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CD45DA" w14:textId="77777777" w:rsidR="00AB2B45" w:rsidRPr="00437B42" w:rsidRDefault="00192C66" w:rsidP="001B1E8A">
      <w:pPr>
        <w:spacing w:line="276" w:lineRule="auto"/>
        <w:jc w:val="both"/>
        <w:rPr>
          <w:b/>
        </w:rPr>
      </w:pPr>
      <w:r w:rsidRPr="00437B42">
        <w:rPr>
          <w:b/>
          <w:noProof/>
        </w:rPr>
        <w:drawing>
          <wp:inline distT="0" distB="0" distL="0" distR="0" wp14:anchorId="02B82B85" wp14:editId="6E6A4AC1">
            <wp:extent cx="6286500" cy="1085850"/>
            <wp:effectExtent l="0" t="0" r="0" b="0"/>
            <wp:docPr id="1" name="Picture 1" descr="header survey-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survey-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0" cy="1085850"/>
                    </a:xfrm>
                    <a:prstGeom prst="rect">
                      <a:avLst/>
                    </a:prstGeom>
                    <a:noFill/>
                    <a:ln>
                      <a:noFill/>
                    </a:ln>
                  </pic:spPr>
                </pic:pic>
              </a:graphicData>
            </a:graphic>
          </wp:inline>
        </w:drawing>
      </w:r>
    </w:p>
    <w:p w14:paraId="15FD8780" w14:textId="77777777" w:rsidR="00F84BFF" w:rsidRPr="00863EB8" w:rsidRDefault="00F84BFF" w:rsidP="001B1E8A">
      <w:pPr>
        <w:spacing w:line="276" w:lineRule="auto"/>
        <w:jc w:val="center"/>
        <w:rPr>
          <w:b/>
          <w:sz w:val="36"/>
        </w:rPr>
      </w:pPr>
      <w:r w:rsidRPr="00863EB8">
        <w:rPr>
          <w:b/>
          <w:sz w:val="36"/>
        </w:rPr>
        <w:t>PHIẾU HỎI DOANH NGHIỆP</w:t>
      </w:r>
    </w:p>
    <w:p w14:paraId="3A440208" w14:textId="77777777" w:rsidR="00776590" w:rsidRPr="00437B42" w:rsidRDefault="00863EB8" w:rsidP="001B1E8A">
      <w:pPr>
        <w:spacing w:before="240" w:line="276" w:lineRule="auto"/>
        <w:ind w:firstLine="567"/>
        <w:jc w:val="both"/>
        <w:rPr>
          <w:i/>
        </w:rPr>
      </w:pPr>
      <w:r>
        <w:rPr>
          <w:i/>
        </w:rPr>
        <w:t xml:space="preserve">Năm 2020 là một năm đầy biến động với sự xuất hiện và lây lan nhanh chóng của đại dịch COVID-19. Điều này ảnh hưởng nặng nề đến nền kinh tế </w:t>
      </w:r>
      <w:r w:rsidR="00F3234A">
        <w:rPr>
          <w:i/>
        </w:rPr>
        <w:t xml:space="preserve">toàn cầu, trong đó có Việt Nam. </w:t>
      </w:r>
      <w:r w:rsidR="00C32001" w:rsidRPr="00437B42">
        <w:rPr>
          <w:i/>
        </w:rPr>
        <w:t xml:space="preserve">Khảo sát </w:t>
      </w:r>
      <w:r>
        <w:rPr>
          <w:i/>
        </w:rPr>
        <w:t xml:space="preserve">này được thực hiện nhằm đánh giá </w:t>
      </w:r>
      <w:r w:rsidR="00E10A4C" w:rsidRPr="00437B42">
        <w:rPr>
          <w:i/>
        </w:rPr>
        <w:t xml:space="preserve">thực trạng </w:t>
      </w:r>
      <w:r>
        <w:rPr>
          <w:i/>
        </w:rPr>
        <w:t>tình hình</w:t>
      </w:r>
      <w:r w:rsidR="00C32001" w:rsidRPr="00437B42">
        <w:rPr>
          <w:i/>
        </w:rPr>
        <w:t xml:space="preserve"> kinh doanh</w:t>
      </w:r>
      <w:r>
        <w:rPr>
          <w:i/>
        </w:rPr>
        <w:t xml:space="preserve"> của Doanh nghiệp trong năm vừa qua</w:t>
      </w:r>
      <w:r w:rsidR="00CF5396" w:rsidRPr="00437B42">
        <w:rPr>
          <w:i/>
        </w:rPr>
        <w:t>,</w:t>
      </w:r>
      <w:r>
        <w:rPr>
          <w:i/>
        </w:rPr>
        <w:t xml:space="preserve"> </w:t>
      </w:r>
      <w:r w:rsidR="00105E77" w:rsidRPr="00437B42">
        <w:rPr>
          <w:i/>
        </w:rPr>
        <w:t>nhận định</w:t>
      </w:r>
      <w:r w:rsidR="00C32001" w:rsidRPr="00437B42">
        <w:rPr>
          <w:i/>
        </w:rPr>
        <w:t xml:space="preserve"> </w:t>
      </w:r>
      <w:r w:rsidR="00105E77" w:rsidRPr="00437B42">
        <w:rPr>
          <w:i/>
        </w:rPr>
        <w:t>về</w:t>
      </w:r>
      <w:r w:rsidR="00025444" w:rsidRPr="00437B42">
        <w:rPr>
          <w:i/>
        </w:rPr>
        <w:t xml:space="preserve"> triển vọng</w:t>
      </w:r>
      <w:r w:rsidR="00105E77" w:rsidRPr="00437B42">
        <w:rPr>
          <w:i/>
        </w:rPr>
        <w:t xml:space="preserve"> tăng trưởng</w:t>
      </w:r>
      <w:r w:rsidR="00CF5396" w:rsidRPr="00437B42">
        <w:rPr>
          <w:i/>
        </w:rPr>
        <w:t xml:space="preserve"> của Doanh nghiệp</w:t>
      </w:r>
      <w:r w:rsidR="00105E77" w:rsidRPr="00437B42">
        <w:rPr>
          <w:i/>
        </w:rPr>
        <w:t xml:space="preserve"> </w:t>
      </w:r>
      <w:r>
        <w:rPr>
          <w:i/>
        </w:rPr>
        <w:t xml:space="preserve">trong năm 2021 và những đề xuất chính sách mà Doanh nghiệp mong muốn Chính phủ thực hiện nhằm tháo gỡ khó khăn và vượt qua </w:t>
      </w:r>
      <w:r w:rsidR="00F3234A">
        <w:rPr>
          <w:i/>
        </w:rPr>
        <w:t xml:space="preserve">giai đoạn </w:t>
      </w:r>
      <w:r>
        <w:rPr>
          <w:i/>
        </w:rPr>
        <w:t>khủng hoảng.</w:t>
      </w:r>
    </w:p>
    <w:p w14:paraId="5E0EC026" w14:textId="77777777" w:rsidR="00C32001" w:rsidRPr="00437B42" w:rsidRDefault="00C32001" w:rsidP="001B1E8A">
      <w:pPr>
        <w:spacing w:before="240" w:line="276" w:lineRule="auto"/>
        <w:ind w:firstLine="567"/>
        <w:jc w:val="both"/>
        <w:rPr>
          <w:i/>
        </w:rPr>
      </w:pPr>
      <w:r w:rsidRPr="00437B42">
        <w:rPr>
          <w:bCs/>
          <w:iCs/>
          <w:lang w:val="pt-BR"/>
        </w:rPr>
        <w:t>Vietnam Report cam kết phiếu hỏi chỉ phục vụ mục đích nghiên cứu, khôn</w:t>
      </w:r>
      <w:r w:rsidR="00134778" w:rsidRPr="00437B42">
        <w:rPr>
          <w:bCs/>
          <w:iCs/>
          <w:lang w:val="pt-BR"/>
        </w:rPr>
        <w:t>g công bố những thông tin doanh</w:t>
      </w:r>
      <w:r w:rsidRPr="00437B42">
        <w:rPr>
          <w:bCs/>
          <w:iCs/>
          <w:lang w:val="pt-BR"/>
        </w:rPr>
        <w:t xml:space="preserve"> nghiệp cung cấp theo đúng quy chế bảo mật thông tin</w:t>
      </w:r>
      <w:r w:rsidR="00134778" w:rsidRPr="00437B42">
        <w:rPr>
          <w:bCs/>
          <w:iCs/>
          <w:lang w:val="pt-BR"/>
        </w:rPr>
        <w:t>.</w:t>
      </w:r>
      <w:r w:rsidRPr="00437B42">
        <w:t xml:space="preserve">           </w:t>
      </w:r>
    </w:p>
    <w:p w14:paraId="76EE6A70" w14:textId="430D9FE0" w:rsidR="00F84BFF" w:rsidRPr="00437B42" w:rsidRDefault="00C32001" w:rsidP="001B1E8A">
      <w:pPr>
        <w:spacing w:before="240" w:line="276" w:lineRule="auto"/>
        <w:ind w:firstLine="567"/>
        <w:jc w:val="both"/>
      </w:pPr>
      <w:r w:rsidRPr="00437B42">
        <w:t xml:space="preserve">Kính mong Quý Doanh nghiệp điền đầy đủ thông tin và gửi về cho Vietnam Report cùng với Mẫu kiểm chứng thông tin Bảng xếp hạng </w:t>
      </w:r>
      <w:r w:rsidR="007247C3" w:rsidRPr="00437B42">
        <w:t>FAST500</w:t>
      </w:r>
      <w:r w:rsidRPr="00437B42">
        <w:t xml:space="preserve"> </w:t>
      </w:r>
      <w:r w:rsidRPr="00F3234A">
        <w:rPr>
          <w:b/>
          <w:u w:val="single"/>
        </w:rPr>
        <w:t xml:space="preserve">trước 17h ngày </w:t>
      </w:r>
      <w:r w:rsidR="00057600">
        <w:rPr>
          <w:b/>
          <w:u w:val="single"/>
        </w:rPr>
        <w:t>05/03</w:t>
      </w:r>
      <w:r w:rsidR="0098456C" w:rsidRPr="00F3234A">
        <w:rPr>
          <w:b/>
          <w:u w:val="single"/>
        </w:rPr>
        <w:t>/</w:t>
      </w:r>
      <w:r w:rsidR="00E20F2F" w:rsidRPr="00F3234A">
        <w:rPr>
          <w:b/>
          <w:u w:val="single"/>
        </w:rPr>
        <w:t>2021</w:t>
      </w:r>
      <w:r w:rsidR="000A4415" w:rsidRPr="00F3234A">
        <w:rPr>
          <w:b/>
          <w:u w:val="single"/>
        </w:rPr>
        <w:t>.</w:t>
      </w:r>
      <w:r w:rsidR="00F84BFF" w:rsidRPr="00F3234A">
        <w:t xml:space="preserve">              </w:t>
      </w:r>
    </w:p>
    <w:p w14:paraId="33763576" w14:textId="77777777" w:rsidR="00B964BB" w:rsidRPr="00D779F1" w:rsidRDefault="00F84BFF" w:rsidP="001B1E8A">
      <w:pPr>
        <w:spacing w:before="240" w:line="276" w:lineRule="auto"/>
        <w:ind w:firstLine="567"/>
        <w:jc w:val="both"/>
        <w:rPr>
          <w:b/>
          <w:i/>
        </w:rPr>
      </w:pPr>
      <w:r w:rsidRPr="00D779F1">
        <w:rPr>
          <w:b/>
          <w:i/>
        </w:rPr>
        <w:t>Trân trọng cảm ơn sự hợp tác của Quý Doanh nghiệp!</w:t>
      </w:r>
    </w:p>
    <w:p w14:paraId="58EDC390" w14:textId="77777777" w:rsidR="00E20F2F" w:rsidRPr="00437B42" w:rsidRDefault="00E20F2F" w:rsidP="001B1E8A">
      <w:pPr>
        <w:spacing w:line="276" w:lineRule="auto"/>
        <w:jc w:val="both"/>
        <w:rPr>
          <w:b/>
          <w:color w:val="FFFFFF"/>
        </w:rPr>
      </w:pPr>
      <w:r w:rsidRPr="00437B42">
        <w:rPr>
          <w:b/>
          <w:color w:val="FFFFFF"/>
        </w:rPr>
        <w:t>PHẦN I: THỰC VỌNG TĂNG PHẦN</w:t>
      </w:r>
    </w:p>
    <w:tbl>
      <w:tblPr>
        <w:tblpPr w:leftFromText="180" w:rightFromText="180" w:vertAnchor="text" w:tblpY="90"/>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002060"/>
        <w:tblLook w:val="04A0" w:firstRow="1" w:lastRow="0" w:firstColumn="1" w:lastColumn="0" w:noHBand="0" w:noVBand="1"/>
      </w:tblPr>
      <w:tblGrid>
        <w:gridCol w:w="9896"/>
      </w:tblGrid>
      <w:tr w:rsidR="00E20F2F" w:rsidRPr="00437B42" w14:paraId="6AEFA1F3" w14:textId="77777777" w:rsidTr="007C4F07">
        <w:trPr>
          <w:trHeight w:val="720"/>
        </w:trPr>
        <w:tc>
          <w:tcPr>
            <w:tcW w:w="10122" w:type="dxa"/>
            <w:shd w:val="clear" w:color="auto" w:fill="002060"/>
            <w:vAlign w:val="center"/>
          </w:tcPr>
          <w:p w14:paraId="34744108" w14:textId="77777777" w:rsidR="00E20F2F" w:rsidRPr="00437B42" w:rsidRDefault="00E20F2F" w:rsidP="001B1E8A">
            <w:pPr>
              <w:spacing w:line="276" w:lineRule="auto"/>
              <w:jc w:val="center"/>
              <w:rPr>
                <w:b/>
                <w:color w:val="FFFFFF"/>
              </w:rPr>
            </w:pPr>
            <w:r w:rsidRPr="00437B42">
              <w:rPr>
                <w:b/>
                <w:color w:val="FFFFFF"/>
              </w:rPr>
              <w:t>PHẦN I: THÔNG TIN DOANH NGHIỆP</w:t>
            </w:r>
          </w:p>
        </w:tc>
      </w:tr>
    </w:tbl>
    <w:p w14:paraId="0624E383" w14:textId="77777777" w:rsidR="00E20F2F" w:rsidRPr="00437B42" w:rsidRDefault="00E20F2F" w:rsidP="001B1E8A">
      <w:pPr>
        <w:spacing w:line="276" w:lineRule="auto"/>
        <w:jc w:val="both"/>
        <w:rPr>
          <w:b/>
          <w:color w:val="FFFFFF"/>
        </w:rPr>
      </w:pPr>
      <w:r w:rsidRPr="00437B42">
        <w:rPr>
          <w:b/>
          <w:color w:val="FFFFFF"/>
        </w:rPr>
        <w:t xml:space="preserve">HỰC TRẠNG VỌNG TĂNG </w:t>
      </w:r>
    </w:p>
    <w:p w14:paraId="5038D25C" w14:textId="77777777" w:rsidR="00E20F2F" w:rsidRPr="00437B42" w:rsidRDefault="00E20F2F" w:rsidP="001B1E8A">
      <w:pPr>
        <w:tabs>
          <w:tab w:val="left" w:leader="dot" w:pos="9781"/>
        </w:tabs>
        <w:spacing w:before="240" w:line="276" w:lineRule="auto"/>
        <w:jc w:val="both"/>
        <w:rPr>
          <w:b/>
        </w:rPr>
      </w:pPr>
      <w:r w:rsidRPr="00437B42">
        <w:rPr>
          <w:b/>
        </w:rPr>
        <w:t>1. Tên doanh nghiệp:</w:t>
      </w:r>
      <w:r w:rsidRPr="00437B42">
        <w:rPr>
          <w:b/>
        </w:rPr>
        <w:tab/>
      </w:r>
    </w:p>
    <w:p w14:paraId="2EEAEEFC" w14:textId="77777777" w:rsidR="00E20F2F" w:rsidRPr="00437B42" w:rsidRDefault="00E20F2F" w:rsidP="001B1E8A">
      <w:pPr>
        <w:tabs>
          <w:tab w:val="left" w:leader="dot" w:pos="9781"/>
        </w:tabs>
        <w:spacing w:before="240" w:line="276" w:lineRule="auto"/>
        <w:jc w:val="both"/>
        <w:rPr>
          <w:b/>
        </w:rPr>
      </w:pPr>
      <w:r w:rsidRPr="00437B42">
        <w:rPr>
          <w:b/>
        </w:rPr>
        <w:t xml:space="preserve">2. MST: </w:t>
      </w:r>
      <w:r w:rsidRPr="00437B42">
        <w:rPr>
          <w:b/>
        </w:rPr>
        <w:tab/>
      </w:r>
    </w:p>
    <w:p w14:paraId="05DF120B" w14:textId="77777777" w:rsidR="00E20F2F" w:rsidRPr="00437B42" w:rsidRDefault="00E20F2F" w:rsidP="001B1E8A">
      <w:pPr>
        <w:tabs>
          <w:tab w:val="left" w:leader="dot" w:pos="9781"/>
        </w:tabs>
        <w:spacing w:before="240" w:line="276" w:lineRule="auto"/>
        <w:jc w:val="both"/>
        <w:rPr>
          <w:b/>
        </w:rPr>
      </w:pPr>
      <w:r w:rsidRPr="00437B42">
        <w:rPr>
          <w:b/>
        </w:rPr>
        <w:t>3. Ngành nghề hoạt động:</w:t>
      </w:r>
    </w:p>
    <w:p w14:paraId="59C3D0F7" w14:textId="77777777" w:rsidR="00E20F2F" w:rsidRPr="00437B42" w:rsidRDefault="00657781" w:rsidP="001B1E8A">
      <w:pPr>
        <w:tabs>
          <w:tab w:val="left" w:pos="5954"/>
          <w:tab w:val="left" w:leader="dot" w:pos="9781"/>
        </w:tabs>
        <w:spacing w:before="240" w:line="276" w:lineRule="auto"/>
        <w:ind w:firstLine="142"/>
        <w:jc w:val="both"/>
      </w:pPr>
      <w:sdt>
        <w:sdtPr>
          <w:id w:val="-1063405916"/>
          <w14:checkbox>
            <w14:checked w14:val="0"/>
            <w14:checkedState w14:val="00FE" w14:font="Wingdings"/>
            <w14:uncheckedState w14:val="2610" w14:font="MS Gothic"/>
          </w14:checkbox>
        </w:sdtPr>
        <w:sdtEndPr/>
        <w:sdtContent>
          <w:r w:rsidR="0042525F" w:rsidRPr="00437B42">
            <w:rPr>
              <w:rFonts w:ascii="Segoe UI Symbol" w:eastAsia="MS Gothic" w:hAnsi="Segoe UI Symbol" w:cs="Segoe UI Symbol"/>
            </w:rPr>
            <w:t>☐</w:t>
          </w:r>
        </w:sdtContent>
      </w:sdt>
      <w:r w:rsidR="00E20F2F" w:rsidRPr="00437B42">
        <w:t xml:space="preserve"> Bất động sản/Xây dựng</w:t>
      </w:r>
      <w:r w:rsidR="00E20F2F" w:rsidRPr="00437B42">
        <w:tab/>
      </w:r>
      <w:sdt>
        <w:sdtPr>
          <w:id w:val="190125696"/>
          <w14:checkbox>
            <w14:checked w14:val="0"/>
            <w14:checkedState w14:val="00FE" w14:font="Wingdings"/>
            <w14:uncheckedState w14:val="2610" w14:font="MS Gothic"/>
          </w14:checkbox>
        </w:sdtPr>
        <w:sdtEndPr/>
        <w:sdtContent>
          <w:r w:rsidR="002A66E9" w:rsidRPr="00437B42">
            <w:rPr>
              <w:rFonts w:ascii="Segoe UI Symbol" w:eastAsia="MS Gothic" w:hAnsi="Segoe UI Symbol" w:cs="Segoe UI Symbol"/>
            </w:rPr>
            <w:t>☐</w:t>
          </w:r>
        </w:sdtContent>
      </w:sdt>
      <w:r w:rsidR="00E20F2F" w:rsidRPr="00437B42">
        <w:t xml:space="preserve"> Tài chính/Ngân hàng/Bảo hiểm</w:t>
      </w:r>
    </w:p>
    <w:p w14:paraId="48346A92" w14:textId="77777777" w:rsidR="00E20F2F" w:rsidRPr="00437B42" w:rsidRDefault="00657781" w:rsidP="001B1E8A">
      <w:pPr>
        <w:tabs>
          <w:tab w:val="left" w:pos="5954"/>
          <w:tab w:val="left" w:leader="dot" w:pos="9781"/>
        </w:tabs>
        <w:spacing w:before="240" w:line="276" w:lineRule="auto"/>
        <w:ind w:firstLine="142"/>
        <w:jc w:val="both"/>
      </w:pPr>
      <w:sdt>
        <w:sdtPr>
          <w:id w:val="-221902648"/>
          <w14:checkbox>
            <w14:checked w14:val="0"/>
            <w14:checkedState w14:val="00FE" w14:font="Wingdings"/>
            <w14:uncheckedState w14:val="2610" w14:font="MS Gothic"/>
          </w14:checkbox>
        </w:sdtPr>
        <w:sdtEndPr/>
        <w:sdtContent>
          <w:r w:rsidR="002A66E9" w:rsidRPr="00437B42">
            <w:rPr>
              <w:rFonts w:ascii="Segoe UI Symbol" w:eastAsia="MS Gothic" w:hAnsi="Segoe UI Symbol" w:cs="Segoe UI Symbol"/>
            </w:rPr>
            <w:t>☐</w:t>
          </w:r>
        </w:sdtContent>
      </w:sdt>
      <w:r w:rsidR="002A66E9" w:rsidRPr="00437B42">
        <w:t xml:space="preserve"> </w:t>
      </w:r>
      <w:r w:rsidR="00E20F2F" w:rsidRPr="00437B42">
        <w:t>Bán lẻ</w:t>
      </w:r>
      <w:r w:rsidR="00E20F2F" w:rsidRPr="00437B42">
        <w:tab/>
      </w:r>
      <w:sdt>
        <w:sdtPr>
          <w:id w:val="2079774162"/>
          <w14:checkbox>
            <w14:checked w14:val="0"/>
            <w14:checkedState w14:val="00FE" w14:font="Wingdings"/>
            <w14:uncheckedState w14:val="2610" w14:font="MS Gothic"/>
          </w14:checkbox>
        </w:sdtPr>
        <w:sdtEndPr/>
        <w:sdtContent>
          <w:r w:rsidR="002A66E9" w:rsidRPr="00437B42">
            <w:rPr>
              <w:rFonts w:ascii="Segoe UI Symbol" w:eastAsia="MS Gothic" w:hAnsi="Segoe UI Symbol" w:cs="Segoe UI Symbol"/>
            </w:rPr>
            <w:t>☐</w:t>
          </w:r>
        </w:sdtContent>
      </w:sdt>
      <w:r w:rsidR="002A66E9" w:rsidRPr="00437B42">
        <w:t xml:space="preserve"> </w:t>
      </w:r>
      <w:r w:rsidR="00E20F2F" w:rsidRPr="00437B42">
        <w:t>Điện/Năng lượng</w:t>
      </w:r>
    </w:p>
    <w:p w14:paraId="1DE950E3" w14:textId="77777777" w:rsidR="00E20F2F" w:rsidRPr="00437B42" w:rsidRDefault="00657781" w:rsidP="001B1E8A">
      <w:pPr>
        <w:tabs>
          <w:tab w:val="left" w:pos="5954"/>
          <w:tab w:val="left" w:leader="dot" w:pos="9781"/>
        </w:tabs>
        <w:spacing w:before="240" w:line="276" w:lineRule="auto"/>
        <w:ind w:firstLine="142"/>
        <w:jc w:val="both"/>
      </w:pPr>
      <w:sdt>
        <w:sdtPr>
          <w:id w:val="854772597"/>
          <w14:checkbox>
            <w14:checked w14:val="0"/>
            <w14:checkedState w14:val="00FE" w14:font="Wingdings"/>
            <w14:uncheckedState w14:val="2610" w14:font="MS Gothic"/>
          </w14:checkbox>
        </w:sdtPr>
        <w:sdtEndPr/>
        <w:sdtContent>
          <w:r w:rsidR="002A66E9" w:rsidRPr="00437B42">
            <w:rPr>
              <w:rFonts w:ascii="Segoe UI Symbol" w:eastAsia="MS Gothic" w:hAnsi="Segoe UI Symbol" w:cs="Segoe UI Symbol"/>
            </w:rPr>
            <w:t>☐</w:t>
          </w:r>
        </w:sdtContent>
      </w:sdt>
      <w:r w:rsidR="002A66E9" w:rsidRPr="00437B42">
        <w:t xml:space="preserve"> </w:t>
      </w:r>
      <w:r w:rsidR="00E20F2F" w:rsidRPr="00437B42">
        <w:t xml:space="preserve">Thực phẩm/Đồ uống </w:t>
      </w:r>
      <w:r w:rsidR="00E20F2F" w:rsidRPr="00437B42">
        <w:tab/>
      </w:r>
      <w:sdt>
        <w:sdtPr>
          <w:id w:val="1026289859"/>
          <w14:checkbox>
            <w14:checked w14:val="0"/>
            <w14:checkedState w14:val="00FE" w14:font="Wingdings"/>
            <w14:uncheckedState w14:val="2610" w14:font="MS Gothic"/>
          </w14:checkbox>
        </w:sdtPr>
        <w:sdtEndPr/>
        <w:sdtContent>
          <w:r w:rsidR="002A66E9" w:rsidRPr="00437B42">
            <w:rPr>
              <w:rFonts w:ascii="Segoe UI Symbol" w:eastAsia="MS Gothic" w:hAnsi="Segoe UI Symbol" w:cs="Segoe UI Symbol"/>
            </w:rPr>
            <w:t>☐</w:t>
          </w:r>
        </w:sdtContent>
      </w:sdt>
      <w:r w:rsidR="002A66E9" w:rsidRPr="00437B42">
        <w:t xml:space="preserve"> </w:t>
      </w:r>
      <w:r w:rsidR="00E20F2F" w:rsidRPr="00437B42">
        <w:t>Dược phẩm/Y tế</w:t>
      </w:r>
    </w:p>
    <w:p w14:paraId="1AD0D2E2" w14:textId="77777777" w:rsidR="00E20F2F" w:rsidRPr="00437B42" w:rsidRDefault="00657781" w:rsidP="001B1E8A">
      <w:pPr>
        <w:tabs>
          <w:tab w:val="left" w:pos="5954"/>
          <w:tab w:val="left" w:leader="dot" w:pos="9781"/>
        </w:tabs>
        <w:spacing w:before="240" w:line="276" w:lineRule="auto"/>
        <w:ind w:firstLine="142"/>
        <w:jc w:val="both"/>
      </w:pPr>
      <w:sdt>
        <w:sdtPr>
          <w:id w:val="-1113595471"/>
          <w14:checkbox>
            <w14:checked w14:val="0"/>
            <w14:checkedState w14:val="00FE" w14:font="Wingdings"/>
            <w14:uncheckedState w14:val="2610" w14:font="MS Gothic"/>
          </w14:checkbox>
        </w:sdtPr>
        <w:sdtEndPr/>
        <w:sdtContent>
          <w:r w:rsidR="002A66E9" w:rsidRPr="00437B42">
            <w:rPr>
              <w:rFonts w:ascii="Segoe UI Symbol" w:eastAsia="MS Gothic" w:hAnsi="Segoe UI Symbol" w:cs="Segoe UI Symbol"/>
            </w:rPr>
            <w:t>☐</w:t>
          </w:r>
        </w:sdtContent>
      </w:sdt>
      <w:r w:rsidR="002A66E9" w:rsidRPr="00437B42">
        <w:t xml:space="preserve"> </w:t>
      </w:r>
      <w:r w:rsidR="00E20F2F" w:rsidRPr="00437B42">
        <w:t xml:space="preserve">Du lịch/Khách sạn/Giải trí </w:t>
      </w:r>
      <w:r w:rsidR="00E20F2F" w:rsidRPr="00437B42">
        <w:tab/>
      </w:r>
      <w:sdt>
        <w:sdtPr>
          <w:id w:val="-762442663"/>
          <w14:checkbox>
            <w14:checked w14:val="0"/>
            <w14:checkedState w14:val="00FE" w14:font="Wingdings"/>
            <w14:uncheckedState w14:val="2610" w14:font="MS Gothic"/>
          </w14:checkbox>
        </w:sdtPr>
        <w:sdtEndPr/>
        <w:sdtContent>
          <w:r w:rsidR="002A66E9" w:rsidRPr="00437B42">
            <w:rPr>
              <w:rFonts w:ascii="Segoe UI Symbol" w:eastAsia="MS Gothic" w:hAnsi="Segoe UI Symbol" w:cs="Segoe UI Symbol"/>
            </w:rPr>
            <w:t>☐</w:t>
          </w:r>
        </w:sdtContent>
      </w:sdt>
      <w:r w:rsidR="00E20F2F" w:rsidRPr="00437B42">
        <w:t xml:space="preserve"> Vận tải/Logistics</w:t>
      </w:r>
    </w:p>
    <w:p w14:paraId="5836E757" w14:textId="77777777" w:rsidR="00E20F2F" w:rsidRPr="00437B42" w:rsidRDefault="00657781" w:rsidP="001B1E8A">
      <w:pPr>
        <w:tabs>
          <w:tab w:val="left" w:pos="5954"/>
          <w:tab w:val="left" w:leader="dot" w:pos="9781"/>
        </w:tabs>
        <w:spacing w:before="240" w:line="276" w:lineRule="auto"/>
        <w:ind w:firstLine="142"/>
        <w:jc w:val="both"/>
      </w:pPr>
      <w:sdt>
        <w:sdtPr>
          <w:id w:val="-1609732256"/>
          <w14:checkbox>
            <w14:checked w14:val="0"/>
            <w14:checkedState w14:val="00FE" w14:font="Wingdings"/>
            <w14:uncheckedState w14:val="2610" w14:font="MS Gothic"/>
          </w14:checkbox>
        </w:sdtPr>
        <w:sdtEndPr/>
        <w:sdtContent>
          <w:r w:rsidR="002A66E9" w:rsidRPr="00437B42">
            <w:rPr>
              <w:rFonts w:ascii="Segoe UI Symbol" w:eastAsia="MS Gothic" w:hAnsi="Segoe UI Symbol" w:cs="Segoe UI Symbol"/>
            </w:rPr>
            <w:t>☐</w:t>
          </w:r>
        </w:sdtContent>
      </w:sdt>
      <w:r w:rsidR="002A66E9" w:rsidRPr="00437B42">
        <w:t xml:space="preserve"> </w:t>
      </w:r>
      <w:r w:rsidR="00E20F2F" w:rsidRPr="00437B42">
        <w:t>Công nghệ thông tin/Viễn thông</w:t>
      </w:r>
      <w:r w:rsidR="00E20F2F" w:rsidRPr="00437B42">
        <w:tab/>
      </w:r>
      <w:sdt>
        <w:sdtPr>
          <w:id w:val="-195613837"/>
          <w14:checkbox>
            <w14:checked w14:val="0"/>
            <w14:checkedState w14:val="00FE" w14:font="Wingdings"/>
            <w14:uncheckedState w14:val="2610" w14:font="MS Gothic"/>
          </w14:checkbox>
        </w:sdtPr>
        <w:sdtEndPr/>
        <w:sdtContent>
          <w:r w:rsidR="002A66E9" w:rsidRPr="00437B42">
            <w:rPr>
              <w:rFonts w:ascii="Segoe UI Symbol" w:eastAsia="MS Gothic" w:hAnsi="Segoe UI Symbol" w:cs="Segoe UI Symbol"/>
            </w:rPr>
            <w:t>☐</w:t>
          </w:r>
        </w:sdtContent>
      </w:sdt>
      <w:r w:rsidR="002A66E9" w:rsidRPr="00437B42">
        <w:t xml:space="preserve"> </w:t>
      </w:r>
      <w:r w:rsidR="00E20F2F" w:rsidRPr="00437B42">
        <w:t>Nông nghiệp/Lâm nghiệp/Thủy sản</w:t>
      </w:r>
    </w:p>
    <w:p w14:paraId="4D55DA22" w14:textId="77777777" w:rsidR="00E20F2F" w:rsidRPr="00437B42" w:rsidRDefault="00657781" w:rsidP="001B1E8A">
      <w:pPr>
        <w:tabs>
          <w:tab w:val="left" w:pos="5954"/>
          <w:tab w:val="left" w:leader="dot" w:pos="9781"/>
        </w:tabs>
        <w:spacing w:before="240" w:line="276" w:lineRule="auto"/>
        <w:ind w:firstLine="142"/>
        <w:jc w:val="both"/>
      </w:pPr>
      <w:sdt>
        <w:sdtPr>
          <w:id w:val="-17932016"/>
          <w14:checkbox>
            <w14:checked w14:val="0"/>
            <w14:checkedState w14:val="00FE" w14:font="Wingdings"/>
            <w14:uncheckedState w14:val="2610" w14:font="MS Gothic"/>
          </w14:checkbox>
        </w:sdtPr>
        <w:sdtEndPr/>
        <w:sdtContent>
          <w:r w:rsidR="002A66E9" w:rsidRPr="00437B42">
            <w:rPr>
              <w:rFonts w:ascii="Segoe UI Symbol" w:eastAsia="MS Gothic" w:hAnsi="Segoe UI Symbol" w:cs="Segoe UI Symbol"/>
            </w:rPr>
            <w:t>☐</w:t>
          </w:r>
        </w:sdtContent>
      </w:sdt>
      <w:r w:rsidR="002A66E9" w:rsidRPr="00437B42">
        <w:t xml:space="preserve"> </w:t>
      </w:r>
      <w:r w:rsidR="00E20F2F" w:rsidRPr="00437B42">
        <w:t>Công nghiệp/Chế tạo</w:t>
      </w:r>
      <w:r w:rsidR="00E20F2F" w:rsidRPr="00437B42">
        <w:tab/>
      </w:r>
      <w:sdt>
        <w:sdtPr>
          <w:id w:val="549808716"/>
          <w14:checkbox>
            <w14:checked w14:val="0"/>
            <w14:checkedState w14:val="00FE" w14:font="Wingdings"/>
            <w14:uncheckedState w14:val="2610" w14:font="MS Gothic"/>
          </w14:checkbox>
        </w:sdtPr>
        <w:sdtEndPr/>
        <w:sdtContent>
          <w:r w:rsidR="002A66E9" w:rsidRPr="00437B42">
            <w:rPr>
              <w:rFonts w:ascii="Segoe UI Symbol" w:eastAsia="MS Gothic" w:hAnsi="Segoe UI Symbol" w:cs="Segoe UI Symbol"/>
            </w:rPr>
            <w:t>☐</w:t>
          </w:r>
        </w:sdtContent>
      </w:sdt>
      <w:r w:rsidR="00E20F2F" w:rsidRPr="00437B42">
        <w:t xml:space="preserve"> Dệt may/Da giày</w:t>
      </w:r>
    </w:p>
    <w:p w14:paraId="719E28E9" w14:textId="77777777" w:rsidR="00B964BB" w:rsidRPr="00437B42" w:rsidRDefault="00B964BB" w:rsidP="001B1E8A">
      <w:pPr>
        <w:spacing w:line="276" w:lineRule="auto"/>
        <w:ind w:firstLine="142"/>
        <w:jc w:val="both"/>
      </w:pPr>
    </w:p>
    <w:p w14:paraId="5B945553" w14:textId="77777777" w:rsidR="0042525F" w:rsidRPr="00437B42" w:rsidRDefault="00657781" w:rsidP="001B1E8A">
      <w:pPr>
        <w:tabs>
          <w:tab w:val="left" w:leader="dot" w:pos="9781"/>
        </w:tabs>
        <w:spacing w:line="276" w:lineRule="auto"/>
        <w:ind w:firstLine="142"/>
        <w:jc w:val="both"/>
      </w:pPr>
      <w:sdt>
        <w:sdtPr>
          <w:id w:val="683565610"/>
          <w14:checkbox>
            <w14:checked w14:val="0"/>
            <w14:checkedState w14:val="00FE" w14:font="Wingdings"/>
            <w14:uncheckedState w14:val="2610" w14:font="MS Gothic"/>
          </w14:checkbox>
        </w:sdtPr>
        <w:sdtEndPr/>
        <w:sdtContent>
          <w:r w:rsidR="0042525F" w:rsidRPr="00437B42">
            <w:rPr>
              <w:rFonts w:ascii="Segoe UI Symbol" w:eastAsia="MS Gothic" w:hAnsi="Segoe UI Symbol" w:cs="Segoe UI Symbol"/>
            </w:rPr>
            <w:t>☐</w:t>
          </w:r>
        </w:sdtContent>
      </w:sdt>
      <w:r w:rsidR="0042525F" w:rsidRPr="00437B42">
        <w:t xml:space="preserve"> Khác (</w:t>
      </w:r>
      <w:r w:rsidR="00DE6922" w:rsidRPr="00437B42">
        <w:t>V</w:t>
      </w:r>
      <w:r w:rsidR="0042525F" w:rsidRPr="00437B42">
        <w:t>ui lòng cho biết):</w:t>
      </w:r>
      <w:r w:rsidR="0042525F" w:rsidRPr="00437B42">
        <w:tab/>
      </w:r>
    </w:p>
    <w:p w14:paraId="649A3388" w14:textId="77777777" w:rsidR="0042525F" w:rsidRPr="00437B42" w:rsidRDefault="0042525F" w:rsidP="001B1E8A">
      <w:pPr>
        <w:spacing w:line="276" w:lineRule="auto"/>
        <w:jc w:val="both"/>
      </w:pPr>
    </w:p>
    <w:p w14:paraId="0AB7D535" w14:textId="77777777" w:rsidR="0042525F" w:rsidRPr="00437B42" w:rsidRDefault="0042525F" w:rsidP="001B1E8A">
      <w:pPr>
        <w:spacing w:line="276" w:lineRule="auto"/>
        <w:jc w:val="both"/>
      </w:pPr>
    </w:p>
    <w:p w14:paraId="497AFBD7" w14:textId="77777777" w:rsidR="0042525F" w:rsidRPr="00437B42" w:rsidRDefault="0042525F" w:rsidP="001B1E8A">
      <w:pPr>
        <w:spacing w:line="276" w:lineRule="auto"/>
        <w:jc w:val="both"/>
      </w:pPr>
    </w:p>
    <w:tbl>
      <w:tblPr>
        <w:tblpPr w:leftFromText="180" w:rightFromText="180" w:vertAnchor="text" w:horzAnchor="margin" w:tblpY="-31"/>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002060"/>
        <w:tblLook w:val="04A0" w:firstRow="1" w:lastRow="0" w:firstColumn="1" w:lastColumn="0" w:noHBand="0" w:noVBand="1"/>
      </w:tblPr>
      <w:tblGrid>
        <w:gridCol w:w="9896"/>
      </w:tblGrid>
      <w:tr w:rsidR="0042525F" w:rsidRPr="00437B42" w14:paraId="6BDD8221" w14:textId="77777777" w:rsidTr="0042525F">
        <w:trPr>
          <w:trHeight w:val="720"/>
        </w:trPr>
        <w:tc>
          <w:tcPr>
            <w:tcW w:w="9896" w:type="dxa"/>
            <w:shd w:val="clear" w:color="auto" w:fill="002060"/>
            <w:vAlign w:val="center"/>
          </w:tcPr>
          <w:p w14:paraId="0E1C39AE" w14:textId="77777777" w:rsidR="0042525F" w:rsidRPr="00437B42" w:rsidRDefault="0042525F" w:rsidP="001B1E8A">
            <w:pPr>
              <w:spacing w:line="276" w:lineRule="auto"/>
              <w:jc w:val="center"/>
              <w:rPr>
                <w:b/>
                <w:color w:val="FFFFFF"/>
              </w:rPr>
            </w:pPr>
            <w:r w:rsidRPr="00437B42">
              <w:rPr>
                <w:b/>
                <w:color w:val="FFFFFF"/>
              </w:rPr>
              <w:t>PHẦN I</w:t>
            </w:r>
            <w:r w:rsidR="008A4E2A" w:rsidRPr="00437B42">
              <w:rPr>
                <w:b/>
                <w:color w:val="FFFFFF"/>
              </w:rPr>
              <w:t>I</w:t>
            </w:r>
            <w:r w:rsidRPr="00437B42">
              <w:rPr>
                <w:b/>
                <w:color w:val="FFFFFF"/>
              </w:rPr>
              <w:t>: THỰC TRẠNG KINH DOANH NĂM 2020</w:t>
            </w:r>
          </w:p>
        </w:tc>
      </w:tr>
    </w:tbl>
    <w:p w14:paraId="2BD6157D" w14:textId="77777777" w:rsidR="0042525F" w:rsidRPr="00437B42" w:rsidRDefault="0042525F" w:rsidP="001B1E8A">
      <w:pPr>
        <w:spacing w:line="276" w:lineRule="auto"/>
        <w:jc w:val="both"/>
      </w:pPr>
    </w:p>
    <w:p w14:paraId="4F032CA8" w14:textId="77777777" w:rsidR="008163BA" w:rsidRPr="008163BA" w:rsidRDefault="008163BA" w:rsidP="001B1E8A">
      <w:pPr>
        <w:pStyle w:val="ListParagraph"/>
        <w:spacing w:after="0"/>
        <w:ind w:left="360"/>
        <w:jc w:val="both"/>
        <w:rPr>
          <w:rFonts w:ascii="Times New Roman" w:hAnsi="Times New Roman"/>
          <w:b/>
          <w:sz w:val="24"/>
          <w:szCs w:val="24"/>
          <w:u w:val="single"/>
        </w:rPr>
      </w:pPr>
    </w:p>
    <w:p w14:paraId="47D5177A" w14:textId="77777777" w:rsidR="00A848A1" w:rsidRPr="00437B42" w:rsidRDefault="00581FB2" w:rsidP="001B1E8A">
      <w:pPr>
        <w:pStyle w:val="ListParagraph"/>
        <w:numPr>
          <w:ilvl w:val="0"/>
          <w:numId w:val="2"/>
        </w:numPr>
        <w:spacing w:after="0"/>
        <w:ind w:left="360"/>
        <w:jc w:val="both"/>
        <w:rPr>
          <w:rFonts w:ascii="Times New Roman" w:hAnsi="Times New Roman"/>
          <w:b/>
          <w:sz w:val="24"/>
          <w:szCs w:val="24"/>
          <w:u w:val="single"/>
        </w:rPr>
      </w:pPr>
      <w:r w:rsidRPr="00437B42">
        <w:rPr>
          <w:rFonts w:ascii="Times New Roman" w:hAnsi="Times New Roman"/>
          <w:b/>
          <w:sz w:val="24"/>
          <w:szCs w:val="24"/>
        </w:rPr>
        <w:t>Doanh thu và Lợi nhuận</w:t>
      </w:r>
      <w:r w:rsidR="00881A9D" w:rsidRPr="00437B42">
        <w:rPr>
          <w:rFonts w:ascii="Times New Roman" w:hAnsi="Times New Roman"/>
          <w:b/>
          <w:sz w:val="24"/>
          <w:szCs w:val="24"/>
        </w:rPr>
        <w:t xml:space="preserve"> </w:t>
      </w:r>
      <w:r w:rsidR="008921EB" w:rsidRPr="00437B42">
        <w:rPr>
          <w:rFonts w:ascii="Times New Roman" w:hAnsi="Times New Roman"/>
          <w:b/>
          <w:sz w:val="24"/>
          <w:szCs w:val="24"/>
        </w:rPr>
        <w:t xml:space="preserve">của Quý DN </w:t>
      </w:r>
      <w:r w:rsidR="00881A9D" w:rsidRPr="00437B42">
        <w:rPr>
          <w:rFonts w:ascii="Times New Roman" w:hAnsi="Times New Roman"/>
          <w:b/>
          <w:sz w:val="24"/>
          <w:szCs w:val="24"/>
        </w:rPr>
        <w:t xml:space="preserve">thay đổi như thế nào trong </w:t>
      </w:r>
      <w:r w:rsidRPr="00437B42">
        <w:rPr>
          <w:rFonts w:ascii="Times New Roman" w:hAnsi="Times New Roman"/>
          <w:b/>
          <w:sz w:val="24"/>
          <w:szCs w:val="24"/>
        </w:rPr>
        <w:t>năm 20</w:t>
      </w:r>
      <w:r w:rsidR="0042525F" w:rsidRPr="00437B42">
        <w:rPr>
          <w:rFonts w:ascii="Times New Roman" w:hAnsi="Times New Roman"/>
          <w:b/>
          <w:sz w:val="24"/>
          <w:szCs w:val="24"/>
        </w:rPr>
        <w:t>20</w:t>
      </w:r>
      <w:r w:rsidRPr="00437B42">
        <w:rPr>
          <w:rFonts w:ascii="Times New Roman" w:hAnsi="Times New Roman"/>
          <w:b/>
          <w:sz w:val="24"/>
          <w:szCs w:val="24"/>
        </w:rPr>
        <w:t xml:space="preserve"> so vớ</w:t>
      </w:r>
      <w:r w:rsidR="0042525F" w:rsidRPr="00437B42">
        <w:rPr>
          <w:rFonts w:ascii="Times New Roman" w:hAnsi="Times New Roman"/>
          <w:b/>
          <w:sz w:val="24"/>
          <w:szCs w:val="24"/>
        </w:rPr>
        <w:t>i năm 2019</w:t>
      </w:r>
      <w:r w:rsidR="00F33DAF" w:rsidRPr="00437B42">
        <w:rPr>
          <w:rFonts w:ascii="Times New Roman" w:hAnsi="Times New Roman"/>
          <w:b/>
          <w:sz w:val="24"/>
          <w:szCs w:val="24"/>
        </w:rPr>
        <w:t>?</w:t>
      </w:r>
    </w:p>
    <w:tbl>
      <w:tblPr>
        <w:tblW w:w="9095" w:type="dxa"/>
        <w:tblLook w:val="01E0" w:firstRow="1" w:lastRow="1" w:firstColumn="1" w:lastColumn="1" w:noHBand="0" w:noVBand="0"/>
      </w:tblPr>
      <w:tblGrid>
        <w:gridCol w:w="3969"/>
        <w:gridCol w:w="155"/>
        <w:gridCol w:w="1496"/>
        <w:gridCol w:w="1751"/>
        <w:gridCol w:w="284"/>
        <w:gridCol w:w="1156"/>
        <w:gridCol w:w="284"/>
      </w:tblGrid>
      <w:tr w:rsidR="00A848A1" w:rsidRPr="00437B42" w14:paraId="241A2099" w14:textId="77777777" w:rsidTr="00FE65CF">
        <w:trPr>
          <w:trHeight w:val="423"/>
        </w:trPr>
        <w:tc>
          <w:tcPr>
            <w:tcW w:w="4124" w:type="dxa"/>
            <w:gridSpan w:val="2"/>
          </w:tcPr>
          <w:p w14:paraId="54F2731E" w14:textId="77777777" w:rsidR="00A848A1" w:rsidRPr="00437B42" w:rsidRDefault="00A848A1" w:rsidP="001B1E8A">
            <w:pPr>
              <w:spacing w:line="276" w:lineRule="auto"/>
              <w:jc w:val="both"/>
              <w:rPr>
                <w:b/>
              </w:rPr>
            </w:pPr>
          </w:p>
        </w:tc>
        <w:tc>
          <w:tcPr>
            <w:tcW w:w="1496" w:type="dxa"/>
          </w:tcPr>
          <w:p w14:paraId="743730E5" w14:textId="77777777" w:rsidR="00A848A1" w:rsidRPr="00437B42" w:rsidRDefault="00A848A1" w:rsidP="001B1E8A">
            <w:pPr>
              <w:spacing w:line="276" w:lineRule="auto"/>
              <w:jc w:val="both"/>
              <w:rPr>
                <w:b/>
              </w:rPr>
            </w:pPr>
            <w:r w:rsidRPr="00437B42">
              <w:rPr>
                <w:b/>
              </w:rPr>
              <w:t>Tăng lên</w:t>
            </w:r>
          </w:p>
        </w:tc>
        <w:tc>
          <w:tcPr>
            <w:tcW w:w="2035" w:type="dxa"/>
            <w:gridSpan w:val="2"/>
          </w:tcPr>
          <w:p w14:paraId="045BA9B8" w14:textId="77777777" w:rsidR="00A848A1" w:rsidRPr="00437B42" w:rsidRDefault="008F245E" w:rsidP="001B1E8A">
            <w:pPr>
              <w:spacing w:line="276" w:lineRule="auto"/>
              <w:jc w:val="both"/>
              <w:rPr>
                <w:b/>
              </w:rPr>
            </w:pPr>
            <w:r w:rsidRPr="00437B42">
              <w:rPr>
                <w:b/>
              </w:rPr>
              <w:t>Không thay đổi</w:t>
            </w:r>
          </w:p>
        </w:tc>
        <w:tc>
          <w:tcPr>
            <w:tcW w:w="1440" w:type="dxa"/>
            <w:gridSpan w:val="2"/>
          </w:tcPr>
          <w:p w14:paraId="4B8ABA4E" w14:textId="77777777" w:rsidR="00A848A1" w:rsidRPr="00437B42" w:rsidRDefault="00A848A1" w:rsidP="001B1E8A">
            <w:pPr>
              <w:spacing w:line="276" w:lineRule="auto"/>
              <w:jc w:val="both"/>
              <w:rPr>
                <w:b/>
              </w:rPr>
            </w:pPr>
            <w:r w:rsidRPr="00437B42">
              <w:rPr>
                <w:b/>
              </w:rPr>
              <w:t>Giảm đi</w:t>
            </w:r>
          </w:p>
        </w:tc>
      </w:tr>
      <w:tr w:rsidR="00025444" w:rsidRPr="00437B42" w14:paraId="39608225" w14:textId="77777777" w:rsidTr="00217E7A">
        <w:trPr>
          <w:gridAfter w:val="1"/>
          <w:wAfter w:w="284" w:type="dxa"/>
          <w:trHeight w:val="340"/>
        </w:trPr>
        <w:tc>
          <w:tcPr>
            <w:tcW w:w="3969" w:type="dxa"/>
          </w:tcPr>
          <w:p w14:paraId="19615464" w14:textId="77777777" w:rsidR="00025444" w:rsidRPr="00437B42" w:rsidRDefault="00025444" w:rsidP="001B1E8A">
            <w:pPr>
              <w:numPr>
                <w:ilvl w:val="0"/>
                <w:numId w:val="22"/>
              </w:numPr>
              <w:spacing w:line="276" w:lineRule="auto"/>
              <w:jc w:val="both"/>
            </w:pPr>
            <w:r w:rsidRPr="00437B42">
              <w:t>Doanh thu</w:t>
            </w:r>
          </w:p>
        </w:tc>
        <w:tc>
          <w:tcPr>
            <w:tcW w:w="1651" w:type="dxa"/>
            <w:gridSpan w:val="2"/>
            <w:vAlign w:val="center"/>
          </w:tcPr>
          <w:p w14:paraId="45EF4CC1" w14:textId="77777777" w:rsidR="00025444" w:rsidRPr="00437B42" w:rsidRDefault="00657781" w:rsidP="00217E7A">
            <w:pPr>
              <w:spacing w:line="276" w:lineRule="auto"/>
              <w:jc w:val="center"/>
              <w:rPr>
                <w:color w:val="000000"/>
              </w:rPr>
            </w:pPr>
            <w:sdt>
              <w:sdtPr>
                <w:id w:val="-345869262"/>
                <w14:checkbox>
                  <w14:checked w14:val="0"/>
                  <w14:checkedState w14:val="00FE" w14:font="Wingdings"/>
                  <w14:uncheckedState w14:val="2610" w14:font="MS Gothic"/>
                </w14:checkbox>
              </w:sdtPr>
              <w:sdtEndPr/>
              <w:sdtContent>
                <w:r w:rsidR="0042525F" w:rsidRPr="00437B42">
                  <w:rPr>
                    <w:rFonts w:ascii="Segoe UI Symbol" w:eastAsia="MS Gothic" w:hAnsi="Segoe UI Symbol" w:cs="Segoe UI Symbol"/>
                  </w:rPr>
                  <w:t>☐</w:t>
                </w:r>
              </w:sdtContent>
            </w:sdt>
          </w:p>
        </w:tc>
        <w:tc>
          <w:tcPr>
            <w:tcW w:w="1751" w:type="dxa"/>
            <w:vAlign w:val="center"/>
          </w:tcPr>
          <w:p w14:paraId="08606C72" w14:textId="77777777" w:rsidR="00025444" w:rsidRPr="00437B42" w:rsidRDefault="00657781" w:rsidP="00217E7A">
            <w:pPr>
              <w:spacing w:line="276" w:lineRule="auto"/>
              <w:jc w:val="center"/>
              <w:rPr>
                <w:color w:val="000000"/>
              </w:rPr>
            </w:pPr>
            <w:sdt>
              <w:sdtPr>
                <w:id w:val="1397556471"/>
                <w14:checkbox>
                  <w14:checked w14:val="0"/>
                  <w14:checkedState w14:val="00FE" w14:font="Wingdings"/>
                  <w14:uncheckedState w14:val="2610" w14:font="MS Gothic"/>
                </w14:checkbox>
              </w:sdtPr>
              <w:sdtEndPr/>
              <w:sdtContent>
                <w:r w:rsidR="0042525F" w:rsidRPr="00437B42">
                  <w:rPr>
                    <w:rFonts w:ascii="Segoe UI Symbol" w:eastAsia="MS Gothic" w:hAnsi="Segoe UI Symbol" w:cs="Segoe UI Symbol"/>
                  </w:rPr>
                  <w:t>☐</w:t>
                </w:r>
              </w:sdtContent>
            </w:sdt>
          </w:p>
        </w:tc>
        <w:tc>
          <w:tcPr>
            <w:tcW w:w="1440" w:type="dxa"/>
            <w:gridSpan w:val="2"/>
            <w:vAlign w:val="center"/>
          </w:tcPr>
          <w:p w14:paraId="762D0D34" w14:textId="37E7E50E" w:rsidR="00025444" w:rsidRPr="00437B42" w:rsidRDefault="00657781" w:rsidP="00217E7A">
            <w:pPr>
              <w:spacing w:line="276" w:lineRule="auto"/>
              <w:jc w:val="center"/>
              <w:rPr>
                <w:color w:val="000000"/>
              </w:rPr>
            </w:pPr>
            <w:sdt>
              <w:sdtPr>
                <w:id w:val="-557772894"/>
                <w14:checkbox>
                  <w14:checked w14:val="0"/>
                  <w14:checkedState w14:val="00FE" w14:font="Wingdings"/>
                  <w14:uncheckedState w14:val="2610" w14:font="MS Gothic"/>
                </w14:checkbox>
              </w:sdtPr>
              <w:sdtEndPr/>
              <w:sdtContent>
                <w:r w:rsidR="00217E7A">
                  <w:rPr>
                    <w:rFonts w:ascii="MS Gothic" w:eastAsia="MS Gothic" w:hAnsi="MS Gothic" w:hint="eastAsia"/>
                  </w:rPr>
                  <w:t>☐</w:t>
                </w:r>
              </w:sdtContent>
            </w:sdt>
          </w:p>
        </w:tc>
      </w:tr>
      <w:tr w:rsidR="00025444" w:rsidRPr="00437B42" w14:paraId="6948CAF8" w14:textId="77777777" w:rsidTr="00217E7A">
        <w:trPr>
          <w:gridAfter w:val="1"/>
          <w:wAfter w:w="284" w:type="dxa"/>
          <w:trHeight w:val="340"/>
        </w:trPr>
        <w:tc>
          <w:tcPr>
            <w:tcW w:w="3969" w:type="dxa"/>
          </w:tcPr>
          <w:p w14:paraId="466DA1D4" w14:textId="77777777" w:rsidR="00025444" w:rsidRPr="00437B42" w:rsidRDefault="00025444" w:rsidP="001B1E8A">
            <w:pPr>
              <w:numPr>
                <w:ilvl w:val="0"/>
                <w:numId w:val="22"/>
              </w:numPr>
              <w:spacing w:line="276" w:lineRule="auto"/>
              <w:jc w:val="both"/>
            </w:pPr>
            <w:r w:rsidRPr="00437B42">
              <w:t>Lợi nhuận sau thuế</w:t>
            </w:r>
          </w:p>
        </w:tc>
        <w:tc>
          <w:tcPr>
            <w:tcW w:w="1651" w:type="dxa"/>
            <w:gridSpan w:val="2"/>
            <w:vAlign w:val="center"/>
          </w:tcPr>
          <w:p w14:paraId="76E61A6E" w14:textId="77777777" w:rsidR="00025444" w:rsidRPr="00437B42" w:rsidRDefault="00657781" w:rsidP="00217E7A">
            <w:pPr>
              <w:spacing w:line="276" w:lineRule="auto"/>
              <w:jc w:val="center"/>
              <w:rPr>
                <w:color w:val="000000"/>
              </w:rPr>
            </w:pPr>
            <w:sdt>
              <w:sdtPr>
                <w:id w:val="-218285061"/>
                <w14:checkbox>
                  <w14:checked w14:val="0"/>
                  <w14:checkedState w14:val="00FE" w14:font="Wingdings"/>
                  <w14:uncheckedState w14:val="2610" w14:font="MS Gothic"/>
                </w14:checkbox>
              </w:sdtPr>
              <w:sdtEndPr/>
              <w:sdtContent>
                <w:r w:rsidR="0042525F" w:rsidRPr="00437B42">
                  <w:rPr>
                    <w:rFonts w:ascii="Segoe UI Symbol" w:eastAsia="MS Gothic" w:hAnsi="Segoe UI Symbol" w:cs="Segoe UI Symbol"/>
                  </w:rPr>
                  <w:t>☐</w:t>
                </w:r>
              </w:sdtContent>
            </w:sdt>
          </w:p>
        </w:tc>
        <w:tc>
          <w:tcPr>
            <w:tcW w:w="1751" w:type="dxa"/>
            <w:vAlign w:val="center"/>
          </w:tcPr>
          <w:p w14:paraId="7490D4AF" w14:textId="77777777" w:rsidR="00025444" w:rsidRPr="00437B42" w:rsidRDefault="00657781" w:rsidP="00217E7A">
            <w:pPr>
              <w:spacing w:line="276" w:lineRule="auto"/>
              <w:jc w:val="center"/>
              <w:rPr>
                <w:color w:val="000000"/>
              </w:rPr>
            </w:pPr>
            <w:sdt>
              <w:sdtPr>
                <w:id w:val="-1092002789"/>
                <w14:checkbox>
                  <w14:checked w14:val="0"/>
                  <w14:checkedState w14:val="00FE" w14:font="Wingdings"/>
                  <w14:uncheckedState w14:val="2610" w14:font="MS Gothic"/>
                </w14:checkbox>
              </w:sdtPr>
              <w:sdtEndPr/>
              <w:sdtContent>
                <w:r w:rsidR="0042525F" w:rsidRPr="00437B42">
                  <w:rPr>
                    <w:rFonts w:ascii="Segoe UI Symbol" w:eastAsia="MS Gothic" w:hAnsi="Segoe UI Symbol" w:cs="Segoe UI Symbol"/>
                  </w:rPr>
                  <w:t>☐</w:t>
                </w:r>
              </w:sdtContent>
            </w:sdt>
          </w:p>
        </w:tc>
        <w:tc>
          <w:tcPr>
            <w:tcW w:w="1440" w:type="dxa"/>
            <w:gridSpan w:val="2"/>
            <w:vAlign w:val="center"/>
          </w:tcPr>
          <w:p w14:paraId="733C3EF9" w14:textId="77777777" w:rsidR="00025444" w:rsidRPr="00437B42" w:rsidRDefault="00657781" w:rsidP="00217E7A">
            <w:pPr>
              <w:spacing w:line="276" w:lineRule="auto"/>
              <w:jc w:val="center"/>
              <w:rPr>
                <w:color w:val="000000"/>
              </w:rPr>
            </w:pPr>
            <w:sdt>
              <w:sdtPr>
                <w:id w:val="-818672"/>
                <w14:checkbox>
                  <w14:checked w14:val="0"/>
                  <w14:checkedState w14:val="00FE" w14:font="Wingdings"/>
                  <w14:uncheckedState w14:val="2610" w14:font="MS Gothic"/>
                </w14:checkbox>
              </w:sdtPr>
              <w:sdtEndPr/>
              <w:sdtContent>
                <w:r w:rsidR="0042525F" w:rsidRPr="00437B42">
                  <w:rPr>
                    <w:rFonts w:ascii="Segoe UI Symbol" w:eastAsia="MS Gothic" w:hAnsi="Segoe UI Symbol" w:cs="Segoe UI Symbol"/>
                  </w:rPr>
                  <w:t>☐</w:t>
                </w:r>
              </w:sdtContent>
            </w:sdt>
          </w:p>
        </w:tc>
      </w:tr>
    </w:tbl>
    <w:p w14:paraId="289F7751" w14:textId="77777777" w:rsidR="00A848A1" w:rsidRPr="00437B42" w:rsidRDefault="00A848A1" w:rsidP="001B1E8A">
      <w:pPr>
        <w:spacing w:line="276" w:lineRule="auto"/>
        <w:jc w:val="both"/>
      </w:pPr>
    </w:p>
    <w:p w14:paraId="08B1357F" w14:textId="77777777" w:rsidR="00A848A1" w:rsidRPr="00437B42" w:rsidRDefault="00860CFC" w:rsidP="001B1E8A">
      <w:pPr>
        <w:pStyle w:val="ListParagraph"/>
        <w:numPr>
          <w:ilvl w:val="0"/>
          <w:numId w:val="2"/>
        </w:numPr>
        <w:tabs>
          <w:tab w:val="left" w:pos="360"/>
          <w:tab w:val="left" w:leader="dot" w:pos="7740"/>
          <w:tab w:val="left" w:pos="8370"/>
        </w:tabs>
        <w:spacing w:after="0"/>
        <w:ind w:left="360"/>
        <w:jc w:val="both"/>
        <w:rPr>
          <w:rFonts w:ascii="Times New Roman" w:hAnsi="Times New Roman"/>
          <w:b/>
          <w:sz w:val="24"/>
          <w:szCs w:val="24"/>
        </w:rPr>
      </w:pPr>
      <w:r w:rsidRPr="00437B42">
        <w:rPr>
          <w:rFonts w:ascii="Times New Roman" w:hAnsi="Times New Roman"/>
          <w:b/>
          <w:sz w:val="24"/>
          <w:szCs w:val="24"/>
        </w:rPr>
        <w:t xml:space="preserve">Những </w:t>
      </w:r>
      <w:r w:rsidR="00803404" w:rsidRPr="00437B42">
        <w:rPr>
          <w:rFonts w:ascii="Times New Roman" w:hAnsi="Times New Roman"/>
          <w:b/>
          <w:sz w:val="24"/>
          <w:szCs w:val="24"/>
        </w:rPr>
        <w:t>khó khăn nào dưới đây ảnh hưởng</w:t>
      </w:r>
      <w:r w:rsidRPr="00437B42">
        <w:rPr>
          <w:rFonts w:ascii="Times New Roman" w:hAnsi="Times New Roman"/>
          <w:b/>
          <w:sz w:val="24"/>
          <w:szCs w:val="24"/>
        </w:rPr>
        <w:t xml:space="preserve"> đến tăng trưởng của Quý DN trong năm qua?</w:t>
      </w:r>
    </w:p>
    <w:p w14:paraId="115DFF2A" w14:textId="77777777" w:rsidR="00803404" w:rsidRPr="00437B42" w:rsidRDefault="00803404" w:rsidP="001B1E8A">
      <w:pPr>
        <w:pStyle w:val="ListParagraph"/>
        <w:numPr>
          <w:ilvl w:val="0"/>
          <w:numId w:val="41"/>
        </w:numPr>
        <w:tabs>
          <w:tab w:val="left" w:pos="360"/>
          <w:tab w:val="left" w:leader="dot" w:pos="7740"/>
          <w:tab w:val="left" w:pos="8370"/>
        </w:tabs>
        <w:spacing w:after="0"/>
        <w:jc w:val="both"/>
        <w:rPr>
          <w:rFonts w:ascii="Times New Roman" w:hAnsi="Times New Roman"/>
          <w:b/>
          <w:sz w:val="24"/>
          <w:szCs w:val="24"/>
        </w:rPr>
      </w:pPr>
      <w:r w:rsidRPr="00437B42">
        <w:rPr>
          <w:rFonts w:ascii="Times New Roman" w:hAnsi="Times New Roman"/>
          <w:b/>
          <w:sz w:val="24"/>
          <w:szCs w:val="24"/>
        </w:rPr>
        <w:t>Rào cản bên ngoài</w:t>
      </w:r>
    </w:p>
    <w:p w14:paraId="5E12A04F" w14:textId="77777777" w:rsidR="00DE6922" w:rsidRPr="00437B42" w:rsidRDefault="00657781" w:rsidP="001B1E8A">
      <w:pPr>
        <w:tabs>
          <w:tab w:val="left" w:pos="142"/>
          <w:tab w:val="left" w:pos="4536"/>
          <w:tab w:val="left" w:leader="dot" w:pos="7740"/>
          <w:tab w:val="left" w:pos="8370"/>
        </w:tabs>
        <w:spacing w:line="276" w:lineRule="auto"/>
        <w:ind w:left="360" w:hanging="218"/>
        <w:jc w:val="both"/>
      </w:pPr>
      <w:sdt>
        <w:sdtPr>
          <w:id w:val="947965626"/>
          <w14:checkbox>
            <w14:checked w14:val="0"/>
            <w14:checkedState w14:val="00FE" w14:font="Wingdings"/>
            <w14:uncheckedState w14:val="2610" w14:font="MS Gothic"/>
          </w14:checkbox>
        </w:sdtPr>
        <w:sdtEndPr/>
        <w:sdtContent>
          <w:r w:rsidR="008D0249" w:rsidRPr="00437B42">
            <w:rPr>
              <w:rFonts w:ascii="Segoe UI Symbol" w:eastAsia="MS Gothic" w:hAnsi="Segoe UI Symbol" w:cs="Segoe UI Symbol"/>
            </w:rPr>
            <w:t>☐</w:t>
          </w:r>
        </w:sdtContent>
      </w:sdt>
      <w:r w:rsidR="00DE6922" w:rsidRPr="00437B42">
        <w:t xml:space="preserve"> Tình hình dịch bệnh khó lường</w:t>
      </w:r>
      <w:r w:rsidR="00DE6922" w:rsidRPr="00437B42">
        <w:tab/>
      </w:r>
      <w:sdt>
        <w:sdtPr>
          <w:id w:val="61687467"/>
          <w14:checkbox>
            <w14:checked w14:val="0"/>
            <w14:checkedState w14:val="00FE" w14:font="Wingdings"/>
            <w14:uncheckedState w14:val="2610" w14:font="MS Gothic"/>
          </w14:checkbox>
        </w:sdtPr>
        <w:sdtEndPr/>
        <w:sdtContent>
          <w:r w:rsidR="00DE6922" w:rsidRPr="00437B42">
            <w:rPr>
              <w:rFonts w:ascii="Segoe UI Symbol" w:eastAsia="MS Gothic" w:hAnsi="Segoe UI Symbol" w:cs="Segoe UI Symbol"/>
            </w:rPr>
            <w:t>☐</w:t>
          </w:r>
        </w:sdtContent>
      </w:sdt>
      <w:r w:rsidR="00DE6922" w:rsidRPr="00437B42">
        <w:t xml:space="preserve"> Lao động, tiền lương, bảo hiểm</w:t>
      </w:r>
    </w:p>
    <w:p w14:paraId="0B9CDD6E" w14:textId="77777777" w:rsidR="00DE6922" w:rsidRPr="00437B42" w:rsidRDefault="00657781" w:rsidP="001B1E8A">
      <w:pPr>
        <w:tabs>
          <w:tab w:val="left" w:pos="142"/>
          <w:tab w:val="left" w:pos="4536"/>
          <w:tab w:val="left" w:leader="dot" w:pos="7740"/>
          <w:tab w:val="left" w:pos="8370"/>
        </w:tabs>
        <w:spacing w:line="276" w:lineRule="auto"/>
        <w:ind w:left="360" w:hanging="218"/>
        <w:jc w:val="both"/>
      </w:pPr>
      <w:sdt>
        <w:sdtPr>
          <w:id w:val="534856793"/>
          <w14:checkbox>
            <w14:checked w14:val="0"/>
            <w14:checkedState w14:val="00FE" w14:font="Wingdings"/>
            <w14:uncheckedState w14:val="2610" w14:font="MS Gothic"/>
          </w14:checkbox>
        </w:sdtPr>
        <w:sdtEndPr/>
        <w:sdtContent>
          <w:r w:rsidR="00DE6922" w:rsidRPr="00437B42">
            <w:rPr>
              <w:rFonts w:ascii="Segoe UI Symbol" w:eastAsia="MS Gothic" w:hAnsi="Segoe UI Symbol" w:cs="Segoe UI Symbol"/>
            </w:rPr>
            <w:t>☐</w:t>
          </w:r>
        </w:sdtContent>
      </w:sdt>
      <w:r w:rsidR="00DE6922" w:rsidRPr="00437B42">
        <w:t xml:space="preserve"> Bất ổn kinh tế - chính trị trên thế giới</w:t>
      </w:r>
      <w:r w:rsidR="008D0249" w:rsidRPr="00437B42">
        <w:tab/>
      </w:r>
      <w:sdt>
        <w:sdtPr>
          <w:id w:val="1771203161"/>
          <w14:checkbox>
            <w14:checked w14:val="0"/>
            <w14:checkedState w14:val="00FE" w14:font="Wingdings"/>
            <w14:uncheckedState w14:val="2610" w14:font="MS Gothic"/>
          </w14:checkbox>
        </w:sdtPr>
        <w:sdtEndPr/>
        <w:sdtContent>
          <w:r w:rsidR="008D0249" w:rsidRPr="00437B42">
            <w:rPr>
              <w:rFonts w:ascii="Segoe UI Symbol" w:eastAsia="MS Gothic" w:hAnsi="Segoe UI Symbol" w:cs="Segoe UI Symbol"/>
            </w:rPr>
            <w:t>☐</w:t>
          </w:r>
        </w:sdtContent>
      </w:sdt>
      <w:r w:rsidR="008D0249" w:rsidRPr="00437B42">
        <w:t xml:space="preserve"> Mặt bằng sản xuất, nhà xưởng…</w:t>
      </w:r>
    </w:p>
    <w:p w14:paraId="1BE77990" w14:textId="77777777" w:rsidR="00DE6922" w:rsidRPr="00437B42" w:rsidRDefault="00657781" w:rsidP="001B1E8A">
      <w:pPr>
        <w:tabs>
          <w:tab w:val="left" w:pos="142"/>
          <w:tab w:val="left" w:pos="4536"/>
          <w:tab w:val="left" w:leader="dot" w:pos="7740"/>
          <w:tab w:val="left" w:pos="8370"/>
        </w:tabs>
        <w:spacing w:line="276" w:lineRule="auto"/>
        <w:ind w:left="360" w:hanging="218"/>
        <w:jc w:val="both"/>
      </w:pPr>
      <w:sdt>
        <w:sdtPr>
          <w:id w:val="1673521633"/>
          <w14:checkbox>
            <w14:checked w14:val="0"/>
            <w14:checkedState w14:val="00FE" w14:font="Wingdings"/>
            <w14:uncheckedState w14:val="2610" w14:font="MS Gothic"/>
          </w14:checkbox>
        </w:sdtPr>
        <w:sdtEndPr/>
        <w:sdtContent>
          <w:r w:rsidR="00DE6922" w:rsidRPr="00437B42">
            <w:rPr>
              <w:rFonts w:ascii="Segoe UI Symbol" w:eastAsia="MS Gothic" w:hAnsi="Segoe UI Symbol" w:cs="Segoe UI Symbol"/>
            </w:rPr>
            <w:t>☐</w:t>
          </w:r>
        </w:sdtContent>
      </w:sdt>
      <w:r w:rsidR="00DE6922" w:rsidRPr="00437B42">
        <w:t xml:space="preserve"> Thủ tục hành chính</w:t>
      </w:r>
      <w:r w:rsidR="00412098">
        <w:t xml:space="preserve"> phức tạp</w:t>
      </w:r>
      <w:r w:rsidR="008D0249" w:rsidRPr="00437B42">
        <w:tab/>
      </w:r>
      <w:sdt>
        <w:sdtPr>
          <w:id w:val="-1441834863"/>
          <w14:checkbox>
            <w14:checked w14:val="0"/>
            <w14:checkedState w14:val="00FE" w14:font="Wingdings"/>
            <w14:uncheckedState w14:val="2610" w14:font="MS Gothic"/>
          </w14:checkbox>
        </w:sdtPr>
        <w:sdtEndPr/>
        <w:sdtContent>
          <w:r w:rsidR="008D0249" w:rsidRPr="00437B42">
            <w:rPr>
              <w:rFonts w:ascii="Segoe UI Symbol" w:eastAsia="MS Gothic" w:hAnsi="Segoe UI Symbol" w:cs="Segoe UI Symbol"/>
            </w:rPr>
            <w:t>☐</w:t>
          </w:r>
        </w:sdtContent>
      </w:sdt>
      <w:r w:rsidR="008D0249" w:rsidRPr="00437B42">
        <w:t xml:space="preserve"> </w:t>
      </w:r>
      <w:r w:rsidR="00860CFC" w:rsidRPr="00437B42">
        <w:t>Khó tiếp cận vốn vay</w:t>
      </w:r>
    </w:p>
    <w:p w14:paraId="1A2F506C" w14:textId="77777777" w:rsidR="00DE6922" w:rsidRPr="00437B42" w:rsidRDefault="00657781" w:rsidP="001B1E8A">
      <w:pPr>
        <w:tabs>
          <w:tab w:val="left" w:pos="142"/>
          <w:tab w:val="left" w:pos="4536"/>
          <w:tab w:val="left" w:leader="dot" w:pos="7740"/>
          <w:tab w:val="left" w:pos="8370"/>
        </w:tabs>
        <w:spacing w:line="276" w:lineRule="auto"/>
        <w:ind w:left="360" w:hanging="218"/>
        <w:jc w:val="both"/>
      </w:pPr>
      <w:sdt>
        <w:sdtPr>
          <w:id w:val="-605037849"/>
          <w14:checkbox>
            <w14:checked w14:val="0"/>
            <w14:checkedState w14:val="00FE" w14:font="Wingdings"/>
            <w14:uncheckedState w14:val="2610" w14:font="MS Gothic"/>
          </w14:checkbox>
        </w:sdtPr>
        <w:sdtEndPr/>
        <w:sdtContent>
          <w:r w:rsidR="00DE6922" w:rsidRPr="00437B42">
            <w:rPr>
              <w:rFonts w:ascii="Segoe UI Symbol" w:eastAsia="MS Gothic" w:hAnsi="Segoe UI Symbol" w:cs="Segoe UI Symbol"/>
            </w:rPr>
            <w:t>☐</w:t>
          </w:r>
        </w:sdtContent>
      </w:sdt>
      <w:r w:rsidR="00DE6922" w:rsidRPr="00437B42">
        <w:t xml:space="preserve"> </w:t>
      </w:r>
      <w:r w:rsidR="00412098">
        <w:t>Các vấn đề về t</w:t>
      </w:r>
      <w:r w:rsidR="00DE6922" w:rsidRPr="00437B42">
        <w:t>huế</w:t>
      </w:r>
      <w:r w:rsidR="008D0249" w:rsidRPr="00437B42">
        <w:tab/>
      </w:r>
      <w:sdt>
        <w:sdtPr>
          <w:id w:val="-1128163622"/>
          <w14:checkbox>
            <w14:checked w14:val="0"/>
            <w14:checkedState w14:val="00FE" w14:font="Wingdings"/>
            <w14:uncheckedState w14:val="2610" w14:font="MS Gothic"/>
          </w14:checkbox>
        </w:sdtPr>
        <w:sdtEndPr/>
        <w:sdtContent>
          <w:r w:rsidR="008D0249" w:rsidRPr="00437B42">
            <w:rPr>
              <w:rFonts w:ascii="Segoe UI Symbol" w:eastAsia="MS Gothic" w:hAnsi="Segoe UI Symbol" w:cs="Segoe UI Symbol"/>
            </w:rPr>
            <w:t>☐</w:t>
          </w:r>
        </w:sdtContent>
      </w:sdt>
      <w:r w:rsidR="008D0249" w:rsidRPr="00437B42">
        <w:t xml:space="preserve"> </w:t>
      </w:r>
      <w:r w:rsidR="00281288" w:rsidRPr="00437B42">
        <w:t>Gián đoạn, đ</w:t>
      </w:r>
      <w:r w:rsidR="008D0249" w:rsidRPr="00437B42">
        <w:t>ứt gãy nguồn cung</w:t>
      </w:r>
    </w:p>
    <w:p w14:paraId="242D012C" w14:textId="77777777" w:rsidR="00C14A0F" w:rsidRPr="00437B42" w:rsidRDefault="00657781" w:rsidP="001B1E8A">
      <w:pPr>
        <w:tabs>
          <w:tab w:val="left" w:pos="142"/>
          <w:tab w:val="left" w:pos="4536"/>
          <w:tab w:val="left" w:leader="dot" w:pos="7740"/>
          <w:tab w:val="left" w:pos="8370"/>
        </w:tabs>
        <w:spacing w:line="276" w:lineRule="auto"/>
        <w:ind w:left="360" w:hanging="218"/>
        <w:jc w:val="both"/>
      </w:pPr>
      <w:sdt>
        <w:sdtPr>
          <w:id w:val="-1966573400"/>
          <w14:checkbox>
            <w14:checked w14:val="0"/>
            <w14:checkedState w14:val="00FE" w14:font="Wingdings"/>
            <w14:uncheckedState w14:val="2610" w14:font="MS Gothic"/>
          </w14:checkbox>
        </w:sdtPr>
        <w:sdtEndPr/>
        <w:sdtContent>
          <w:r w:rsidR="00C14A0F" w:rsidRPr="00437B42">
            <w:rPr>
              <w:rFonts w:ascii="Segoe UI Symbol" w:eastAsia="MS Gothic" w:hAnsi="Segoe UI Symbol" w:cs="Segoe UI Symbol"/>
            </w:rPr>
            <w:t>☐</w:t>
          </w:r>
        </w:sdtContent>
      </w:sdt>
      <w:r w:rsidR="00C14A0F" w:rsidRPr="00437B42">
        <w:t xml:space="preserve"> Nhu cầu thị trường biến động</w:t>
      </w:r>
      <w:r w:rsidR="00C14A0F" w:rsidRPr="00437B42">
        <w:tab/>
      </w:r>
      <w:sdt>
        <w:sdtPr>
          <w:id w:val="429477211"/>
          <w14:checkbox>
            <w14:checked w14:val="0"/>
            <w14:checkedState w14:val="00FE" w14:font="Wingdings"/>
            <w14:uncheckedState w14:val="2610" w14:font="MS Gothic"/>
          </w14:checkbox>
        </w:sdtPr>
        <w:sdtEndPr/>
        <w:sdtContent>
          <w:r w:rsidR="00C14A0F" w:rsidRPr="00437B42">
            <w:rPr>
              <w:rFonts w:ascii="Segoe UI Symbol" w:eastAsia="MS Gothic" w:hAnsi="Segoe UI Symbol" w:cs="Segoe UI Symbol"/>
            </w:rPr>
            <w:t>☐</w:t>
          </w:r>
        </w:sdtContent>
      </w:sdt>
      <w:r w:rsidR="00C14A0F" w:rsidRPr="00437B42">
        <w:t xml:space="preserve"> Chi phí đầu vào tăng</w:t>
      </w:r>
    </w:p>
    <w:p w14:paraId="6D92C8D4" w14:textId="77777777" w:rsidR="00DE6922" w:rsidRPr="00437B42" w:rsidRDefault="00657781" w:rsidP="001B1E8A">
      <w:pPr>
        <w:tabs>
          <w:tab w:val="left" w:pos="142"/>
          <w:tab w:val="left" w:pos="4536"/>
          <w:tab w:val="left" w:leader="dot" w:pos="7740"/>
          <w:tab w:val="left" w:pos="8370"/>
        </w:tabs>
        <w:spacing w:line="276" w:lineRule="auto"/>
        <w:ind w:left="360" w:hanging="218"/>
        <w:jc w:val="both"/>
      </w:pPr>
      <w:sdt>
        <w:sdtPr>
          <w:id w:val="1258481683"/>
          <w14:checkbox>
            <w14:checked w14:val="0"/>
            <w14:checkedState w14:val="00FE" w14:font="Wingdings"/>
            <w14:uncheckedState w14:val="2610" w14:font="MS Gothic"/>
          </w14:checkbox>
        </w:sdtPr>
        <w:sdtEndPr/>
        <w:sdtContent>
          <w:r w:rsidR="00DE6922" w:rsidRPr="00437B42">
            <w:rPr>
              <w:rFonts w:ascii="Segoe UI Symbol" w:eastAsia="MS Gothic" w:hAnsi="Segoe UI Symbol" w:cs="Segoe UI Symbol"/>
            </w:rPr>
            <w:t>☐</w:t>
          </w:r>
        </w:sdtContent>
      </w:sdt>
      <w:r w:rsidR="00DE6922" w:rsidRPr="00437B42">
        <w:t xml:space="preserve"> </w:t>
      </w:r>
      <w:r w:rsidR="009541F0">
        <w:t>Thủ tục h</w:t>
      </w:r>
      <w:r w:rsidR="00DE6922" w:rsidRPr="00437B42">
        <w:t>ải quan</w:t>
      </w:r>
      <w:r w:rsidR="009541F0">
        <w:t xml:space="preserve"> và các vấn đề liên quan</w:t>
      </w:r>
      <w:r w:rsidR="008D0249" w:rsidRPr="00437B42">
        <w:tab/>
      </w:r>
      <w:sdt>
        <w:sdtPr>
          <w:id w:val="1035924305"/>
          <w14:checkbox>
            <w14:checked w14:val="0"/>
            <w14:checkedState w14:val="00FE" w14:font="Wingdings"/>
            <w14:uncheckedState w14:val="2610" w14:font="MS Gothic"/>
          </w14:checkbox>
        </w:sdtPr>
        <w:sdtEndPr/>
        <w:sdtContent>
          <w:r w:rsidR="00281288" w:rsidRPr="00437B42">
            <w:rPr>
              <w:rFonts w:ascii="Segoe UI Symbol" w:eastAsia="MS Gothic" w:hAnsi="Segoe UI Symbol" w:cs="Segoe UI Symbol"/>
            </w:rPr>
            <w:t>☐</w:t>
          </w:r>
        </w:sdtContent>
      </w:sdt>
      <w:r w:rsidR="00281288" w:rsidRPr="00437B42">
        <w:t xml:space="preserve"> Chính sách hỗ trợ cạnh tranh còn yếu</w:t>
      </w:r>
    </w:p>
    <w:p w14:paraId="332F50AC" w14:textId="77777777" w:rsidR="00DE6922" w:rsidRPr="00437B42" w:rsidRDefault="00657781" w:rsidP="001B1E8A">
      <w:pPr>
        <w:tabs>
          <w:tab w:val="left" w:pos="142"/>
          <w:tab w:val="left" w:pos="4536"/>
          <w:tab w:val="left" w:leader="dot" w:pos="7740"/>
          <w:tab w:val="left" w:pos="8370"/>
        </w:tabs>
        <w:spacing w:line="276" w:lineRule="auto"/>
        <w:ind w:left="360" w:hanging="218"/>
        <w:jc w:val="both"/>
      </w:pPr>
      <w:sdt>
        <w:sdtPr>
          <w:id w:val="-1255820734"/>
          <w14:checkbox>
            <w14:checked w14:val="0"/>
            <w14:checkedState w14:val="00FE" w14:font="Wingdings"/>
            <w14:uncheckedState w14:val="2610" w14:font="MS Gothic"/>
          </w14:checkbox>
        </w:sdtPr>
        <w:sdtEndPr/>
        <w:sdtContent>
          <w:r w:rsidR="00DE6922" w:rsidRPr="00437B42">
            <w:rPr>
              <w:rFonts w:ascii="Segoe UI Symbol" w:eastAsia="MS Gothic" w:hAnsi="Segoe UI Symbol" w:cs="Segoe UI Symbol"/>
            </w:rPr>
            <w:t>☐</w:t>
          </w:r>
        </w:sdtContent>
      </w:sdt>
      <w:r w:rsidR="00DE6922" w:rsidRPr="00437B42">
        <w:t xml:space="preserve"> </w:t>
      </w:r>
      <w:r w:rsidR="00412098">
        <w:t>Cơ sở hạ tầng còn kém</w:t>
      </w:r>
      <w:r w:rsidR="009541F0">
        <w:t xml:space="preserve"> và chưa đồng bộ</w:t>
      </w:r>
      <w:r w:rsidR="008D0249" w:rsidRPr="00437B42">
        <w:tab/>
      </w:r>
      <w:sdt>
        <w:sdtPr>
          <w:id w:val="-115595948"/>
          <w14:checkbox>
            <w14:checked w14:val="0"/>
            <w14:checkedState w14:val="00FE" w14:font="Wingdings"/>
            <w14:uncheckedState w14:val="2610" w14:font="MS Gothic"/>
          </w14:checkbox>
        </w:sdtPr>
        <w:sdtEndPr/>
        <w:sdtContent>
          <w:r w:rsidR="008D0249" w:rsidRPr="00437B42">
            <w:rPr>
              <w:rFonts w:ascii="Segoe UI Symbol" w:eastAsia="MS Gothic" w:hAnsi="Segoe UI Symbol" w:cs="Segoe UI Symbol"/>
            </w:rPr>
            <w:t>☐</w:t>
          </w:r>
        </w:sdtContent>
      </w:sdt>
      <w:r w:rsidR="009541F0">
        <w:t xml:space="preserve"> Khả năng x</w:t>
      </w:r>
      <w:r w:rsidR="008D0249" w:rsidRPr="00437B42">
        <w:t>úc tiến thương mại, mở rộng thị trường</w:t>
      </w:r>
    </w:p>
    <w:p w14:paraId="3936A070" w14:textId="77777777" w:rsidR="00054F4D" w:rsidRPr="00437B42" w:rsidRDefault="00657781" w:rsidP="001B1E8A">
      <w:pPr>
        <w:tabs>
          <w:tab w:val="left" w:pos="360"/>
          <w:tab w:val="left" w:leader="dot" w:pos="9781"/>
        </w:tabs>
        <w:spacing w:line="276" w:lineRule="auto"/>
        <w:ind w:left="360" w:hanging="218"/>
        <w:jc w:val="both"/>
      </w:pPr>
      <w:sdt>
        <w:sdtPr>
          <w:id w:val="-1869204238"/>
          <w14:checkbox>
            <w14:checked w14:val="0"/>
            <w14:checkedState w14:val="00FE" w14:font="Wingdings"/>
            <w14:uncheckedState w14:val="2610" w14:font="MS Gothic"/>
          </w14:checkbox>
        </w:sdtPr>
        <w:sdtEndPr/>
        <w:sdtContent>
          <w:r w:rsidR="00DE6922" w:rsidRPr="00437B42">
            <w:rPr>
              <w:rFonts w:ascii="Segoe UI Symbol" w:eastAsia="MS Gothic" w:hAnsi="Segoe UI Symbol" w:cs="Segoe UI Symbol"/>
            </w:rPr>
            <w:t>☐</w:t>
          </w:r>
        </w:sdtContent>
      </w:sdt>
      <w:r w:rsidR="00DE6922" w:rsidRPr="00437B42">
        <w:t xml:space="preserve"> Khác (Vui lòng cho biết): </w:t>
      </w:r>
      <w:r w:rsidR="00DE6922" w:rsidRPr="00437B42">
        <w:tab/>
      </w:r>
    </w:p>
    <w:p w14:paraId="7FB5CD3D" w14:textId="77777777" w:rsidR="00803404" w:rsidRPr="00437B42" w:rsidRDefault="00803404" w:rsidP="001B1E8A">
      <w:pPr>
        <w:tabs>
          <w:tab w:val="left" w:pos="360"/>
          <w:tab w:val="left" w:leader="dot" w:pos="9781"/>
        </w:tabs>
        <w:spacing w:line="276" w:lineRule="auto"/>
        <w:ind w:left="360" w:hanging="218"/>
        <w:jc w:val="both"/>
      </w:pPr>
    </w:p>
    <w:p w14:paraId="7C8F9438" w14:textId="77777777" w:rsidR="00803404" w:rsidRPr="00437B42" w:rsidRDefault="00803404" w:rsidP="001B1E8A">
      <w:pPr>
        <w:pStyle w:val="ListParagraph"/>
        <w:numPr>
          <w:ilvl w:val="0"/>
          <w:numId w:val="41"/>
        </w:numPr>
        <w:tabs>
          <w:tab w:val="left" w:pos="360"/>
          <w:tab w:val="left" w:leader="dot" w:pos="7740"/>
          <w:tab w:val="left" w:pos="8370"/>
        </w:tabs>
        <w:spacing w:after="0"/>
        <w:ind w:hanging="218"/>
        <w:jc w:val="both"/>
        <w:rPr>
          <w:rFonts w:ascii="Times New Roman" w:hAnsi="Times New Roman"/>
          <w:b/>
          <w:sz w:val="24"/>
          <w:szCs w:val="24"/>
        </w:rPr>
      </w:pPr>
      <w:r w:rsidRPr="00437B42">
        <w:rPr>
          <w:rFonts w:ascii="Times New Roman" w:hAnsi="Times New Roman"/>
          <w:b/>
          <w:sz w:val="24"/>
          <w:szCs w:val="24"/>
        </w:rPr>
        <w:t>Rào cản bên trong</w:t>
      </w:r>
    </w:p>
    <w:p w14:paraId="2B361A50" w14:textId="77777777" w:rsidR="00803404" w:rsidRPr="00437B42" w:rsidRDefault="00657781" w:rsidP="001B1E8A">
      <w:pPr>
        <w:spacing w:line="276" w:lineRule="auto"/>
        <w:ind w:left="360" w:hanging="218"/>
        <w:jc w:val="both"/>
      </w:pPr>
      <w:sdt>
        <w:sdtPr>
          <w:id w:val="763965080"/>
          <w14:checkbox>
            <w14:checked w14:val="0"/>
            <w14:checkedState w14:val="00FE" w14:font="Wingdings"/>
            <w14:uncheckedState w14:val="2610" w14:font="MS Gothic"/>
          </w14:checkbox>
        </w:sdtPr>
        <w:sdtEndPr/>
        <w:sdtContent>
          <w:r w:rsidR="00161C25" w:rsidRPr="00437B42">
            <w:rPr>
              <w:rFonts w:ascii="Segoe UI Symbol" w:eastAsia="MS Gothic" w:hAnsi="Segoe UI Symbol" w:cs="Segoe UI Symbol"/>
            </w:rPr>
            <w:t>☐</w:t>
          </w:r>
        </w:sdtContent>
      </w:sdt>
      <w:r w:rsidR="00803404" w:rsidRPr="00437B42">
        <w:t xml:space="preserve"> Quản lý dòng tiền</w:t>
      </w:r>
    </w:p>
    <w:p w14:paraId="559C2D2D" w14:textId="77777777" w:rsidR="00803404" w:rsidRPr="00437B42" w:rsidRDefault="00657781" w:rsidP="001B1E8A">
      <w:pPr>
        <w:spacing w:line="276" w:lineRule="auto"/>
        <w:ind w:left="360" w:hanging="218"/>
        <w:jc w:val="both"/>
      </w:pPr>
      <w:sdt>
        <w:sdtPr>
          <w:id w:val="-569655589"/>
          <w14:checkbox>
            <w14:checked w14:val="0"/>
            <w14:checkedState w14:val="00FE" w14:font="Wingdings"/>
            <w14:uncheckedState w14:val="2610" w14:font="MS Gothic"/>
          </w14:checkbox>
        </w:sdtPr>
        <w:sdtEndPr/>
        <w:sdtContent>
          <w:r w:rsidR="00161C25" w:rsidRPr="00437B42">
            <w:rPr>
              <w:rFonts w:ascii="Segoe UI Symbol" w:eastAsia="MS Gothic" w:hAnsi="Segoe UI Symbol" w:cs="Segoe UI Symbol"/>
            </w:rPr>
            <w:t>☐</w:t>
          </w:r>
        </w:sdtContent>
      </w:sdt>
      <w:r w:rsidR="00803404" w:rsidRPr="00437B42">
        <w:t xml:space="preserve"> Quản lý tỷ lệ nợ</w:t>
      </w:r>
    </w:p>
    <w:p w14:paraId="637E0770" w14:textId="77777777" w:rsidR="00803404" w:rsidRPr="00437B42" w:rsidRDefault="00657781" w:rsidP="001B1E8A">
      <w:pPr>
        <w:spacing w:line="276" w:lineRule="auto"/>
        <w:ind w:left="360" w:hanging="218"/>
        <w:jc w:val="both"/>
      </w:pPr>
      <w:sdt>
        <w:sdtPr>
          <w:id w:val="315534793"/>
          <w14:checkbox>
            <w14:checked w14:val="0"/>
            <w14:checkedState w14:val="00FE" w14:font="Wingdings"/>
            <w14:uncheckedState w14:val="2610" w14:font="MS Gothic"/>
          </w14:checkbox>
        </w:sdtPr>
        <w:sdtEndPr/>
        <w:sdtContent>
          <w:r w:rsidR="00803404" w:rsidRPr="00437B42">
            <w:rPr>
              <w:rFonts w:ascii="Segoe UI Symbol" w:eastAsia="MS Gothic" w:hAnsi="Segoe UI Symbol" w:cs="Segoe UI Symbol"/>
            </w:rPr>
            <w:t>☐</w:t>
          </w:r>
        </w:sdtContent>
      </w:sdt>
      <w:r w:rsidR="00803404" w:rsidRPr="00437B42">
        <w:t xml:space="preserve"> Thiếu thông tin về xu hướng thị trường và đối thủ cạnh tranh</w:t>
      </w:r>
    </w:p>
    <w:p w14:paraId="74F049B2" w14:textId="77777777" w:rsidR="00803404" w:rsidRPr="00437B42" w:rsidRDefault="00657781" w:rsidP="001B1E8A">
      <w:pPr>
        <w:spacing w:line="276" w:lineRule="auto"/>
        <w:ind w:left="360" w:hanging="218"/>
        <w:jc w:val="both"/>
      </w:pPr>
      <w:sdt>
        <w:sdtPr>
          <w:id w:val="1232193145"/>
          <w14:checkbox>
            <w14:checked w14:val="0"/>
            <w14:checkedState w14:val="00FE" w14:font="Wingdings"/>
            <w14:uncheckedState w14:val="2610" w14:font="MS Gothic"/>
          </w14:checkbox>
        </w:sdtPr>
        <w:sdtEndPr/>
        <w:sdtContent>
          <w:r w:rsidR="00803404" w:rsidRPr="00437B42">
            <w:rPr>
              <w:rFonts w:ascii="Segoe UI Symbol" w:eastAsia="MS Gothic" w:hAnsi="Segoe UI Symbol" w:cs="Segoe UI Symbol"/>
            </w:rPr>
            <w:t>☐</w:t>
          </w:r>
        </w:sdtContent>
      </w:sdt>
      <w:r w:rsidR="00803404" w:rsidRPr="00437B42">
        <w:t xml:space="preserve"> Tuyển dụng và giữ chân nhân sự</w:t>
      </w:r>
    </w:p>
    <w:p w14:paraId="41483517" w14:textId="77777777" w:rsidR="00803404" w:rsidRPr="00437B42" w:rsidRDefault="00657781" w:rsidP="001B1E8A">
      <w:pPr>
        <w:spacing w:line="276" w:lineRule="auto"/>
        <w:ind w:left="360" w:hanging="218"/>
        <w:jc w:val="both"/>
      </w:pPr>
      <w:sdt>
        <w:sdtPr>
          <w:id w:val="1716159392"/>
          <w14:checkbox>
            <w14:checked w14:val="0"/>
            <w14:checkedState w14:val="00FE" w14:font="Wingdings"/>
            <w14:uncheckedState w14:val="2610" w14:font="MS Gothic"/>
          </w14:checkbox>
        </w:sdtPr>
        <w:sdtEndPr/>
        <w:sdtContent>
          <w:r w:rsidR="00161C25" w:rsidRPr="00437B42">
            <w:rPr>
              <w:rFonts w:ascii="Segoe UI Symbol" w:eastAsia="MS Gothic" w:hAnsi="Segoe UI Symbol" w:cs="Segoe UI Symbol"/>
            </w:rPr>
            <w:t>☐</w:t>
          </w:r>
        </w:sdtContent>
      </w:sdt>
      <w:r w:rsidR="00803404" w:rsidRPr="00437B42">
        <w:t xml:space="preserve"> Năng lực cạnh tranh</w:t>
      </w:r>
    </w:p>
    <w:p w14:paraId="0A297DEA" w14:textId="77777777" w:rsidR="00803404" w:rsidRPr="00437B42" w:rsidRDefault="00657781" w:rsidP="001B1E8A">
      <w:pPr>
        <w:spacing w:line="276" w:lineRule="auto"/>
        <w:ind w:left="360" w:hanging="218"/>
        <w:jc w:val="both"/>
      </w:pPr>
      <w:sdt>
        <w:sdtPr>
          <w:id w:val="-173889179"/>
          <w14:checkbox>
            <w14:checked w14:val="0"/>
            <w14:checkedState w14:val="00FE" w14:font="Wingdings"/>
            <w14:uncheckedState w14:val="2610" w14:font="MS Gothic"/>
          </w14:checkbox>
        </w:sdtPr>
        <w:sdtEndPr/>
        <w:sdtContent>
          <w:r w:rsidR="00803404" w:rsidRPr="00437B42">
            <w:rPr>
              <w:rFonts w:ascii="Segoe UI Symbol" w:eastAsia="MS Gothic" w:hAnsi="Segoe UI Symbol" w:cs="Segoe UI Symbol"/>
            </w:rPr>
            <w:t>☐</w:t>
          </w:r>
        </w:sdtContent>
      </w:sdt>
      <w:r w:rsidR="00803404" w:rsidRPr="00437B42">
        <w:t xml:space="preserve"> Quản trị doanh nghiệp</w:t>
      </w:r>
    </w:p>
    <w:p w14:paraId="74D02337" w14:textId="77777777" w:rsidR="00803404" w:rsidRPr="00437B42" w:rsidRDefault="00657781" w:rsidP="001B1E8A">
      <w:pPr>
        <w:tabs>
          <w:tab w:val="left" w:pos="360"/>
          <w:tab w:val="left" w:leader="dot" w:pos="9781"/>
        </w:tabs>
        <w:spacing w:line="276" w:lineRule="auto"/>
        <w:ind w:left="360" w:hanging="218"/>
        <w:jc w:val="both"/>
      </w:pPr>
      <w:sdt>
        <w:sdtPr>
          <w:id w:val="-1176805128"/>
          <w14:checkbox>
            <w14:checked w14:val="0"/>
            <w14:checkedState w14:val="00FE" w14:font="Wingdings"/>
            <w14:uncheckedState w14:val="2610" w14:font="MS Gothic"/>
          </w14:checkbox>
        </w:sdtPr>
        <w:sdtEndPr/>
        <w:sdtContent>
          <w:r w:rsidR="00803404" w:rsidRPr="00437B42">
            <w:rPr>
              <w:rFonts w:ascii="Segoe UI Symbol" w:eastAsia="MS Gothic" w:hAnsi="Segoe UI Symbol" w:cs="Segoe UI Symbol"/>
            </w:rPr>
            <w:t>☐</w:t>
          </w:r>
        </w:sdtContent>
      </w:sdt>
      <w:r w:rsidR="00803404" w:rsidRPr="00437B42">
        <w:t xml:space="preserve"> Khác (Vui lòng cho biết): </w:t>
      </w:r>
      <w:r w:rsidR="00803404" w:rsidRPr="00437B42">
        <w:tab/>
      </w:r>
    </w:p>
    <w:p w14:paraId="6FE3F16F" w14:textId="77777777" w:rsidR="00DE6922" w:rsidRPr="00437B42" w:rsidRDefault="00DE6922" w:rsidP="001B1E8A">
      <w:pPr>
        <w:tabs>
          <w:tab w:val="left" w:pos="360"/>
          <w:tab w:val="left" w:leader="dot" w:pos="9781"/>
        </w:tabs>
        <w:spacing w:line="276" w:lineRule="auto"/>
        <w:jc w:val="both"/>
      </w:pPr>
    </w:p>
    <w:p w14:paraId="16B2244A" w14:textId="77777777" w:rsidR="00DE6922" w:rsidRPr="00437B42" w:rsidRDefault="00DE6922" w:rsidP="001B1E8A">
      <w:pPr>
        <w:pStyle w:val="ListParagraph"/>
        <w:numPr>
          <w:ilvl w:val="0"/>
          <w:numId w:val="2"/>
        </w:numPr>
        <w:tabs>
          <w:tab w:val="left" w:pos="360"/>
        </w:tabs>
        <w:spacing w:after="0"/>
        <w:ind w:left="360"/>
        <w:jc w:val="both"/>
        <w:rPr>
          <w:rFonts w:ascii="Times New Roman" w:hAnsi="Times New Roman"/>
          <w:b/>
          <w:sz w:val="24"/>
          <w:szCs w:val="24"/>
        </w:rPr>
      </w:pPr>
      <w:r w:rsidRPr="00437B42">
        <w:rPr>
          <w:rFonts w:ascii="Times New Roman" w:hAnsi="Times New Roman"/>
          <w:b/>
          <w:sz w:val="24"/>
          <w:szCs w:val="24"/>
        </w:rPr>
        <w:t>Yếu tố nào đóng góp nhiều nhất vào tốc độ tăng trưởng của Quý</w:t>
      </w:r>
      <w:r w:rsidR="00EF436D" w:rsidRPr="00437B42">
        <w:rPr>
          <w:rFonts w:ascii="Times New Roman" w:hAnsi="Times New Roman"/>
          <w:b/>
          <w:sz w:val="24"/>
          <w:szCs w:val="24"/>
        </w:rPr>
        <w:t xml:space="preserve"> DN trong năm qua?</w:t>
      </w:r>
    </w:p>
    <w:p w14:paraId="4B26F330" w14:textId="77777777" w:rsidR="00161C25" w:rsidRPr="00437B42" w:rsidRDefault="00657781" w:rsidP="001B1E8A">
      <w:pPr>
        <w:pStyle w:val="ListParagraph"/>
        <w:ind w:hanging="11"/>
        <w:jc w:val="both"/>
        <w:rPr>
          <w:rFonts w:ascii="Times New Roman" w:hAnsi="Times New Roman"/>
          <w:sz w:val="24"/>
          <w:szCs w:val="24"/>
        </w:rPr>
      </w:pPr>
      <w:sdt>
        <w:sdtPr>
          <w:rPr>
            <w:rFonts w:ascii="Times New Roman" w:hAnsi="Times New Roman"/>
            <w:sz w:val="24"/>
            <w:szCs w:val="24"/>
          </w:rPr>
          <w:id w:val="-1761439629"/>
          <w14:checkbox>
            <w14:checked w14:val="0"/>
            <w14:checkedState w14:val="00FE" w14:font="Wingdings"/>
            <w14:uncheckedState w14:val="2610" w14:font="MS Gothic"/>
          </w14:checkbox>
        </w:sdtPr>
        <w:sdtEndPr/>
        <w:sdtContent>
          <w:r w:rsidR="008A4E2A" w:rsidRPr="00437B42">
            <w:rPr>
              <w:rFonts w:ascii="Segoe UI Symbol" w:eastAsia="MS Gothic" w:hAnsi="Segoe UI Symbol" w:cs="Segoe UI Symbol"/>
              <w:sz w:val="24"/>
              <w:szCs w:val="24"/>
            </w:rPr>
            <w:t>☐</w:t>
          </w:r>
        </w:sdtContent>
      </w:sdt>
      <w:r w:rsidR="00161C25" w:rsidRPr="00437B42">
        <w:rPr>
          <w:rFonts w:ascii="Times New Roman" w:hAnsi="Times New Roman"/>
          <w:sz w:val="24"/>
          <w:szCs w:val="24"/>
        </w:rPr>
        <w:t xml:space="preserve"> Kịp thời đưa ra các biện pháp ứng phó khi dịch bùng phát</w:t>
      </w:r>
    </w:p>
    <w:p w14:paraId="304C5D24" w14:textId="77777777" w:rsidR="00EF436D" w:rsidRPr="00437B42" w:rsidRDefault="00657781" w:rsidP="001B1E8A">
      <w:pPr>
        <w:pStyle w:val="ListParagraph"/>
        <w:ind w:hanging="11"/>
        <w:jc w:val="both"/>
        <w:rPr>
          <w:rFonts w:ascii="Times New Roman" w:hAnsi="Times New Roman"/>
          <w:sz w:val="24"/>
          <w:szCs w:val="24"/>
        </w:rPr>
      </w:pPr>
      <w:sdt>
        <w:sdtPr>
          <w:rPr>
            <w:rFonts w:ascii="Times New Roman" w:hAnsi="Times New Roman"/>
            <w:sz w:val="24"/>
            <w:szCs w:val="24"/>
          </w:rPr>
          <w:id w:val="1022128901"/>
          <w14:checkbox>
            <w14:checked w14:val="0"/>
            <w14:checkedState w14:val="00FE" w14:font="Wingdings"/>
            <w14:uncheckedState w14:val="2610" w14:font="MS Gothic"/>
          </w14:checkbox>
        </w:sdtPr>
        <w:sdtEndPr/>
        <w:sdtContent>
          <w:r w:rsidR="00EF436D" w:rsidRPr="00437B42">
            <w:rPr>
              <w:rFonts w:ascii="Segoe UI Symbol" w:eastAsia="MS Gothic" w:hAnsi="Segoe UI Symbol" w:cs="Segoe UI Symbol"/>
              <w:sz w:val="24"/>
              <w:szCs w:val="24"/>
            </w:rPr>
            <w:t>☐</w:t>
          </w:r>
        </w:sdtContent>
      </w:sdt>
      <w:r w:rsidR="00EF436D" w:rsidRPr="00437B42">
        <w:rPr>
          <w:rFonts w:ascii="Times New Roman" w:hAnsi="Times New Roman"/>
          <w:sz w:val="24"/>
          <w:szCs w:val="24"/>
        </w:rPr>
        <w:t xml:space="preserve"> Ưu đãi về thuế</w:t>
      </w:r>
    </w:p>
    <w:p w14:paraId="7C9E0CB6" w14:textId="77777777" w:rsidR="00EF436D" w:rsidRPr="00437B42" w:rsidRDefault="00657781" w:rsidP="001B1E8A">
      <w:pPr>
        <w:pStyle w:val="ListParagraph"/>
        <w:ind w:hanging="11"/>
        <w:jc w:val="both"/>
        <w:rPr>
          <w:rFonts w:ascii="Times New Roman" w:hAnsi="Times New Roman"/>
          <w:sz w:val="24"/>
          <w:szCs w:val="24"/>
        </w:rPr>
      </w:pPr>
      <w:sdt>
        <w:sdtPr>
          <w:rPr>
            <w:rFonts w:ascii="Times New Roman" w:eastAsia="MS Gothic" w:hAnsi="Times New Roman"/>
            <w:sz w:val="24"/>
            <w:szCs w:val="24"/>
          </w:rPr>
          <w:id w:val="-581994361"/>
          <w14:checkbox>
            <w14:checked w14:val="0"/>
            <w14:checkedState w14:val="00FE" w14:font="Wingdings"/>
            <w14:uncheckedState w14:val="2610" w14:font="MS Gothic"/>
          </w14:checkbox>
        </w:sdtPr>
        <w:sdtEndPr/>
        <w:sdtContent>
          <w:r w:rsidR="00161C25" w:rsidRPr="00437B42">
            <w:rPr>
              <w:rFonts w:ascii="Segoe UI Symbol" w:eastAsia="MS Gothic" w:hAnsi="Segoe UI Symbol" w:cs="Segoe UI Symbol"/>
              <w:sz w:val="24"/>
              <w:szCs w:val="24"/>
            </w:rPr>
            <w:t>☐</w:t>
          </w:r>
        </w:sdtContent>
      </w:sdt>
      <w:r w:rsidR="00EF436D" w:rsidRPr="00437B42">
        <w:rPr>
          <w:rFonts w:ascii="Times New Roman" w:hAnsi="Times New Roman"/>
          <w:sz w:val="24"/>
          <w:szCs w:val="24"/>
        </w:rPr>
        <w:t xml:space="preserve"> Phát triển các dòng sản phẩm mới</w:t>
      </w:r>
    </w:p>
    <w:p w14:paraId="565A8BC4" w14:textId="77777777" w:rsidR="00EF436D" w:rsidRPr="00437B42" w:rsidRDefault="00657781" w:rsidP="001B1E8A">
      <w:pPr>
        <w:pStyle w:val="ListParagraph"/>
        <w:ind w:hanging="11"/>
        <w:jc w:val="both"/>
        <w:rPr>
          <w:rFonts w:ascii="Times New Roman" w:hAnsi="Times New Roman"/>
          <w:sz w:val="24"/>
          <w:szCs w:val="24"/>
        </w:rPr>
      </w:pPr>
      <w:sdt>
        <w:sdtPr>
          <w:rPr>
            <w:rFonts w:ascii="Times New Roman" w:eastAsia="MS Gothic" w:hAnsi="Times New Roman"/>
            <w:sz w:val="24"/>
            <w:szCs w:val="24"/>
          </w:rPr>
          <w:id w:val="1093124760"/>
          <w14:checkbox>
            <w14:checked w14:val="0"/>
            <w14:checkedState w14:val="00FE" w14:font="Wingdings"/>
            <w14:uncheckedState w14:val="2610" w14:font="MS Gothic"/>
          </w14:checkbox>
        </w:sdtPr>
        <w:sdtEndPr/>
        <w:sdtContent>
          <w:r w:rsidR="008A4E2A" w:rsidRPr="00437B42">
            <w:rPr>
              <w:rFonts w:ascii="Segoe UI Symbol" w:eastAsia="MS Gothic" w:hAnsi="Segoe UI Symbol" w:cs="Segoe UI Symbol"/>
              <w:sz w:val="24"/>
              <w:szCs w:val="24"/>
            </w:rPr>
            <w:t>☐</w:t>
          </w:r>
        </w:sdtContent>
      </w:sdt>
      <w:r w:rsidR="00EF436D" w:rsidRPr="00437B42">
        <w:rPr>
          <w:rFonts w:ascii="Times New Roman" w:hAnsi="Times New Roman"/>
          <w:sz w:val="24"/>
          <w:szCs w:val="24"/>
        </w:rPr>
        <w:t xml:space="preserve"> Phát triển các phân khúc thị trường mới</w:t>
      </w:r>
    </w:p>
    <w:p w14:paraId="6AB0BC89" w14:textId="77777777" w:rsidR="00EF436D" w:rsidRPr="00437B42" w:rsidRDefault="00657781" w:rsidP="001B1E8A">
      <w:pPr>
        <w:pStyle w:val="ListParagraph"/>
        <w:ind w:hanging="11"/>
        <w:jc w:val="both"/>
        <w:rPr>
          <w:rFonts w:ascii="Times New Roman" w:hAnsi="Times New Roman"/>
          <w:sz w:val="24"/>
          <w:szCs w:val="24"/>
        </w:rPr>
      </w:pPr>
      <w:sdt>
        <w:sdtPr>
          <w:rPr>
            <w:rFonts w:ascii="Times New Roman" w:eastAsia="MS Gothic" w:hAnsi="Times New Roman"/>
            <w:sz w:val="24"/>
            <w:szCs w:val="24"/>
          </w:rPr>
          <w:id w:val="-1742557202"/>
          <w14:checkbox>
            <w14:checked w14:val="0"/>
            <w14:checkedState w14:val="00FE" w14:font="Wingdings"/>
            <w14:uncheckedState w14:val="2610" w14:font="MS Gothic"/>
          </w14:checkbox>
        </w:sdtPr>
        <w:sdtEndPr/>
        <w:sdtContent>
          <w:r w:rsidR="00EF436D" w:rsidRPr="00437B42">
            <w:rPr>
              <w:rFonts w:ascii="Segoe UI Symbol" w:eastAsia="MS Gothic" w:hAnsi="Segoe UI Symbol" w:cs="Segoe UI Symbol"/>
              <w:sz w:val="24"/>
              <w:szCs w:val="24"/>
            </w:rPr>
            <w:t>☐</w:t>
          </w:r>
        </w:sdtContent>
      </w:sdt>
      <w:r w:rsidR="00EF436D" w:rsidRPr="00437B42">
        <w:rPr>
          <w:rFonts w:ascii="Times New Roman" w:hAnsi="Times New Roman"/>
          <w:sz w:val="24"/>
          <w:szCs w:val="24"/>
        </w:rPr>
        <w:t xml:space="preserve"> </w:t>
      </w:r>
      <w:r w:rsidR="00161C25" w:rsidRPr="00437B42">
        <w:rPr>
          <w:rFonts w:ascii="Times New Roman" w:hAnsi="Times New Roman"/>
          <w:sz w:val="24"/>
          <w:szCs w:val="24"/>
        </w:rPr>
        <w:t>Mở rộng thị trường hiện có</w:t>
      </w:r>
    </w:p>
    <w:p w14:paraId="193DC7E9" w14:textId="77777777" w:rsidR="00EF436D" w:rsidRPr="00437B42" w:rsidRDefault="00657781" w:rsidP="001B1E8A">
      <w:pPr>
        <w:pStyle w:val="ListParagraph"/>
        <w:ind w:hanging="11"/>
        <w:jc w:val="both"/>
        <w:rPr>
          <w:rFonts w:ascii="Times New Roman" w:hAnsi="Times New Roman"/>
          <w:sz w:val="24"/>
          <w:szCs w:val="24"/>
        </w:rPr>
      </w:pPr>
      <w:sdt>
        <w:sdtPr>
          <w:rPr>
            <w:rFonts w:ascii="Times New Roman" w:eastAsia="MS Gothic" w:hAnsi="Times New Roman"/>
            <w:sz w:val="24"/>
            <w:szCs w:val="24"/>
          </w:rPr>
          <w:id w:val="951822045"/>
          <w14:checkbox>
            <w14:checked w14:val="0"/>
            <w14:checkedState w14:val="00FE" w14:font="Wingdings"/>
            <w14:uncheckedState w14:val="2610" w14:font="MS Gothic"/>
          </w14:checkbox>
        </w:sdtPr>
        <w:sdtEndPr/>
        <w:sdtContent>
          <w:r w:rsidR="00EF436D" w:rsidRPr="00437B42">
            <w:rPr>
              <w:rFonts w:ascii="Segoe UI Symbol" w:eastAsia="MS Gothic" w:hAnsi="Segoe UI Symbol" w:cs="Segoe UI Symbol"/>
              <w:sz w:val="24"/>
              <w:szCs w:val="24"/>
            </w:rPr>
            <w:t>☐</w:t>
          </w:r>
        </w:sdtContent>
      </w:sdt>
      <w:r w:rsidR="00EF436D" w:rsidRPr="00437B42">
        <w:rPr>
          <w:rFonts w:ascii="Times New Roman" w:hAnsi="Times New Roman"/>
          <w:sz w:val="24"/>
          <w:szCs w:val="24"/>
        </w:rPr>
        <w:t xml:space="preserve"> Cải thiện môi trường pháp lý</w:t>
      </w:r>
    </w:p>
    <w:p w14:paraId="722AFDF3" w14:textId="77777777" w:rsidR="00EF436D" w:rsidRPr="00437B42" w:rsidRDefault="00657781" w:rsidP="001B1E8A">
      <w:pPr>
        <w:pStyle w:val="ListParagraph"/>
        <w:ind w:hanging="11"/>
        <w:jc w:val="both"/>
        <w:rPr>
          <w:rFonts w:ascii="Times New Roman" w:hAnsi="Times New Roman"/>
          <w:sz w:val="24"/>
          <w:szCs w:val="24"/>
        </w:rPr>
      </w:pPr>
      <w:sdt>
        <w:sdtPr>
          <w:rPr>
            <w:rFonts w:ascii="Times New Roman" w:eastAsia="MS Gothic" w:hAnsi="Times New Roman"/>
            <w:sz w:val="24"/>
            <w:szCs w:val="24"/>
          </w:rPr>
          <w:id w:val="-556852916"/>
          <w14:checkbox>
            <w14:checked w14:val="0"/>
            <w14:checkedState w14:val="00FE" w14:font="Wingdings"/>
            <w14:uncheckedState w14:val="2610" w14:font="MS Gothic"/>
          </w14:checkbox>
        </w:sdtPr>
        <w:sdtEndPr/>
        <w:sdtContent>
          <w:r w:rsidR="00EF436D" w:rsidRPr="00437B42">
            <w:rPr>
              <w:rFonts w:ascii="Segoe UI Symbol" w:eastAsia="MS Gothic" w:hAnsi="Segoe UI Symbol" w:cs="Segoe UI Symbol"/>
              <w:sz w:val="24"/>
              <w:szCs w:val="24"/>
            </w:rPr>
            <w:t>☐</w:t>
          </w:r>
        </w:sdtContent>
      </w:sdt>
      <w:r w:rsidR="00EF436D" w:rsidRPr="00437B42">
        <w:rPr>
          <w:rFonts w:ascii="Times New Roman" w:hAnsi="Times New Roman"/>
          <w:sz w:val="24"/>
          <w:szCs w:val="24"/>
        </w:rPr>
        <w:t xml:space="preserve"> </w:t>
      </w:r>
      <w:r w:rsidR="009B7C32">
        <w:rPr>
          <w:rFonts w:ascii="Times New Roman" w:hAnsi="Times New Roman"/>
          <w:sz w:val="24"/>
          <w:szCs w:val="24"/>
        </w:rPr>
        <w:t>Tham gia h</w:t>
      </w:r>
      <w:r w:rsidR="00161C25" w:rsidRPr="00437B42">
        <w:rPr>
          <w:rFonts w:ascii="Times New Roman" w:hAnsi="Times New Roman"/>
          <w:sz w:val="24"/>
          <w:szCs w:val="24"/>
        </w:rPr>
        <w:t>oạt động M&amp;A</w:t>
      </w:r>
    </w:p>
    <w:p w14:paraId="765D37FA" w14:textId="77777777" w:rsidR="00161C25" w:rsidRPr="00437B42" w:rsidRDefault="00657781" w:rsidP="001B1E8A">
      <w:pPr>
        <w:pStyle w:val="ListParagraph"/>
        <w:ind w:hanging="11"/>
        <w:jc w:val="both"/>
        <w:rPr>
          <w:rFonts w:ascii="Times New Roman" w:eastAsia="MS Gothic" w:hAnsi="Times New Roman"/>
          <w:sz w:val="24"/>
          <w:szCs w:val="24"/>
        </w:rPr>
      </w:pPr>
      <w:sdt>
        <w:sdtPr>
          <w:rPr>
            <w:rFonts w:ascii="Times New Roman" w:eastAsia="MS Gothic" w:hAnsi="Times New Roman"/>
            <w:sz w:val="24"/>
            <w:szCs w:val="24"/>
          </w:rPr>
          <w:id w:val="-1861877401"/>
          <w14:checkbox>
            <w14:checked w14:val="0"/>
            <w14:checkedState w14:val="00FE" w14:font="Wingdings"/>
            <w14:uncheckedState w14:val="2610" w14:font="MS Gothic"/>
          </w14:checkbox>
        </w:sdtPr>
        <w:sdtEndPr/>
        <w:sdtContent>
          <w:r w:rsidR="00161C25" w:rsidRPr="00437B42">
            <w:rPr>
              <w:rFonts w:ascii="Segoe UI Symbol" w:eastAsia="MS Gothic" w:hAnsi="Segoe UI Symbol" w:cs="Segoe UI Symbol"/>
              <w:sz w:val="24"/>
              <w:szCs w:val="24"/>
            </w:rPr>
            <w:t>☐</w:t>
          </w:r>
        </w:sdtContent>
      </w:sdt>
      <w:r w:rsidR="00161C25" w:rsidRPr="00437B42">
        <w:rPr>
          <w:rFonts w:ascii="Times New Roman" w:hAnsi="Times New Roman"/>
          <w:sz w:val="24"/>
          <w:szCs w:val="24"/>
        </w:rPr>
        <w:t xml:space="preserve"> Sự suy yếu của đối thủ cạnh tranh trong cùng ngành</w:t>
      </w:r>
      <w:r w:rsidR="00161C25" w:rsidRPr="00437B42">
        <w:rPr>
          <w:rFonts w:ascii="Times New Roman" w:eastAsia="MS Gothic" w:hAnsi="Times New Roman"/>
          <w:sz w:val="24"/>
          <w:szCs w:val="24"/>
        </w:rPr>
        <w:t xml:space="preserve"> </w:t>
      </w:r>
    </w:p>
    <w:p w14:paraId="713976D1" w14:textId="77777777" w:rsidR="00161C25" w:rsidRPr="00437B42" w:rsidRDefault="00657781" w:rsidP="001B1E8A">
      <w:pPr>
        <w:pStyle w:val="ListParagraph"/>
        <w:ind w:hanging="11"/>
        <w:jc w:val="both"/>
        <w:rPr>
          <w:rFonts w:ascii="Times New Roman" w:hAnsi="Times New Roman"/>
          <w:sz w:val="24"/>
          <w:szCs w:val="24"/>
        </w:rPr>
      </w:pPr>
      <w:sdt>
        <w:sdtPr>
          <w:rPr>
            <w:rFonts w:ascii="Times New Roman" w:eastAsia="MS Gothic" w:hAnsi="Times New Roman"/>
            <w:sz w:val="24"/>
            <w:szCs w:val="24"/>
          </w:rPr>
          <w:id w:val="332736516"/>
          <w14:checkbox>
            <w14:checked w14:val="0"/>
            <w14:checkedState w14:val="00FE" w14:font="Wingdings"/>
            <w14:uncheckedState w14:val="2610" w14:font="MS Gothic"/>
          </w14:checkbox>
        </w:sdtPr>
        <w:sdtEndPr/>
        <w:sdtContent>
          <w:r w:rsidR="00161C25" w:rsidRPr="00437B42">
            <w:rPr>
              <w:rFonts w:ascii="Segoe UI Symbol" w:eastAsia="MS Gothic" w:hAnsi="Segoe UI Symbol" w:cs="Segoe UI Symbol"/>
              <w:sz w:val="24"/>
              <w:szCs w:val="24"/>
            </w:rPr>
            <w:t>☐</w:t>
          </w:r>
        </w:sdtContent>
      </w:sdt>
      <w:r w:rsidR="00161C25" w:rsidRPr="00437B42">
        <w:rPr>
          <w:rFonts w:ascii="Times New Roman" w:hAnsi="Times New Roman"/>
          <w:sz w:val="24"/>
          <w:szCs w:val="24"/>
        </w:rPr>
        <w:t xml:space="preserve"> Sẵn có lao động có tay nghề với chi phí cạnh tranh</w:t>
      </w:r>
    </w:p>
    <w:p w14:paraId="449019A6" w14:textId="77777777" w:rsidR="00161C25" w:rsidRPr="00437B42" w:rsidRDefault="00657781" w:rsidP="001B1E8A">
      <w:pPr>
        <w:pStyle w:val="ListParagraph"/>
        <w:ind w:hanging="11"/>
        <w:jc w:val="both"/>
        <w:rPr>
          <w:rFonts w:ascii="Times New Roman" w:hAnsi="Times New Roman"/>
          <w:sz w:val="24"/>
          <w:szCs w:val="24"/>
        </w:rPr>
      </w:pPr>
      <w:sdt>
        <w:sdtPr>
          <w:rPr>
            <w:rFonts w:ascii="Times New Roman" w:eastAsia="MS Gothic" w:hAnsi="Times New Roman"/>
            <w:sz w:val="24"/>
            <w:szCs w:val="24"/>
          </w:rPr>
          <w:id w:val="1594829102"/>
          <w14:checkbox>
            <w14:checked w14:val="0"/>
            <w14:checkedState w14:val="00FE" w14:font="Wingdings"/>
            <w14:uncheckedState w14:val="2610" w14:font="MS Gothic"/>
          </w14:checkbox>
        </w:sdtPr>
        <w:sdtEndPr/>
        <w:sdtContent>
          <w:r w:rsidR="008A4E2A" w:rsidRPr="00437B42">
            <w:rPr>
              <w:rFonts w:ascii="Segoe UI Symbol" w:eastAsia="MS Gothic" w:hAnsi="Segoe UI Symbol" w:cs="Segoe UI Symbol"/>
              <w:sz w:val="24"/>
              <w:szCs w:val="24"/>
            </w:rPr>
            <w:t>☐</w:t>
          </w:r>
        </w:sdtContent>
      </w:sdt>
      <w:r w:rsidR="00161C25" w:rsidRPr="00437B42">
        <w:rPr>
          <w:rFonts w:ascii="Times New Roman" w:hAnsi="Times New Roman"/>
          <w:sz w:val="24"/>
          <w:szCs w:val="24"/>
        </w:rPr>
        <w:t xml:space="preserve"> Cải thiện cơ sở hạ tầng</w:t>
      </w:r>
    </w:p>
    <w:p w14:paraId="6734DA88" w14:textId="77777777" w:rsidR="008A4E2A" w:rsidRDefault="00657781" w:rsidP="001B1E8A">
      <w:pPr>
        <w:pStyle w:val="ListParagraph"/>
        <w:tabs>
          <w:tab w:val="left" w:leader="dot" w:pos="9781"/>
        </w:tabs>
        <w:ind w:hanging="11"/>
        <w:jc w:val="both"/>
        <w:rPr>
          <w:rFonts w:ascii="Times New Roman" w:hAnsi="Times New Roman"/>
          <w:sz w:val="24"/>
          <w:szCs w:val="24"/>
        </w:rPr>
      </w:pPr>
      <w:sdt>
        <w:sdtPr>
          <w:rPr>
            <w:rFonts w:ascii="Times New Roman" w:hAnsi="Times New Roman"/>
            <w:sz w:val="24"/>
            <w:szCs w:val="24"/>
          </w:rPr>
          <w:id w:val="1908110488"/>
          <w14:checkbox>
            <w14:checked w14:val="0"/>
            <w14:checkedState w14:val="00FE" w14:font="Wingdings"/>
            <w14:uncheckedState w14:val="2610" w14:font="MS Gothic"/>
          </w14:checkbox>
        </w:sdtPr>
        <w:sdtEndPr/>
        <w:sdtContent>
          <w:r w:rsidR="008A4E2A" w:rsidRPr="00437B42">
            <w:rPr>
              <w:rFonts w:ascii="Segoe UI Symbol" w:eastAsia="MS Gothic" w:hAnsi="Segoe UI Symbol" w:cs="Segoe UI Symbol"/>
              <w:sz w:val="24"/>
              <w:szCs w:val="24"/>
            </w:rPr>
            <w:t>☐</w:t>
          </w:r>
        </w:sdtContent>
      </w:sdt>
      <w:r w:rsidR="008A4E2A" w:rsidRPr="00437B42">
        <w:rPr>
          <w:rFonts w:ascii="Times New Roman" w:hAnsi="Times New Roman"/>
          <w:sz w:val="24"/>
          <w:szCs w:val="24"/>
        </w:rPr>
        <w:t xml:space="preserve"> Khác (Vui lòng cho biết):</w:t>
      </w:r>
      <w:r w:rsidR="008A4E2A" w:rsidRPr="00437B42">
        <w:rPr>
          <w:rFonts w:ascii="Times New Roman" w:hAnsi="Times New Roman"/>
          <w:sz w:val="24"/>
          <w:szCs w:val="24"/>
        </w:rPr>
        <w:tab/>
      </w:r>
    </w:p>
    <w:p w14:paraId="71B07C74" w14:textId="77777777" w:rsidR="007C4F07" w:rsidRDefault="007C4F07" w:rsidP="001B1E8A">
      <w:pPr>
        <w:pStyle w:val="ListParagraph"/>
        <w:tabs>
          <w:tab w:val="left" w:leader="dot" w:pos="9781"/>
        </w:tabs>
        <w:ind w:hanging="11"/>
        <w:jc w:val="both"/>
        <w:rPr>
          <w:rFonts w:ascii="Times New Roman" w:hAnsi="Times New Roman"/>
          <w:sz w:val="24"/>
          <w:szCs w:val="24"/>
        </w:rPr>
      </w:pPr>
    </w:p>
    <w:tbl>
      <w:tblPr>
        <w:tblpPr w:leftFromText="180" w:rightFromText="180" w:vertAnchor="text" w:horzAnchor="margin" w:tblpY="-31"/>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002060"/>
        <w:tblLook w:val="04A0" w:firstRow="1" w:lastRow="0" w:firstColumn="1" w:lastColumn="0" w:noHBand="0" w:noVBand="1"/>
      </w:tblPr>
      <w:tblGrid>
        <w:gridCol w:w="9896"/>
      </w:tblGrid>
      <w:tr w:rsidR="007C4F07" w:rsidRPr="00437B42" w14:paraId="08D8CE39" w14:textId="77777777" w:rsidTr="007C4F07">
        <w:trPr>
          <w:trHeight w:val="720"/>
        </w:trPr>
        <w:tc>
          <w:tcPr>
            <w:tcW w:w="9896" w:type="dxa"/>
            <w:shd w:val="clear" w:color="auto" w:fill="002060"/>
            <w:vAlign w:val="center"/>
          </w:tcPr>
          <w:p w14:paraId="1AA3614F" w14:textId="005A97F2" w:rsidR="007C4F07" w:rsidRPr="00437B42" w:rsidRDefault="007C4F07" w:rsidP="003E2EF5">
            <w:pPr>
              <w:spacing w:line="276" w:lineRule="auto"/>
              <w:jc w:val="center"/>
              <w:rPr>
                <w:b/>
                <w:color w:val="FFFFFF"/>
              </w:rPr>
            </w:pPr>
            <w:r w:rsidRPr="00437B42">
              <w:rPr>
                <w:b/>
                <w:color w:val="FFFFFF"/>
              </w:rPr>
              <w:t>PHẦN II</w:t>
            </w:r>
            <w:r>
              <w:rPr>
                <w:b/>
                <w:color w:val="FFFFFF"/>
              </w:rPr>
              <w:t>I</w:t>
            </w:r>
            <w:r w:rsidRPr="00437B42">
              <w:rPr>
                <w:b/>
                <w:color w:val="FFFFFF"/>
              </w:rPr>
              <w:t xml:space="preserve">: </w:t>
            </w:r>
            <w:r w:rsidR="003E2EF5">
              <w:rPr>
                <w:b/>
                <w:color w:val="FFFFFF"/>
              </w:rPr>
              <w:t>TÌNH HÌNH VÀ KẾT QUẢ CHUYỂN ĐỔI SỐ TẠI DOANH NGHIỆP</w:t>
            </w:r>
            <w:bookmarkStart w:id="0" w:name="_GoBack"/>
            <w:bookmarkEnd w:id="0"/>
          </w:p>
        </w:tc>
      </w:tr>
    </w:tbl>
    <w:p w14:paraId="006C0EDE" w14:textId="77777777" w:rsidR="007C4F07" w:rsidRDefault="007C4F07" w:rsidP="001B1E8A">
      <w:pPr>
        <w:pStyle w:val="ListParagraph"/>
        <w:tabs>
          <w:tab w:val="left" w:leader="dot" w:pos="9781"/>
        </w:tabs>
        <w:ind w:hanging="11"/>
        <w:jc w:val="both"/>
        <w:rPr>
          <w:rFonts w:ascii="Times New Roman" w:hAnsi="Times New Roman"/>
          <w:sz w:val="24"/>
          <w:szCs w:val="24"/>
        </w:rPr>
      </w:pPr>
    </w:p>
    <w:p w14:paraId="4C8309EE" w14:textId="77777777" w:rsidR="007C4F07" w:rsidRDefault="007C4F07" w:rsidP="001B1E8A">
      <w:pPr>
        <w:pStyle w:val="ListParagraph"/>
        <w:tabs>
          <w:tab w:val="left" w:pos="567"/>
          <w:tab w:val="left" w:leader="dot" w:pos="9781"/>
        </w:tabs>
        <w:ind w:left="142" w:hanging="578"/>
        <w:jc w:val="both"/>
        <w:rPr>
          <w:rFonts w:ascii="Times New Roman" w:hAnsi="Times New Roman"/>
          <w:i/>
        </w:rPr>
      </w:pPr>
      <w:r>
        <w:rPr>
          <w:rFonts w:ascii="Times New Roman" w:hAnsi="Times New Roman"/>
          <w:sz w:val="24"/>
          <w:szCs w:val="24"/>
        </w:rPr>
        <w:tab/>
      </w:r>
      <w:r>
        <w:rPr>
          <w:rFonts w:ascii="Times New Roman" w:hAnsi="Times New Roman"/>
          <w:sz w:val="24"/>
          <w:szCs w:val="24"/>
        </w:rPr>
        <w:tab/>
      </w:r>
      <w:r w:rsidRPr="007C4F07">
        <w:rPr>
          <w:rFonts w:ascii="Times New Roman" w:hAnsi="Times New Roman"/>
          <w:i/>
        </w:rPr>
        <w:t xml:space="preserve">Chuyển đổi số (CĐS) trong DN là việc ứng dụng sâu rộng các công nghệ số vào tất cả các lĩnh vực kinh doanh của DN với một tầm nhìn, tư duy, và chiến lược mà thời đại số đòi hỏi. CĐS là một quá trình khẩn trương nhưng lâu dài; nó gắn liền với những thay đổi sâu sắc trong DN, từ cấu trúc đến vận hành, từ văn hóa tổ chức đến phương cách hoạt động.  </w:t>
      </w:r>
    </w:p>
    <w:p w14:paraId="5A20BA8A" w14:textId="77777777" w:rsidR="007C4F07" w:rsidRDefault="007C4F07" w:rsidP="001B1E8A">
      <w:pPr>
        <w:jc w:val="both"/>
        <w:rPr>
          <w:b/>
          <w:bCs/>
          <w:i/>
        </w:rPr>
      </w:pPr>
      <w:r w:rsidRPr="007C4F07">
        <w:rPr>
          <w:i/>
        </w:rPr>
        <w:tab/>
      </w:r>
      <w:r w:rsidRPr="007C4F07">
        <w:rPr>
          <w:b/>
          <w:bCs/>
          <w:i/>
        </w:rPr>
        <w:t>1. Tình hình CĐS tại doanh nghiệp</w:t>
      </w:r>
    </w:p>
    <w:p w14:paraId="34A12596" w14:textId="77777777" w:rsidR="007C4F07" w:rsidRPr="007C4F07" w:rsidRDefault="007C4F07" w:rsidP="001B1E8A">
      <w:pPr>
        <w:jc w:val="both"/>
        <w:rPr>
          <w:b/>
          <w:u w:val="single"/>
        </w:rPr>
      </w:pPr>
    </w:p>
    <w:tbl>
      <w:tblPr>
        <w:tblStyle w:val="TableGrid"/>
        <w:tblW w:w="9921" w:type="dxa"/>
        <w:tblInd w:w="-5" w:type="dxa"/>
        <w:tblLook w:val="04A0" w:firstRow="1" w:lastRow="0" w:firstColumn="1" w:lastColumn="0" w:noHBand="0" w:noVBand="1"/>
      </w:tblPr>
      <w:tblGrid>
        <w:gridCol w:w="9921"/>
      </w:tblGrid>
      <w:tr w:rsidR="007C4F07" w:rsidRPr="007C4F07" w14:paraId="4D0CD4E4" w14:textId="77777777" w:rsidTr="00111220">
        <w:trPr>
          <w:trHeight w:val="859"/>
        </w:trPr>
        <w:tc>
          <w:tcPr>
            <w:tcW w:w="9921" w:type="dxa"/>
            <w:shd w:val="clear" w:color="auto" w:fill="D9E2F3" w:themeFill="accent5" w:themeFillTint="33"/>
          </w:tcPr>
          <w:p w14:paraId="252BC316" w14:textId="77777777" w:rsidR="007C4F07" w:rsidRPr="007C4F07" w:rsidRDefault="007C4F07" w:rsidP="001B1E8A">
            <w:pPr>
              <w:jc w:val="both"/>
              <w:rPr>
                <w:b/>
                <w:bCs/>
                <w:i/>
              </w:rPr>
            </w:pPr>
            <w:r w:rsidRPr="007C4F07">
              <w:rPr>
                <w:b/>
                <w:bCs/>
                <w:i/>
              </w:rPr>
              <w:t xml:space="preserve">Xin Anh/Chị khoanh tròn con số gần nhất với ý kiến của mình: 1= Hoàn toàn không đồng ý; </w:t>
            </w:r>
          </w:p>
          <w:p w14:paraId="1AE7E36F" w14:textId="77777777" w:rsidR="007C4F07" w:rsidRPr="007C4F07" w:rsidRDefault="007C4F07" w:rsidP="001B1E8A">
            <w:pPr>
              <w:jc w:val="both"/>
              <w:rPr>
                <w:i/>
              </w:rPr>
            </w:pPr>
            <w:r w:rsidRPr="007C4F07">
              <w:rPr>
                <w:b/>
                <w:bCs/>
                <w:i/>
              </w:rPr>
              <w:t>2=Không đồng ý; 3= Trung dung (nửa đồng ý, nửa không đồng ý); 4= Đồng ý; 5=Hoàn toàn đồng ý.</w:t>
            </w:r>
          </w:p>
        </w:tc>
      </w:tr>
    </w:tbl>
    <w:p w14:paraId="0050182E" w14:textId="77777777" w:rsidR="007C4F07" w:rsidRPr="007C4F07" w:rsidRDefault="007C4F07" w:rsidP="001B1E8A">
      <w:pPr>
        <w:jc w:val="both"/>
      </w:pPr>
    </w:p>
    <w:tbl>
      <w:tblPr>
        <w:tblStyle w:val="TableGrid"/>
        <w:tblpPr w:leftFromText="180" w:rightFromText="180" w:vertAnchor="text" w:tblpXSpec="center" w:tblpY="1"/>
        <w:tblOverlap w:val="never"/>
        <w:tblW w:w="9999" w:type="dxa"/>
        <w:tblLook w:val="04A0" w:firstRow="1" w:lastRow="0" w:firstColumn="1" w:lastColumn="0" w:noHBand="0" w:noVBand="1"/>
      </w:tblPr>
      <w:tblGrid>
        <w:gridCol w:w="6314"/>
        <w:gridCol w:w="737"/>
        <w:gridCol w:w="737"/>
        <w:gridCol w:w="737"/>
        <w:gridCol w:w="737"/>
        <w:gridCol w:w="737"/>
      </w:tblGrid>
      <w:tr w:rsidR="007C4F07" w:rsidRPr="007C4F07" w14:paraId="3228E74D" w14:textId="77777777" w:rsidTr="002948C7">
        <w:tc>
          <w:tcPr>
            <w:tcW w:w="6314" w:type="dxa"/>
            <w:vAlign w:val="center"/>
          </w:tcPr>
          <w:p w14:paraId="1BBC5F06" w14:textId="77777777" w:rsidR="007C4F07" w:rsidRPr="007C4F07" w:rsidRDefault="007C4F07" w:rsidP="001B1E8A">
            <w:pPr>
              <w:jc w:val="both"/>
            </w:pPr>
            <w:r w:rsidRPr="007C4F07">
              <w:rPr>
                <w:b/>
                <w:bCs/>
                <w:i/>
              </w:rPr>
              <w:t>A1. Trong doanh nghiệp của Anh/Chị, ở thời điểm hiện tại</w:t>
            </w:r>
          </w:p>
        </w:tc>
        <w:tc>
          <w:tcPr>
            <w:tcW w:w="3685" w:type="dxa"/>
            <w:gridSpan w:val="5"/>
            <w:vAlign w:val="center"/>
          </w:tcPr>
          <w:p w14:paraId="24963982" w14:textId="77777777" w:rsidR="007C4F07" w:rsidRPr="007C4F07" w:rsidRDefault="007C4F07" w:rsidP="001B1E8A">
            <w:pPr>
              <w:spacing w:line="360" w:lineRule="auto"/>
              <w:jc w:val="both"/>
              <w:rPr>
                <w:b/>
                <w:bCs/>
              </w:rPr>
            </w:pPr>
            <w:r w:rsidRPr="007C4F07">
              <w:rPr>
                <w:b/>
                <w:bCs/>
              </w:rPr>
              <w:t xml:space="preserve">Không đồng ý </w:t>
            </w:r>
            <w:r w:rsidRPr="007C4F07">
              <w:rPr>
                <w:b/>
                <w:bCs/>
              </w:rPr>
              <w:sym w:font="Wingdings" w:char="F0DF"/>
            </w:r>
            <w:r w:rsidRPr="007C4F07">
              <w:rPr>
                <w:b/>
                <w:bCs/>
              </w:rPr>
              <w:t xml:space="preserve"> </w:t>
            </w:r>
            <w:r w:rsidRPr="007C4F07">
              <w:rPr>
                <w:b/>
                <w:bCs/>
              </w:rPr>
              <w:sym w:font="Wingdings" w:char="F0E0"/>
            </w:r>
            <w:r w:rsidRPr="007C4F07">
              <w:rPr>
                <w:b/>
                <w:bCs/>
              </w:rPr>
              <w:t xml:space="preserve">   Đồng ý</w:t>
            </w:r>
          </w:p>
        </w:tc>
      </w:tr>
      <w:tr w:rsidR="007C4F07" w:rsidRPr="007C4F07" w14:paraId="44C91D3E" w14:textId="77777777" w:rsidTr="00217E7A">
        <w:tc>
          <w:tcPr>
            <w:tcW w:w="6314" w:type="dxa"/>
            <w:vAlign w:val="center"/>
          </w:tcPr>
          <w:p w14:paraId="663E3BDA" w14:textId="62F95971" w:rsidR="007C4F07" w:rsidRPr="007C4F07" w:rsidRDefault="007C4F07" w:rsidP="001B1E8A">
            <w:pPr>
              <w:pStyle w:val="ListParagraph"/>
              <w:numPr>
                <w:ilvl w:val="0"/>
                <w:numId w:val="44"/>
              </w:numPr>
              <w:spacing w:after="0" w:line="240" w:lineRule="auto"/>
              <w:jc w:val="both"/>
              <w:rPr>
                <w:rFonts w:ascii="Times New Roman" w:hAnsi="Times New Roman"/>
                <w:sz w:val="24"/>
                <w:szCs w:val="24"/>
              </w:rPr>
            </w:pPr>
            <w:r w:rsidRPr="007C4F07">
              <w:rPr>
                <w:rFonts w:ascii="Times New Roman" w:hAnsi="Times New Roman"/>
                <w:sz w:val="24"/>
                <w:szCs w:val="24"/>
              </w:rPr>
              <w:t>Đường truyền Internet của DN được đầu tư chi phí để nhanh và ổn đinh</w:t>
            </w:r>
            <w:r w:rsidR="002948C7">
              <w:rPr>
                <w:rFonts w:ascii="Times New Roman" w:hAnsi="Times New Roman"/>
                <w:sz w:val="24"/>
                <w:szCs w:val="24"/>
              </w:rPr>
              <w:t>.</w:t>
            </w:r>
          </w:p>
        </w:tc>
        <w:tc>
          <w:tcPr>
            <w:tcW w:w="737" w:type="dxa"/>
            <w:vAlign w:val="center"/>
          </w:tcPr>
          <w:p w14:paraId="7C8B13F3" w14:textId="77777777" w:rsidR="007C4F07" w:rsidRPr="007C4F07" w:rsidRDefault="007C4F07" w:rsidP="00217E7A">
            <w:pPr>
              <w:spacing w:line="360" w:lineRule="auto"/>
              <w:jc w:val="center"/>
              <w:rPr>
                <w:b/>
                <w:bCs/>
              </w:rPr>
            </w:pPr>
            <w:r w:rsidRPr="007C4F07">
              <w:rPr>
                <w:b/>
                <w:bCs/>
              </w:rPr>
              <w:t>1</w:t>
            </w:r>
          </w:p>
        </w:tc>
        <w:tc>
          <w:tcPr>
            <w:tcW w:w="737" w:type="dxa"/>
            <w:vAlign w:val="center"/>
          </w:tcPr>
          <w:p w14:paraId="7E8957D8" w14:textId="77777777" w:rsidR="007C4F07" w:rsidRPr="007C4F07" w:rsidRDefault="007C4F07" w:rsidP="00217E7A">
            <w:pPr>
              <w:spacing w:line="360" w:lineRule="auto"/>
              <w:jc w:val="center"/>
              <w:rPr>
                <w:b/>
                <w:bCs/>
              </w:rPr>
            </w:pPr>
            <w:r w:rsidRPr="007C4F07">
              <w:rPr>
                <w:b/>
                <w:bCs/>
              </w:rPr>
              <w:t>2</w:t>
            </w:r>
          </w:p>
        </w:tc>
        <w:tc>
          <w:tcPr>
            <w:tcW w:w="737" w:type="dxa"/>
            <w:vAlign w:val="center"/>
          </w:tcPr>
          <w:p w14:paraId="75FC025C" w14:textId="77777777" w:rsidR="007C4F07" w:rsidRPr="007C4F07" w:rsidRDefault="007C4F07" w:rsidP="00217E7A">
            <w:pPr>
              <w:spacing w:line="360" w:lineRule="auto"/>
              <w:jc w:val="center"/>
              <w:rPr>
                <w:b/>
                <w:bCs/>
              </w:rPr>
            </w:pPr>
            <w:r w:rsidRPr="007C4F07">
              <w:rPr>
                <w:b/>
                <w:bCs/>
              </w:rPr>
              <w:t>3</w:t>
            </w:r>
          </w:p>
        </w:tc>
        <w:tc>
          <w:tcPr>
            <w:tcW w:w="737" w:type="dxa"/>
            <w:vAlign w:val="center"/>
          </w:tcPr>
          <w:p w14:paraId="5FF37E3A" w14:textId="77777777" w:rsidR="007C4F07" w:rsidRPr="007C4F07" w:rsidRDefault="007C4F07" w:rsidP="00217E7A">
            <w:pPr>
              <w:spacing w:line="360" w:lineRule="auto"/>
              <w:jc w:val="center"/>
              <w:rPr>
                <w:b/>
                <w:bCs/>
              </w:rPr>
            </w:pPr>
            <w:r w:rsidRPr="007C4F07">
              <w:rPr>
                <w:b/>
                <w:bCs/>
              </w:rPr>
              <w:t>4</w:t>
            </w:r>
          </w:p>
        </w:tc>
        <w:tc>
          <w:tcPr>
            <w:tcW w:w="737" w:type="dxa"/>
            <w:vAlign w:val="center"/>
          </w:tcPr>
          <w:p w14:paraId="1B3E6C30" w14:textId="77777777" w:rsidR="007C4F07" w:rsidRPr="007C4F07" w:rsidRDefault="007C4F07" w:rsidP="00217E7A">
            <w:pPr>
              <w:spacing w:line="360" w:lineRule="auto"/>
              <w:jc w:val="center"/>
              <w:rPr>
                <w:b/>
                <w:bCs/>
              </w:rPr>
            </w:pPr>
            <w:r w:rsidRPr="007C4F07">
              <w:rPr>
                <w:b/>
                <w:bCs/>
              </w:rPr>
              <w:t>5</w:t>
            </w:r>
          </w:p>
        </w:tc>
      </w:tr>
      <w:tr w:rsidR="007C4F07" w:rsidRPr="007C4F07" w14:paraId="209ADD3E" w14:textId="77777777" w:rsidTr="00217E7A">
        <w:trPr>
          <w:trHeight w:val="189"/>
        </w:trPr>
        <w:tc>
          <w:tcPr>
            <w:tcW w:w="6314" w:type="dxa"/>
            <w:vAlign w:val="center"/>
          </w:tcPr>
          <w:p w14:paraId="7273A904" w14:textId="70FE423B" w:rsidR="007C4F07" w:rsidRPr="007C4F07" w:rsidRDefault="007C4F07" w:rsidP="001B1E8A">
            <w:pPr>
              <w:pStyle w:val="ListParagraph"/>
              <w:numPr>
                <w:ilvl w:val="0"/>
                <w:numId w:val="44"/>
              </w:numPr>
              <w:spacing w:after="0" w:line="240" w:lineRule="auto"/>
              <w:jc w:val="both"/>
              <w:rPr>
                <w:rFonts w:ascii="Times New Roman" w:hAnsi="Times New Roman"/>
                <w:sz w:val="24"/>
                <w:szCs w:val="24"/>
              </w:rPr>
            </w:pPr>
            <w:r w:rsidRPr="007C4F07">
              <w:rPr>
                <w:rFonts w:ascii="Times New Roman" w:hAnsi="Times New Roman"/>
                <w:sz w:val="24"/>
                <w:szCs w:val="24"/>
              </w:rPr>
              <w:t>Mọi trang thiế</w:t>
            </w:r>
            <w:r w:rsidR="002948C7">
              <w:rPr>
                <w:rFonts w:ascii="Times New Roman" w:hAnsi="Times New Roman"/>
                <w:sz w:val="24"/>
                <w:szCs w:val="24"/>
              </w:rPr>
              <w:t>t bị</w:t>
            </w:r>
            <w:r w:rsidRPr="007C4F07">
              <w:rPr>
                <w:rFonts w:ascii="Times New Roman" w:hAnsi="Times New Roman"/>
                <w:sz w:val="24"/>
                <w:szCs w:val="24"/>
              </w:rPr>
              <w:t xml:space="preserve"> liên quan đến ứng dụng CNTT trong doanh nghiệp được đầu tư hợp lý với chứ</w:t>
            </w:r>
            <w:r w:rsidR="002948C7">
              <w:rPr>
                <w:rFonts w:ascii="Times New Roman" w:hAnsi="Times New Roman"/>
                <w:sz w:val="24"/>
                <w:szCs w:val="24"/>
              </w:rPr>
              <w:t>c</w:t>
            </w:r>
            <w:r w:rsidRPr="007C4F07">
              <w:rPr>
                <w:rFonts w:ascii="Times New Roman" w:hAnsi="Times New Roman"/>
                <w:sz w:val="24"/>
                <w:szCs w:val="24"/>
              </w:rPr>
              <w:t xml:space="preserve"> năng các bộ phận và đều đáp ứng tốt yêu cầu của CBCNV.</w:t>
            </w:r>
          </w:p>
        </w:tc>
        <w:tc>
          <w:tcPr>
            <w:tcW w:w="737" w:type="dxa"/>
            <w:vAlign w:val="center"/>
          </w:tcPr>
          <w:p w14:paraId="5A27E1F5" w14:textId="77777777" w:rsidR="007C4F07" w:rsidRPr="007C4F07" w:rsidRDefault="007C4F07" w:rsidP="00217E7A">
            <w:pPr>
              <w:spacing w:line="360" w:lineRule="auto"/>
              <w:jc w:val="center"/>
              <w:rPr>
                <w:b/>
                <w:bCs/>
              </w:rPr>
            </w:pPr>
            <w:r w:rsidRPr="007C4F07">
              <w:rPr>
                <w:b/>
                <w:bCs/>
              </w:rPr>
              <w:t>1</w:t>
            </w:r>
          </w:p>
        </w:tc>
        <w:tc>
          <w:tcPr>
            <w:tcW w:w="737" w:type="dxa"/>
            <w:vAlign w:val="center"/>
          </w:tcPr>
          <w:p w14:paraId="4714563C" w14:textId="77777777" w:rsidR="007C4F07" w:rsidRPr="007C4F07" w:rsidRDefault="007C4F07" w:rsidP="00217E7A">
            <w:pPr>
              <w:spacing w:line="360" w:lineRule="auto"/>
              <w:jc w:val="center"/>
              <w:rPr>
                <w:b/>
                <w:bCs/>
              </w:rPr>
            </w:pPr>
            <w:r w:rsidRPr="007C4F07">
              <w:rPr>
                <w:b/>
                <w:bCs/>
              </w:rPr>
              <w:t>2</w:t>
            </w:r>
          </w:p>
        </w:tc>
        <w:tc>
          <w:tcPr>
            <w:tcW w:w="737" w:type="dxa"/>
            <w:vAlign w:val="center"/>
          </w:tcPr>
          <w:p w14:paraId="723D1AA7" w14:textId="77777777" w:rsidR="007C4F07" w:rsidRPr="007C4F07" w:rsidRDefault="007C4F07" w:rsidP="00217E7A">
            <w:pPr>
              <w:spacing w:line="360" w:lineRule="auto"/>
              <w:jc w:val="center"/>
              <w:rPr>
                <w:b/>
                <w:bCs/>
              </w:rPr>
            </w:pPr>
            <w:r w:rsidRPr="007C4F07">
              <w:rPr>
                <w:b/>
                <w:bCs/>
              </w:rPr>
              <w:t>3</w:t>
            </w:r>
          </w:p>
        </w:tc>
        <w:tc>
          <w:tcPr>
            <w:tcW w:w="737" w:type="dxa"/>
            <w:vAlign w:val="center"/>
          </w:tcPr>
          <w:p w14:paraId="2D347739" w14:textId="77777777" w:rsidR="007C4F07" w:rsidRPr="007C4F07" w:rsidRDefault="007C4F07" w:rsidP="00217E7A">
            <w:pPr>
              <w:spacing w:line="360" w:lineRule="auto"/>
              <w:jc w:val="center"/>
              <w:rPr>
                <w:b/>
                <w:bCs/>
              </w:rPr>
            </w:pPr>
            <w:r w:rsidRPr="007C4F07">
              <w:rPr>
                <w:b/>
                <w:bCs/>
              </w:rPr>
              <w:t>4</w:t>
            </w:r>
          </w:p>
        </w:tc>
        <w:tc>
          <w:tcPr>
            <w:tcW w:w="737" w:type="dxa"/>
            <w:vAlign w:val="center"/>
          </w:tcPr>
          <w:p w14:paraId="50CE979A" w14:textId="77777777" w:rsidR="007C4F07" w:rsidRPr="007C4F07" w:rsidRDefault="007C4F07" w:rsidP="00217E7A">
            <w:pPr>
              <w:spacing w:line="360" w:lineRule="auto"/>
              <w:jc w:val="center"/>
              <w:rPr>
                <w:b/>
                <w:bCs/>
              </w:rPr>
            </w:pPr>
            <w:r w:rsidRPr="007C4F07">
              <w:rPr>
                <w:b/>
                <w:bCs/>
              </w:rPr>
              <w:t>5</w:t>
            </w:r>
          </w:p>
        </w:tc>
      </w:tr>
      <w:tr w:rsidR="007C4F07" w:rsidRPr="007C4F07" w14:paraId="7914A382" w14:textId="77777777" w:rsidTr="00217E7A">
        <w:trPr>
          <w:trHeight w:val="189"/>
        </w:trPr>
        <w:tc>
          <w:tcPr>
            <w:tcW w:w="6314" w:type="dxa"/>
            <w:vAlign w:val="center"/>
          </w:tcPr>
          <w:p w14:paraId="70265562" w14:textId="77777777" w:rsidR="007C4F07" w:rsidRPr="007C4F07" w:rsidRDefault="007C4F07" w:rsidP="001B1E8A">
            <w:pPr>
              <w:pStyle w:val="ListParagraph"/>
              <w:numPr>
                <w:ilvl w:val="0"/>
                <w:numId w:val="44"/>
              </w:numPr>
              <w:spacing w:after="0" w:line="240" w:lineRule="auto"/>
              <w:jc w:val="both"/>
              <w:rPr>
                <w:rFonts w:ascii="Times New Roman" w:hAnsi="Times New Roman"/>
                <w:sz w:val="24"/>
                <w:szCs w:val="24"/>
              </w:rPr>
            </w:pPr>
            <w:r w:rsidRPr="007C4F07">
              <w:rPr>
                <w:rFonts w:ascii="Times New Roman" w:hAnsi="Times New Roman"/>
                <w:sz w:val="24"/>
                <w:szCs w:val="24"/>
              </w:rPr>
              <w:t>Trang Web của doanh nghiệp được đầu tư và khai thác tốt cho công việc SX-KD.</w:t>
            </w:r>
          </w:p>
        </w:tc>
        <w:tc>
          <w:tcPr>
            <w:tcW w:w="737" w:type="dxa"/>
            <w:vAlign w:val="center"/>
          </w:tcPr>
          <w:p w14:paraId="09A683D8" w14:textId="77777777" w:rsidR="007C4F07" w:rsidRPr="007C4F07" w:rsidRDefault="007C4F07" w:rsidP="00217E7A">
            <w:pPr>
              <w:spacing w:line="360" w:lineRule="auto"/>
              <w:jc w:val="center"/>
              <w:rPr>
                <w:b/>
                <w:bCs/>
              </w:rPr>
            </w:pPr>
            <w:r w:rsidRPr="007C4F07">
              <w:rPr>
                <w:b/>
                <w:bCs/>
              </w:rPr>
              <w:t>1</w:t>
            </w:r>
          </w:p>
        </w:tc>
        <w:tc>
          <w:tcPr>
            <w:tcW w:w="737" w:type="dxa"/>
            <w:vAlign w:val="center"/>
          </w:tcPr>
          <w:p w14:paraId="541CB708" w14:textId="77777777" w:rsidR="007C4F07" w:rsidRPr="007C4F07" w:rsidRDefault="007C4F07" w:rsidP="00217E7A">
            <w:pPr>
              <w:spacing w:line="360" w:lineRule="auto"/>
              <w:jc w:val="center"/>
              <w:rPr>
                <w:b/>
                <w:bCs/>
              </w:rPr>
            </w:pPr>
            <w:r w:rsidRPr="007C4F07">
              <w:rPr>
                <w:b/>
                <w:bCs/>
              </w:rPr>
              <w:t>2</w:t>
            </w:r>
          </w:p>
        </w:tc>
        <w:tc>
          <w:tcPr>
            <w:tcW w:w="737" w:type="dxa"/>
            <w:vAlign w:val="center"/>
          </w:tcPr>
          <w:p w14:paraId="6CA68545" w14:textId="77777777" w:rsidR="007C4F07" w:rsidRPr="007C4F07" w:rsidRDefault="007C4F07" w:rsidP="00217E7A">
            <w:pPr>
              <w:spacing w:line="360" w:lineRule="auto"/>
              <w:jc w:val="center"/>
              <w:rPr>
                <w:b/>
                <w:bCs/>
              </w:rPr>
            </w:pPr>
            <w:r w:rsidRPr="007C4F07">
              <w:rPr>
                <w:b/>
                <w:bCs/>
              </w:rPr>
              <w:t>3</w:t>
            </w:r>
          </w:p>
        </w:tc>
        <w:tc>
          <w:tcPr>
            <w:tcW w:w="737" w:type="dxa"/>
            <w:vAlign w:val="center"/>
          </w:tcPr>
          <w:p w14:paraId="4B53A053" w14:textId="77777777" w:rsidR="007C4F07" w:rsidRPr="007C4F07" w:rsidRDefault="007C4F07" w:rsidP="00217E7A">
            <w:pPr>
              <w:spacing w:line="360" w:lineRule="auto"/>
              <w:jc w:val="center"/>
              <w:rPr>
                <w:b/>
                <w:bCs/>
              </w:rPr>
            </w:pPr>
            <w:r w:rsidRPr="007C4F07">
              <w:rPr>
                <w:b/>
                <w:bCs/>
              </w:rPr>
              <w:t>4</w:t>
            </w:r>
          </w:p>
        </w:tc>
        <w:tc>
          <w:tcPr>
            <w:tcW w:w="737" w:type="dxa"/>
            <w:vAlign w:val="center"/>
          </w:tcPr>
          <w:p w14:paraId="623A7E85" w14:textId="77777777" w:rsidR="007C4F07" w:rsidRPr="007C4F07" w:rsidRDefault="007C4F07" w:rsidP="00217E7A">
            <w:pPr>
              <w:spacing w:line="360" w:lineRule="auto"/>
              <w:jc w:val="center"/>
              <w:rPr>
                <w:b/>
                <w:bCs/>
              </w:rPr>
            </w:pPr>
            <w:r w:rsidRPr="007C4F07">
              <w:rPr>
                <w:b/>
                <w:bCs/>
              </w:rPr>
              <w:t>5</w:t>
            </w:r>
          </w:p>
        </w:tc>
      </w:tr>
      <w:tr w:rsidR="007C4F07" w:rsidRPr="007C4F07" w14:paraId="639E5E91" w14:textId="77777777" w:rsidTr="00217E7A">
        <w:tc>
          <w:tcPr>
            <w:tcW w:w="6314" w:type="dxa"/>
            <w:vAlign w:val="center"/>
          </w:tcPr>
          <w:p w14:paraId="27D1A159" w14:textId="0588C39C" w:rsidR="007C4F07" w:rsidRPr="007C4F07" w:rsidRDefault="007C4F07" w:rsidP="001B1E8A">
            <w:pPr>
              <w:pStyle w:val="ListParagraph"/>
              <w:numPr>
                <w:ilvl w:val="0"/>
                <w:numId w:val="44"/>
              </w:numPr>
              <w:spacing w:after="0" w:line="240" w:lineRule="auto"/>
              <w:jc w:val="both"/>
              <w:rPr>
                <w:rFonts w:ascii="Times New Roman" w:hAnsi="Times New Roman"/>
                <w:sz w:val="24"/>
                <w:szCs w:val="24"/>
              </w:rPr>
            </w:pPr>
            <w:r w:rsidRPr="007C4F07">
              <w:rPr>
                <w:rFonts w:ascii="Times New Roman" w:hAnsi="Times New Roman"/>
                <w:sz w:val="24"/>
                <w:szCs w:val="24"/>
              </w:rPr>
              <w:t>Thương mại điện tử có đóng góp quan trọng trong doanh số và tương tác với khách hàng</w:t>
            </w:r>
            <w:r w:rsidR="002948C7">
              <w:rPr>
                <w:rFonts w:ascii="Times New Roman" w:hAnsi="Times New Roman"/>
                <w:sz w:val="24"/>
                <w:szCs w:val="24"/>
              </w:rPr>
              <w:t>.</w:t>
            </w:r>
          </w:p>
        </w:tc>
        <w:tc>
          <w:tcPr>
            <w:tcW w:w="737" w:type="dxa"/>
            <w:vAlign w:val="center"/>
          </w:tcPr>
          <w:p w14:paraId="30279532" w14:textId="77777777" w:rsidR="007C4F07" w:rsidRPr="007C4F07" w:rsidRDefault="007C4F07" w:rsidP="00217E7A">
            <w:pPr>
              <w:spacing w:line="360" w:lineRule="auto"/>
              <w:jc w:val="center"/>
              <w:rPr>
                <w:b/>
                <w:bCs/>
              </w:rPr>
            </w:pPr>
            <w:r w:rsidRPr="007C4F07">
              <w:rPr>
                <w:b/>
                <w:bCs/>
              </w:rPr>
              <w:t>1</w:t>
            </w:r>
          </w:p>
        </w:tc>
        <w:tc>
          <w:tcPr>
            <w:tcW w:w="737" w:type="dxa"/>
            <w:vAlign w:val="center"/>
          </w:tcPr>
          <w:p w14:paraId="79936C0A" w14:textId="77777777" w:rsidR="007C4F07" w:rsidRPr="007C4F07" w:rsidRDefault="007C4F07" w:rsidP="00217E7A">
            <w:pPr>
              <w:spacing w:line="360" w:lineRule="auto"/>
              <w:jc w:val="center"/>
              <w:rPr>
                <w:b/>
                <w:bCs/>
              </w:rPr>
            </w:pPr>
            <w:r w:rsidRPr="007C4F07">
              <w:rPr>
                <w:b/>
                <w:bCs/>
              </w:rPr>
              <w:t>2</w:t>
            </w:r>
          </w:p>
        </w:tc>
        <w:tc>
          <w:tcPr>
            <w:tcW w:w="737" w:type="dxa"/>
            <w:vAlign w:val="center"/>
          </w:tcPr>
          <w:p w14:paraId="27A4A369" w14:textId="77777777" w:rsidR="007C4F07" w:rsidRPr="007C4F07" w:rsidRDefault="007C4F07" w:rsidP="00217E7A">
            <w:pPr>
              <w:spacing w:line="360" w:lineRule="auto"/>
              <w:jc w:val="center"/>
              <w:rPr>
                <w:b/>
                <w:bCs/>
              </w:rPr>
            </w:pPr>
            <w:r w:rsidRPr="007C4F07">
              <w:rPr>
                <w:b/>
                <w:bCs/>
              </w:rPr>
              <w:t>3</w:t>
            </w:r>
          </w:p>
        </w:tc>
        <w:tc>
          <w:tcPr>
            <w:tcW w:w="737" w:type="dxa"/>
            <w:vAlign w:val="center"/>
          </w:tcPr>
          <w:p w14:paraId="721DBCA5" w14:textId="77777777" w:rsidR="007C4F07" w:rsidRPr="007C4F07" w:rsidRDefault="007C4F07" w:rsidP="00217E7A">
            <w:pPr>
              <w:spacing w:line="360" w:lineRule="auto"/>
              <w:jc w:val="center"/>
              <w:rPr>
                <w:b/>
                <w:bCs/>
              </w:rPr>
            </w:pPr>
            <w:r w:rsidRPr="007C4F07">
              <w:rPr>
                <w:b/>
                <w:bCs/>
              </w:rPr>
              <w:t>4</w:t>
            </w:r>
          </w:p>
        </w:tc>
        <w:tc>
          <w:tcPr>
            <w:tcW w:w="737" w:type="dxa"/>
            <w:vAlign w:val="center"/>
          </w:tcPr>
          <w:p w14:paraId="79DB0D69" w14:textId="77777777" w:rsidR="007C4F07" w:rsidRPr="007C4F07" w:rsidRDefault="007C4F07" w:rsidP="00217E7A">
            <w:pPr>
              <w:spacing w:line="360" w:lineRule="auto"/>
              <w:jc w:val="center"/>
              <w:rPr>
                <w:b/>
                <w:bCs/>
              </w:rPr>
            </w:pPr>
            <w:r w:rsidRPr="007C4F07">
              <w:rPr>
                <w:b/>
                <w:bCs/>
              </w:rPr>
              <w:t>5</w:t>
            </w:r>
          </w:p>
        </w:tc>
      </w:tr>
      <w:tr w:rsidR="007C4F07" w:rsidRPr="007C4F07" w14:paraId="321DAC3D" w14:textId="77777777" w:rsidTr="00217E7A">
        <w:tc>
          <w:tcPr>
            <w:tcW w:w="6314" w:type="dxa"/>
            <w:vAlign w:val="center"/>
          </w:tcPr>
          <w:p w14:paraId="4D9ED065" w14:textId="77777777" w:rsidR="007C4F07" w:rsidRPr="007C4F07" w:rsidRDefault="007C4F07" w:rsidP="001B1E8A">
            <w:pPr>
              <w:pStyle w:val="ListParagraph"/>
              <w:numPr>
                <w:ilvl w:val="0"/>
                <w:numId w:val="44"/>
              </w:numPr>
              <w:spacing w:after="0" w:line="240" w:lineRule="auto"/>
              <w:jc w:val="both"/>
              <w:rPr>
                <w:rFonts w:ascii="Times New Roman" w:hAnsi="Times New Roman"/>
                <w:sz w:val="24"/>
                <w:szCs w:val="24"/>
              </w:rPr>
            </w:pPr>
            <w:r w:rsidRPr="007C4F07">
              <w:rPr>
                <w:rFonts w:ascii="Times New Roman" w:hAnsi="Times New Roman"/>
                <w:sz w:val="24"/>
                <w:szCs w:val="24"/>
              </w:rPr>
              <w:t>Các mạng xã hội (chẳng hạn như Facebook) được doanh nghiệp sử dụng rộng rãi trong truyền thông, tiếp thị, và tuyển dụng nhân sự.</w:t>
            </w:r>
          </w:p>
        </w:tc>
        <w:tc>
          <w:tcPr>
            <w:tcW w:w="737" w:type="dxa"/>
            <w:vAlign w:val="center"/>
          </w:tcPr>
          <w:p w14:paraId="60AD85DC" w14:textId="77777777" w:rsidR="007C4F07" w:rsidRPr="007C4F07" w:rsidRDefault="007C4F07" w:rsidP="00217E7A">
            <w:pPr>
              <w:spacing w:line="360" w:lineRule="auto"/>
              <w:jc w:val="center"/>
              <w:rPr>
                <w:b/>
                <w:bCs/>
              </w:rPr>
            </w:pPr>
            <w:r w:rsidRPr="007C4F07">
              <w:rPr>
                <w:b/>
                <w:bCs/>
              </w:rPr>
              <w:t>1</w:t>
            </w:r>
          </w:p>
        </w:tc>
        <w:tc>
          <w:tcPr>
            <w:tcW w:w="737" w:type="dxa"/>
            <w:vAlign w:val="center"/>
          </w:tcPr>
          <w:p w14:paraId="7BF53A96" w14:textId="77777777" w:rsidR="007C4F07" w:rsidRPr="007C4F07" w:rsidRDefault="007C4F07" w:rsidP="00217E7A">
            <w:pPr>
              <w:spacing w:line="360" w:lineRule="auto"/>
              <w:jc w:val="center"/>
              <w:rPr>
                <w:b/>
                <w:bCs/>
              </w:rPr>
            </w:pPr>
            <w:r w:rsidRPr="007C4F07">
              <w:rPr>
                <w:b/>
                <w:bCs/>
              </w:rPr>
              <w:t>2</w:t>
            </w:r>
          </w:p>
        </w:tc>
        <w:tc>
          <w:tcPr>
            <w:tcW w:w="737" w:type="dxa"/>
            <w:vAlign w:val="center"/>
          </w:tcPr>
          <w:p w14:paraId="09D57B64" w14:textId="77777777" w:rsidR="007C4F07" w:rsidRPr="007C4F07" w:rsidRDefault="007C4F07" w:rsidP="00217E7A">
            <w:pPr>
              <w:spacing w:line="360" w:lineRule="auto"/>
              <w:jc w:val="center"/>
              <w:rPr>
                <w:b/>
                <w:bCs/>
              </w:rPr>
            </w:pPr>
            <w:r w:rsidRPr="007C4F07">
              <w:rPr>
                <w:b/>
                <w:bCs/>
              </w:rPr>
              <w:t>3</w:t>
            </w:r>
          </w:p>
        </w:tc>
        <w:tc>
          <w:tcPr>
            <w:tcW w:w="737" w:type="dxa"/>
            <w:vAlign w:val="center"/>
          </w:tcPr>
          <w:p w14:paraId="5DEB5835" w14:textId="77777777" w:rsidR="007C4F07" w:rsidRPr="007C4F07" w:rsidRDefault="007C4F07" w:rsidP="00217E7A">
            <w:pPr>
              <w:spacing w:line="360" w:lineRule="auto"/>
              <w:jc w:val="center"/>
              <w:rPr>
                <w:b/>
                <w:bCs/>
              </w:rPr>
            </w:pPr>
            <w:r w:rsidRPr="007C4F07">
              <w:rPr>
                <w:b/>
                <w:bCs/>
              </w:rPr>
              <w:t>4</w:t>
            </w:r>
          </w:p>
        </w:tc>
        <w:tc>
          <w:tcPr>
            <w:tcW w:w="737" w:type="dxa"/>
            <w:vAlign w:val="center"/>
          </w:tcPr>
          <w:p w14:paraId="28A3E1E4" w14:textId="77777777" w:rsidR="007C4F07" w:rsidRPr="007C4F07" w:rsidRDefault="007C4F07" w:rsidP="00217E7A">
            <w:pPr>
              <w:spacing w:line="360" w:lineRule="auto"/>
              <w:jc w:val="center"/>
              <w:rPr>
                <w:b/>
                <w:bCs/>
              </w:rPr>
            </w:pPr>
            <w:r w:rsidRPr="007C4F07">
              <w:rPr>
                <w:b/>
                <w:bCs/>
              </w:rPr>
              <w:t>5</w:t>
            </w:r>
          </w:p>
        </w:tc>
      </w:tr>
      <w:tr w:rsidR="007C4F07" w:rsidRPr="007C4F07" w14:paraId="0221A56E" w14:textId="77777777" w:rsidTr="00217E7A">
        <w:tc>
          <w:tcPr>
            <w:tcW w:w="6314" w:type="dxa"/>
            <w:vAlign w:val="center"/>
          </w:tcPr>
          <w:p w14:paraId="376573C8" w14:textId="2F825674" w:rsidR="007C4F07" w:rsidRPr="007C4F07" w:rsidRDefault="007C4F07" w:rsidP="001B1E8A">
            <w:pPr>
              <w:pStyle w:val="ListParagraph"/>
              <w:numPr>
                <w:ilvl w:val="0"/>
                <w:numId w:val="44"/>
              </w:numPr>
              <w:spacing w:after="0" w:line="240" w:lineRule="auto"/>
              <w:jc w:val="both"/>
              <w:rPr>
                <w:rFonts w:ascii="Times New Roman" w:hAnsi="Times New Roman"/>
                <w:sz w:val="24"/>
                <w:szCs w:val="24"/>
              </w:rPr>
            </w:pPr>
            <w:r w:rsidRPr="007C4F07">
              <w:rPr>
                <w:rFonts w:ascii="Times New Roman" w:hAnsi="Times New Roman"/>
                <w:sz w:val="24"/>
                <w:szCs w:val="24"/>
              </w:rPr>
              <w:t>Bộ phận phụ trách CNTT nhạy bén và am tường, đáp ứng tốt yêu cầu của doanh nghiệp phục vụ nội bộ và kinh doanh giao tiếp với khách hàng</w:t>
            </w:r>
            <w:r w:rsidR="002948C7">
              <w:rPr>
                <w:rFonts w:ascii="Times New Roman" w:hAnsi="Times New Roman"/>
                <w:sz w:val="24"/>
                <w:szCs w:val="24"/>
              </w:rPr>
              <w:t>.</w:t>
            </w:r>
          </w:p>
        </w:tc>
        <w:tc>
          <w:tcPr>
            <w:tcW w:w="737" w:type="dxa"/>
            <w:vAlign w:val="center"/>
          </w:tcPr>
          <w:p w14:paraId="4A178E68" w14:textId="77777777" w:rsidR="007C4F07" w:rsidRPr="007C4F07" w:rsidRDefault="007C4F07" w:rsidP="00217E7A">
            <w:pPr>
              <w:spacing w:line="360" w:lineRule="auto"/>
              <w:jc w:val="center"/>
              <w:rPr>
                <w:b/>
                <w:bCs/>
              </w:rPr>
            </w:pPr>
            <w:r w:rsidRPr="007C4F07">
              <w:rPr>
                <w:b/>
                <w:bCs/>
              </w:rPr>
              <w:t>1</w:t>
            </w:r>
          </w:p>
        </w:tc>
        <w:tc>
          <w:tcPr>
            <w:tcW w:w="737" w:type="dxa"/>
            <w:vAlign w:val="center"/>
          </w:tcPr>
          <w:p w14:paraId="04BF01F4" w14:textId="77777777" w:rsidR="007C4F07" w:rsidRPr="007C4F07" w:rsidRDefault="007C4F07" w:rsidP="00217E7A">
            <w:pPr>
              <w:spacing w:line="360" w:lineRule="auto"/>
              <w:jc w:val="center"/>
              <w:rPr>
                <w:b/>
                <w:bCs/>
              </w:rPr>
            </w:pPr>
            <w:r w:rsidRPr="007C4F07">
              <w:rPr>
                <w:b/>
                <w:bCs/>
              </w:rPr>
              <w:t>2</w:t>
            </w:r>
          </w:p>
        </w:tc>
        <w:tc>
          <w:tcPr>
            <w:tcW w:w="737" w:type="dxa"/>
            <w:vAlign w:val="center"/>
          </w:tcPr>
          <w:p w14:paraId="2EBA9CC6" w14:textId="77777777" w:rsidR="007C4F07" w:rsidRPr="007C4F07" w:rsidRDefault="007C4F07" w:rsidP="00217E7A">
            <w:pPr>
              <w:spacing w:line="360" w:lineRule="auto"/>
              <w:jc w:val="center"/>
              <w:rPr>
                <w:b/>
                <w:bCs/>
              </w:rPr>
            </w:pPr>
            <w:r w:rsidRPr="007C4F07">
              <w:rPr>
                <w:b/>
                <w:bCs/>
              </w:rPr>
              <w:t>3</w:t>
            </w:r>
          </w:p>
        </w:tc>
        <w:tc>
          <w:tcPr>
            <w:tcW w:w="737" w:type="dxa"/>
            <w:vAlign w:val="center"/>
          </w:tcPr>
          <w:p w14:paraId="481D1512" w14:textId="77777777" w:rsidR="007C4F07" w:rsidRPr="007C4F07" w:rsidRDefault="007C4F07" w:rsidP="00217E7A">
            <w:pPr>
              <w:spacing w:line="360" w:lineRule="auto"/>
              <w:jc w:val="center"/>
              <w:rPr>
                <w:b/>
                <w:bCs/>
              </w:rPr>
            </w:pPr>
            <w:r w:rsidRPr="007C4F07">
              <w:rPr>
                <w:b/>
                <w:bCs/>
              </w:rPr>
              <w:t>4</w:t>
            </w:r>
          </w:p>
        </w:tc>
        <w:tc>
          <w:tcPr>
            <w:tcW w:w="737" w:type="dxa"/>
            <w:vAlign w:val="center"/>
          </w:tcPr>
          <w:p w14:paraId="1EBE35C6" w14:textId="77777777" w:rsidR="007C4F07" w:rsidRPr="007C4F07" w:rsidRDefault="007C4F07" w:rsidP="00217E7A">
            <w:pPr>
              <w:spacing w:line="360" w:lineRule="auto"/>
              <w:jc w:val="center"/>
              <w:rPr>
                <w:b/>
                <w:bCs/>
              </w:rPr>
            </w:pPr>
            <w:r w:rsidRPr="007C4F07">
              <w:rPr>
                <w:b/>
                <w:bCs/>
              </w:rPr>
              <w:t>5</w:t>
            </w:r>
          </w:p>
        </w:tc>
      </w:tr>
      <w:tr w:rsidR="007C4F07" w:rsidRPr="007C4F07" w14:paraId="5B2EF611" w14:textId="77777777" w:rsidTr="00217E7A">
        <w:tc>
          <w:tcPr>
            <w:tcW w:w="6314" w:type="dxa"/>
            <w:vAlign w:val="center"/>
          </w:tcPr>
          <w:p w14:paraId="5FD41EC9" w14:textId="6525265F" w:rsidR="007C4F07" w:rsidRPr="007C4F07" w:rsidRDefault="007C4F07" w:rsidP="001B1E8A">
            <w:pPr>
              <w:pStyle w:val="ListParagraph"/>
              <w:numPr>
                <w:ilvl w:val="0"/>
                <w:numId w:val="44"/>
              </w:numPr>
              <w:spacing w:after="0" w:line="240" w:lineRule="auto"/>
              <w:jc w:val="both"/>
              <w:rPr>
                <w:rFonts w:ascii="Times New Roman" w:hAnsi="Times New Roman"/>
                <w:sz w:val="24"/>
                <w:szCs w:val="24"/>
              </w:rPr>
            </w:pPr>
            <w:r w:rsidRPr="007C4F07">
              <w:rPr>
                <w:rFonts w:ascii="Times New Roman" w:hAnsi="Times New Roman"/>
                <w:sz w:val="24"/>
                <w:szCs w:val="24"/>
              </w:rPr>
              <w:t>CBCNV có kiến thức và kỹ năng tốt về ứng dụng CNTT</w:t>
            </w:r>
            <w:r w:rsidR="002948C7">
              <w:rPr>
                <w:rFonts w:ascii="Times New Roman" w:hAnsi="Times New Roman"/>
                <w:sz w:val="24"/>
                <w:szCs w:val="24"/>
              </w:rPr>
              <w:t>.</w:t>
            </w:r>
          </w:p>
        </w:tc>
        <w:tc>
          <w:tcPr>
            <w:tcW w:w="737" w:type="dxa"/>
            <w:vAlign w:val="center"/>
          </w:tcPr>
          <w:p w14:paraId="67ADFD34" w14:textId="77777777" w:rsidR="007C4F07" w:rsidRPr="007C4F07" w:rsidRDefault="007C4F07" w:rsidP="00217E7A">
            <w:pPr>
              <w:spacing w:line="360" w:lineRule="auto"/>
              <w:jc w:val="center"/>
              <w:rPr>
                <w:b/>
                <w:bCs/>
              </w:rPr>
            </w:pPr>
            <w:r w:rsidRPr="007C4F07">
              <w:rPr>
                <w:b/>
                <w:bCs/>
              </w:rPr>
              <w:t>1</w:t>
            </w:r>
          </w:p>
        </w:tc>
        <w:tc>
          <w:tcPr>
            <w:tcW w:w="737" w:type="dxa"/>
            <w:vAlign w:val="center"/>
          </w:tcPr>
          <w:p w14:paraId="18D7B239" w14:textId="77777777" w:rsidR="007C4F07" w:rsidRPr="007C4F07" w:rsidRDefault="007C4F07" w:rsidP="00217E7A">
            <w:pPr>
              <w:spacing w:line="360" w:lineRule="auto"/>
              <w:jc w:val="center"/>
              <w:rPr>
                <w:b/>
                <w:bCs/>
              </w:rPr>
            </w:pPr>
            <w:r w:rsidRPr="007C4F07">
              <w:rPr>
                <w:b/>
                <w:bCs/>
              </w:rPr>
              <w:t>2</w:t>
            </w:r>
          </w:p>
        </w:tc>
        <w:tc>
          <w:tcPr>
            <w:tcW w:w="737" w:type="dxa"/>
            <w:vAlign w:val="center"/>
          </w:tcPr>
          <w:p w14:paraId="25DCF1A0" w14:textId="77777777" w:rsidR="007C4F07" w:rsidRPr="007C4F07" w:rsidRDefault="007C4F07" w:rsidP="00217E7A">
            <w:pPr>
              <w:spacing w:line="360" w:lineRule="auto"/>
              <w:jc w:val="center"/>
              <w:rPr>
                <w:b/>
                <w:bCs/>
              </w:rPr>
            </w:pPr>
            <w:r w:rsidRPr="007C4F07">
              <w:rPr>
                <w:b/>
                <w:bCs/>
              </w:rPr>
              <w:t>3</w:t>
            </w:r>
          </w:p>
        </w:tc>
        <w:tc>
          <w:tcPr>
            <w:tcW w:w="737" w:type="dxa"/>
            <w:vAlign w:val="center"/>
          </w:tcPr>
          <w:p w14:paraId="282E5474" w14:textId="77777777" w:rsidR="007C4F07" w:rsidRPr="007C4F07" w:rsidRDefault="007C4F07" w:rsidP="00217E7A">
            <w:pPr>
              <w:spacing w:line="360" w:lineRule="auto"/>
              <w:jc w:val="center"/>
              <w:rPr>
                <w:b/>
                <w:bCs/>
              </w:rPr>
            </w:pPr>
            <w:r w:rsidRPr="007C4F07">
              <w:rPr>
                <w:b/>
                <w:bCs/>
              </w:rPr>
              <w:t>4</w:t>
            </w:r>
          </w:p>
        </w:tc>
        <w:tc>
          <w:tcPr>
            <w:tcW w:w="737" w:type="dxa"/>
            <w:vAlign w:val="center"/>
          </w:tcPr>
          <w:p w14:paraId="146AAB01" w14:textId="77777777" w:rsidR="007C4F07" w:rsidRPr="007C4F07" w:rsidRDefault="007C4F07" w:rsidP="00217E7A">
            <w:pPr>
              <w:spacing w:line="360" w:lineRule="auto"/>
              <w:jc w:val="center"/>
              <w:rPr>
                <w:b/>
                <w:bCs/>
              </w:rPr>
            </w:pPr>
            <w:r w:rsidRPr="007C4F07">
              <w:rPr>
                <w:b/>
                <w:bCs/>
              </w:rPr>
              <w:t>5</w:t>
            </w:r>
          </w:p>
        </w:tc>
      </w:tr>
      <w:tr w:rsidR="007C4F07" w:rsidRPr="007C4F07" w14:paraId="54D0F1E3" w14:textId="77777777" w:rsidTr="00217E7A">
        <w:tc>
          <w:tcPr>
            <w:tcW w:w="6314" w:type="dxa"/>
            <w:vAlign w:val="center"/>
          </w:tcPr>
          <w:p w14:paraId="33A2C690" w14:textId="77777777" w:rsidR="007C4F07" w:rsidRPr="007C4F07" w:rsidRDefault="007C4F07" w:rsidP="001B1E8A">
            <w:pPr>
              <w:pStyle w:val="ListParagraph"/>
              <w:numPr>
                <w:ilvl w:val="0"/>
                <w:numId w:val="44"/>
              </w:numPr>
              <w:spacing w:after="0" w:line="240" w:lineRule="auto"/>
              <w:jc w:val="both"/>
              <w:rPr>
                <w:rFonts w:ascii="Times New Roman" w:hAnsi="Times New Roman"/>
                <w:sz w:val="24"/>
                <w:szCs w:val="24"/>
              </w:rPr>
            </w:pPr>
            <w:r w:rsidRPr="007C4F07">
              <w:rPr>
                <w:rFonts w:ascii="Times New Roman" w:hAnsi="Times New Roman"/>
                <w:sz w:val="24"/>
                <w:szCs w:val="24"/>
              </w:rPr>
              <w:t>Doanh nghiệp hiểu rõ viễn cảnh tương lai của ngành và doanh nghiệp trong kỷ nguyên số.</w:t>
            </w:r>
          </w:p>
        </w:tc>
        <w:tc>
          <w:tcPr>
            <w:tcW w:w="737" w:type="dxa"/>
            <w:vAlign w:val="center"/>
          </w:tcPr>
          <w:p w14:paraId="06A85ABB" w14:textId="77777777" w:rsidR="007C4F07" w:rsidRPr="007C4F07" w:rsidRDefault="007C4F07" w:rsidP="00217E7A">
            <w:pPr>
              <w:spacing w:line="360" w:lineRule="auto"/>
              <w:jc w:val="center"/>
              <w:rPr>
                <w:b/>
                <w:bCs/>
              </w:rPr>
            </w:pPr>
            <w:r w:rsidRPr="007C4F07">
              <w:rPr>
                <w:b/>
                <w:bCs/>
              </w:rPr>
              <w:t>1</w:t>
            </w:r>
          </w:p>
        </w:tc>
        <w:tc>
          <w:tcPr>
            <w:tcW w:w="737" w:type="dxa"/>
            <w:vAlign w:val="center"/>
          </w:tcPr>
          <w:p w14:paraId="03AD784D" w14:textId="77777777" w:rsidR="007C4F07" w:rsidRPr="007C4F07" w:rsidRDefault="007C4F07" w:rsidP="00217E7A">
            <w:pPr>
              <w:spacing w:line="360" w:lineRule="auto"/>
              <w:jc w:val="center"/>
              <w:rPr>
                <w:b/>
                <w:bCs/>
              </w:rPr>
            </w:pPr>
            <w:r w:rsidRPr="007C4F07">
              <w:rPr>
                <w:b/>
                <w:bCs/>
              </w:rPr>
              <w:t>2</w:t>
            </w:r>
          </w:p>
        </w:tc>
        <w:tc>
          <w:tcPr>
            <w:tcW w:w="737" w:type="dxa"/>
            <w:vAlign w:val="center"/>
          </w:tcPr>
          <w:p w14:paraId="30ECD693" w14:textId="77777777" w:rsidR="007C4F07" w:rsidRPr="007C4F07" w:rsidRDefault="007C4F07" w:rsidP="00217E7A">
            <w:pPr>
              <w:spacing w:line="360" w:lineRule="auto"/>
              <w:jc w:val="center"/>
              <w:rPr>
                <w:b/>
                <w:bCs/>
              </w:rPr>
            </w:pPr>
            <w:r w:rsidRPr="007C4F07">
              <w:rPr>
                <w:b/>
                <w:bCs/>
              </w:rPr>
              <w:t>3</w:t>
            </w:r>
          </w:p>
        </w:tc>
        <w:tc>
          <w:tcPr>
            <w:tcW w:w="737" w:type="dxa"/>
            <w:vAlign w:val="center"/>
          </w:tcPr>
          <w:p w14:paraId="08F08C83" w14:textId="77777777" w:rsidR="007C4F07" w:rsidRPr="007C4F07" w:rsidRDefault="007C4F07" w:rsidP="00217E7A">
            <w:pPr>
              <w:spacing w:line="360" w:lineRule="auto"/>
              <w:jc w:val="center"/>
              <w:rPr>
                <w:b/>
                <w:bCs/>
              </w:rPr>
            </w:pPr>
            <w:r w:rsidRPr="007C4F07">
              <w:rPr>
                <w:b/>
                <w:bCs/>
              </w:rPr>
              <w:t>4</w:t>
            </w:r>
          </w:p>
        </w:tc>
        <w:tc>
          <w:tcPr>
            <w:tcW w:w="737" w:type="dxa"/>
            <w:vAlign w:val="center"/>
          </w:tcPr>
          <w:p w14:paraId="0F4B3F88" w14:textId="77777777" w:rsidR="007C4F07" w:rsidRPr="007C4F07" w:rsidRDefault="007C4F07" w:rsidP="00217E7A">
            <w:pPr>
              <w:spacing w:line="360" w:lineRule="auto"/>
              <w:jc w:val="center"/>
              <w:rPr>
                <w:b/>
                <w:bCs/>
              </w:rPr>
            </w:pPr>
            <w:r w:rsidRPr="007C4F07">
              <w:rPr>
                <w:b/>
                <w:bCs/>
              </w:rPr>
              <w:t>5</w:t>
            </w:r>
          </w:p>
        </w:tc>
      </w:tr>
      <w:tr w:rsidR="007C4F07" w:rsidRPr="007C4F07" w14:paraId="0050EE57" w14:textId="77777777" w:rsidTr="00217E7A">
        <w:tc>
          <w:tcPr>
            <w:tcW w:w="6314" w:type="dxa"/>
            <w:vAlign w:val="center"/>
          </w:tcPr>
          <w:p w14:paraId="6EDC751E" w14:textId="77777777" w:rsidR="007C4F07" w:rsidRPr="007C4F07" w:rsidRDefault="007C4F07" w:rsidP="001B1E8A">
            <w:pPr>
              <w:pStyle w:val="ListParagraph"/>
              <w:numPr>
                <w:ilvl w:val="0"/>
                <w:numId w:val="44"/>
              </w:numPr>
              <w:spacing w:after="0" w:line="240" w:lineRule="auto"/>
              <w:jc w:val="both"/>
              <w:rPr>
                <w:rFonts w:ascii="Times New Roman" w:hAnsi="Times New Roman"/>
                <w:sz w:val="24"/>
                <w:szCs w:val="24"/>
              </w:rPr>
            </w:pPr>
            <w:r w:rsidRPr="007C4F07">
              <w:rPr>
                <w:rFonts w:ascii="Times New Roman" w:hAnsi="Times New Roman"/>
                <w:sz w:val="24"/>
                <w:szCs w:val="24"/>
              </w:rPr>
              <w:t>Doanh nghiệp hiện có một chiến lược CĐS rõ ràng và mạch lạc, chi tiết theo từng giai đoạn với mục tiêu cụ thể.</w:t>
            </w:r>
          </w:p>
        </w:tc>
        <w:tc>
          <w:tcPr>
            <w:tcW w:w="737" w:type="dxa"/>
            <w:vAlign w:val="center"/>
          </w:tcPr>
          <w:p w14:paraId="1A85F012" w14:textId="77777777" w:rsidR="007C4F07" w:rsidRPr="007C4F07" w:rsidRDefault="007C4F07" w:rsidP="00217E7A">
            <w:pPr>
              <w:spacing w:line="360" w:lineRule="auto"/>
              <w:jc w:val="center"/>
              <w:rPr>
                <w:b/>
                <w:bCs/>
              </w:rPr>
            </w:pPr>
            <w:r w:rsidRPr="007C4F07">
              <w:rPr>
                <w:b/>
                <w:bCs/>
              </w:rPr>
              <w:t>1</w:t>
            </w:r>
          </w:p>
        </w:tc>
        <w:tc>
          <w:tcPr>
            <w:tcW w:w="737" w:type="dxa"/>
            <w:vAlign w:val="center"/>
          </w:tcPr>
          <w:p w14:paraId="1F5792DF" w14:textId="77777777" w:rsidR="007C4F07" w:rsidRPr="007C4F07" w:rsidRDefault="007C4F07" w:rsidP="00217E7A">
            <w:pPr>
              <w:spacing w:line="360" w:lineRule="auto"/>
              <w:jc w:val="center"/>
              <w:rPr>
                <w:b/>
                <w:bCs/>
              </w:rPr>
            </w:pPr>
            <w:r w:rsidRPr="007C4F07">
              <w:rPr>
                <w:b/>
                <w:bCs/>
              </w:rPr>
              <w:t>2</w:t>
            </w:r>
          </w:p>
        </w:tc>
        <w:tc>
          <w:tcPr>
            <w:tcW w:w="737" w:type="dxa"/>
            <w:vAlign w:val="center"/>
          </w:tcPr>
          <w:p w14:paraId="7DAA2E8E" w14:textId="77777777" w:rsidR="007C4F07" w:rsidRPr="007C4F07" w:rsidRDefault="007C4F07" w:rsidP="00217E7A">
            <w:pPr>
              <w:spacing w:line="360" w:lineRule="auto"/>
              <w:jc w:val="center"/>
              <w:rPr>
                <w:b/>
                <w:bCs/>
              </w:rPr>
            </w:pPr>
            <w:r w:rsidRPr="007C4F07">
              <w:rPr>
                <w:b/>
                <w:bCs/>
              </w:rPr>
              <w:t>3</w:t>
            </w:r>
          </w:p>
        </w:tc>
        <w:tc>
          <w:tcPr>
            <w:tcW w:w="737" w:type="dxa"/>
            <w:vAlign w:val="center"/>
          </w:tcPr>
          <w:p w14:paraId="04C8EA9C" w14:textId="77777777" w:rsidR="007C4F07" w:rsidRPr="007C4F07" w:rsidRDefault="007C4F07" w:rsidP="00217E7A">
            <w:pPr>
              <w:spacing w:line="360" w:lineRule="auto"/>
              <w:jc w:val="center"/>
              <w:rPr>
                <w:b/>
                <w:bCs/>
              </w:rPr>
            </w:pPr>
            <w:r w:rsidRPr="007C4F07">
              <w:rPr>
                <w:b/>
                <w:bCs/>
              </w:rPr>
              <w:t>4</w:t>
            </w:r>
          </w:p>
        </w:tc>
        <w:tc>
          <w:tcPr>
            <w:tcW w:w="737" w:type="dxa"/>
            <w:vAlign w:val="center"/>
          </w:tcPr>
          <w:p w14:paraId="2ADD213D" w14:textId="77777777" w:rsidR="007C4F07" w:rsidRPr="007C4F07" w:rsidRDefault="007C4F07" w:rsidP="00217E7A">
            <w:pPr>
              <w:spacing w:line="360" w:lineRule="auto"/>
              <w:jc w:val="center"/>
              <w:rPr>
                <w:b/>
                <w:bCs/>
              </w:rPr>
            </w:pPr>
            <w:r w:rsidRPr="007C4F07">
              <w:rPr>
                <w:b/>
                <w:bCs/>
              </w:rPr>
              <w:t>5</w:t>
            </w:r>
          </w:p>
        </w:tc>
      </w:tr>
      <w:tr w:rsidR="007C4F07" w:rsidRPr="007C4F07" w14:paraId="4955031E" w14:textId="77777777" w:rsidTr="00217E7A">
        <w:tc>
          <w:tcPr>
            <w:tcW w:w="6314" w:type="dxa"/>
            <w:vAlign w:val="center"/>
          </w:tcPr>
          <w:p w14:paraId="3BD43687" w14:textId="77777777" w:rsidR="007C4F07" w:rsidRPr="007C4F07" w:rsidRDefault="007C4F07" w:rsidP="001B1E8A">
            <w:pPr>
              <w:pStyle w:val="ListParagraph"/>
              <w:numPr>
                <w:ilvl w:val="0"/>
                <w:numId w:val="44"/>
              </w:numPr>
              <w:spacing w:after="0" w:line="240" w:lineRule="auto"/>
              <w:jc w:val="both"/>
              <w:rPr>
                <w:rFonts w:ascii="Times New Roman" w:hAnsi="Times New Roman"/>
                <w:sz w:val="24"/>
                <w:szCs w:val="24"/>
              </w:rPr>
            </w:pPr>
            <w:r w:rsidRPr="007C4F07">
              <w:rPr>
                <w:rFonts w:ascii="Times New Roman" w:hAnsi="Times New Roman"/>
                <w:sz w:val="24"/>
                <w:szCs w:val="24"/>
              </w:rPr>
              <w:t>Chiến lược CĐS của doanh nghiệp đã được các bộ phận và toàn thể CBCNV hiểu thấu đáo.</w:t>
            </w:r>
          </w:p>
        </w:tc>
        <w:tc>
          <w:tcPr>
            <w:tcW w:w="737" w:type="dxa"/>
            <w:vAlign w:val="center"/>
          </w:tcPr>
          <w:p w14:paraId="573CB85A" w14:textId="77777777" w:rsidR="007C4F07" w:rsidRPr="007C4F07" w:rsidRDefault="007C4F07" w:rsidP="00217E7A">
            <w:pPr>
              <w:spacing w:line="360" w:lineRule="auto"/>
              <w:jc w:val="center"/>
              <w:rPr>
                <w:b/>
                <w:bCs/>
              </w:rPr>
            </w:pPr>
            <w:r w:rsidRPr="007C4F07">
              <w:rPr>
                <w:b/>
                <w:bCs/>
              </w:rPr>
              <w:t>1</w:t>
            </w:r>
          </w:p>
        </w:tc>
        <w:tc>
          <w:tcPr>
            <w:tcW w:w="737" w:type="dxa"/>
            <w:vAlign w:val="center"/>
          </w:tcPr>
          <w:p w14:paraId="4F793EB8" w14:textId="77777777" w:rsidR="007C4F07" w:rsidRPr="007C4F07" w:rsidRDefault="007C4F07" w:rsidP="00217E7A">
            <w:pPr>
              <w:spacing w:line="360" w:lineRule="auto"/>
              <w:jc w:val="center"/>
              <w:rPr>
                <w:b/>
                <w:bCs/>
              </w:rPr>
            </w:pPr>
            <w:r w:rsidRPr="007C4F07">
              <w:rPr>
                <w:b/>
                <w:bCs/>
              </w:rPr>
              <w:t>2</w:t>
            </w:r>
          </w:p>
        </w:tc>
        <w:tc>
          <w:tcPr>
            <w:tcW w:w="737" w:type="dxa"/>
            <w:vAlign w:val="center"/>
          </w:tcPr>
          <w:p w14:paraId="7967F381" w14:textId="77777777" w:rsidR="007C4F07" w:rsidRPr="007C4F07" w:rsidRDefault="007C4F07" w:rsidP="00217E7A">
            <w:pPr>
              <w:spacing w:line="360" w:lineRule="auto"/>
              <w:jc w:val="center"/>
              <w:rPr>
                <w:b/>
                <w:bCs/>
              </w:rPr>
            </w:pPr>
            <w:r w:rsidRPr="007C4F07">
              <w:rPr>
                <w:b/>
                <w:bCs/>
              </w:rPr>
              <w:t>3</w:t>
            </w:r>
          </w:p>
        </w:tc>
        <w:tc>
          <w:tcPr>
            <w:tcW w:w="737" w:type="dxa"/>
            <w:vAlign w:val="center"/>
          </w:tcPr>
          <w:p w14:paraId="23F593D3" w14:textId="77777777" w:rsidR="007C4F07" w:rsidRPr="007C4F07" w:rsidRDefault="007C4F07" w:rsidP="00217E7A">
            <w:pPr>
              <w:spacing w:line="360" w:lineRule="auto"/>
              <w:jc w:val="center"/>
              <w:rPr>
                <w:b/>
                <w:bCs/>
              </w:rPr>
            </w:pPr>
            <w:r w:rsidRPr="007C4F07">
              <w:rPr>
                <w:b/>
                <w:bCs/>
              </w:rPr>
              <w:t>4</w:t>
            </w:r>
          </w:p>
        </w:tc>
        <w:tc>
          <w:tcPr>
            <w:tcW w:w="737" w:type="dxa"/>
            <w:vAlign w:val="center"/>
          </w:tcPr>
          <w:p w14:paraId="1F34D827" w14:textId="77777777" w:rsidR="007C4F07" w:rsidRPr="007C4F07" w:rsidRDefault="007C4F07" w:rsidP="00217E7A">
            <w:pPr>
              <w:spacing w:line="360" w:lineRule="auto"/>
              <w:jc w:val="center"/>
              <w:rPr>
                <w:b/>
                <w:bCs/>
              </w:rPr>
            </w:pPr>
            <w:r w:rsidRPr="007C4F07">
              <w:rPr>
                <w:b/>
                <w:bCs/>
              </w:rPr>
              <w:t>5</w:t>
            </w:r>
          </w:p>
        </w:tc>
      </w:tr>
      <w:tr w:rsidR="007C4F07" w:rsidRPr="007C4F07" w14:paraId="4C1BAA7B" w14:textId="77777777" w:rsidTr="00217E7A">
        <w:tc>
          <w:tcPr>
            <w:tcW w:w="6314" w:type="dxa"/>
            <w:vAlign w:val="center"/>
          </w:tcPr>
          <w:p w14:paraId="5D658384" w14:textId="77777777" w:rsidR="007C4F07" w:rsidRPr="007C4F07" w:rsidRDefault="007C4F07" w:rsidP="001B1E8A">
            <w:pPr>
              <w:pStyle w:val="ListParagraph"/>
              <w:numPr>
                <w:ilvl w:val="0"/>
                <w:numId w:val="44"/>
              </w:numPr>
              <w:spacing w:after="0" w:line="240" w:lineRule="auto"/>
              <w:jc w:val="both"/>
              <w:rPr>
                <w:rFonts w:ascii="Times New Roman" w:hAnsi="Times New Roman"/>
                <w:sz w:val="24"/>
                <w:szCs w:val="24"/>
              </w:rPr>
            </w:pPr>
            <w:r w:rsidRPr="007C4F07">
              <w:rPr>
                <w:rFonts w:ascii="Times New Roman" w:hAnsi="Times New Roman"/>
                <w:sz w:val="24"/>
                <w:szCs w:val="24"/>
              </w:rPr>
              <w:t>Nỗ lực thực hiện CĐS là vấn đề được thảo luận  thường xuyên và chỉ đạo trong các cuộc họp giao ban của lãnh đạo.</w:t>
            </w:r>
          </w:p>
        </w:tc>
        <w:tc>
          <w:tcPr>
            <w:tcW w:w="737" w:type="dxa"/>
            <w:vAlign w:val="center"/>
          </w:tcPr>
          <w:p w14:paraId="1A735531" w14:textId="77777777" w:rsidR="007C4F07" w:rsidRPr="007C4F07" w:rsidRDefault="007C4F07" w:rsidP="00217E7A">
            <w:pPr>
              <w:spacing w:line="360" w:lineRule="auto"/>
              <w:jc w:val="center"/>
              <w:rPr>
                <w:b/>
                <w:bCs/>
              </w:rPr>
            </w:pPr>
            <w:r w:rsidRPr="007C4F07">
              <w:rPr>
                <w:b/>
                <w:bCs/>
              </w:rPr>
              <w:t>1</w:t>
            </w:r>
          </w:p>
        </w:tc>
        <w:tc>
          <w:tcPr>
            <w:tcW w:w="737" w:type="dxa"/>
            <w:vAlign w:val="center"/>
          </w:tcPr>
          <w:p w14:paraId="55980467" w14:textId="77777777" w:rsidR="007C4F07" w:rsidRPr="007C4F07" w:rsidRDefault="007C4F07" w:rsidP="00217E7A">
            <w:pPr>
              <w:spacing w:line="360" w:lineRule="auto"/>
              <w:jc w:val="center"/>
              <w:rPr>
                <w:b/>
                <w:bCs/>
              </w:rPr>
            </w:pPr>
            <w:r w:rsidRPr="007C4F07">
              <w:rPr>
                <w:b/>
                <w:bCs/>
              </w:rPr>
              <w:t>2</w:t>
            </w:r>
          </w:p>
        </w:tc>
        <w:tc>
          <w:tcPr>
            <w:tcW w:w="737" w:type="dxa"/>
            <w:vAlign w:val="center"/>
          </w:tcPr>
          <w:p w14:paraId="43EDC7D2" w14:textId="77777777" w:rsidR="007C4F07" w:rsidRPr="007C4F07" w:rsidRDefault="007C4F07" w:rsidP="00217E7A">
            <w:pPr>
              <w:spacing w:line="360" w:lineRule="auto"/>
              <w:jc w:val="center"/>
              <w:rPr>
                <w:b/>
                <w:bCs/>
              </w:rPr>
            </w:pPr>
            <w:r w:rsidRPr="007C4F07">
              <w:rPr>
                <w:b/>
                <w:bCs/>
              </w:rPr>
              <w:t>3</w:t>
            </w:r>
          </w:p>
        </w:tc>
        <w:tc>
          <w:tcPr>
            <w:tcW w:w="737" w:type="dxa"/>
            <w:vAlign w:val="center"/>
          </w:tcPr>
          <w:p w14:paraId="1417AC6B" w14:textId="77777777" w:rsidR="007C4F07" w:rsidRPr="007C4F07" w:rsidRDefault="007C4F07" w:rsidP="00217E7A">
            <w:pPr>
              <w:spacing w:line="360" w:lineRule="auto"/>
              <w:jc w:val="center"/>
              <w:rPr>
                <w:b/>
                <w:bCs/>
              </w:rPr>
            </w:pPr>
            <w:r w:rsidRPr="007C4F07">
              <w:rPr>
                <w:b/>
                <w:bCs/>
              </w:rPr>
              <w:t>4</w:t>
            </w:r>
          </w:p>
        </w:tc>
        <w:tc>
          <w:tcPr>
            <w:tcW w:w="737" w:type="dxa"/>
            <w:vAlign w:val="center"/>
          </w:tcPr>
          <w:p w14:paraId="6B3E3246" w14:textId="77777777" w:rsidR="007C4F07" w:rsidRPr="007C4F07" w:rsidRDefault="007C4F07" w:rsidP="00217E7A">
            <w:pPr>
              <w:spacing w:line="360" w:lineRule="auto"/>
              <w:jc w:val="center"/>
              <w:rPr>
                <w:b/>
                <w:bCs/>
              </w:rPr>
            </w:pPr>
            <w:r w:rsidRPr="007C4F07">
              <w:rPr>
                <w:b/>
                <w:bCs/>
              </w:rPr>
              <w:t>5</w:t>
            </w:r>
          </w:p>
        </w:tc>
      </w:tr>
      <w:tr w:rsidR="007C4F07" w:rsidRPr="007C4F07" w14:paraId="035856EE" w14:textId="77777777" w:rsidTr="00217E7A">
        <w:tc>
          <w:tcPr>
            <w:tcW w:w="6314" w:type="dxa"/>
            <w:vAlign w:val="center"/>
          </w:tcPr>
          <w:p w14:paraId="5C67FEAF" w14:textId="77777777" w:rsidR="007C4F07" w:rsidRPr="007C4F07" w:rsidRDefault="007C4F07" w:rsidP="001B1E8A">
            <w:pPr>
              <w:pStyle w:val="ListParagraph"/>
              <w:numPr>
                <w:ilvl w:val="0"/>
                <w:numId w:val="44"/>
              </w:numPr>
              <w:spacing w:after="0" w:line="240" w:lineRule="auto"/>
              <w:jc w:val="both"/>
              <w:rPr>
                <w:rFonts w:ascii="Times New Roman" w:hAnsi="Times New Roman"/>
                <w:sz w:val="24"/>
                <w:szCs w:val="24"/>
              </w:rPr>
            </w:pPr>
            <w:r w:rsidRPr="007C4F07">
              <w:rPr>
                <w:rFonts w:ascii="Times New Roman" w:hAnsi="Times New Roman"/>
                <w:sz w:val="24"/>
                <w:szCs w:val="24"/>
              </w:rPr>
              <w:t>Doanh nghiệp luôn coi công nghệ số là một công cụ chủ đạo trong nỗ lực nâng cao hiệu quả SX-KD.</w:t>
            </w:r>
          </w:p>
        </w:tc>
        <w:tc>
          <w:tcPr>
            <w:tcW w:w="737" w:type="dxa"/>
            <w:vAlign w:val="center"/>
          </w:tcPr>
          <w:p w14:paraId="1CA25CCA" w14:textId="77777777" w:rsidR="007C4F07" w:rsidRPr="007C4F07" w:rsidRDefault="007C4F07" w:rsidP="00217E7A">
            <w:pPr>
              <w:spacing w:line="360" w:lineRule="auto"/>
              <w:jc w:val="center"/>
              <w:rPr>
                <w:b/>
                <w:bCs/>
              </w:rPr>
            </w:pPr>
            <w:r w:rsidRPr="007C4F07">
              <w:rPr>
                <w:b/>
                <w:bCs/>
              </w:rPr>
              <w:t>1</w:t>
            </w:r>
          </w:p>
        </w:tc>
        <w:tc>
          <w:tcPr>
            <w:tcW w:w="737" w:type="dxa"/>
            <w:vAlign w:val="center"/>
          </w:tcPr>
          <w:p w14:paraId="1BCE635D" w14:textId="77777777" w:rsidR="007C4F07" w:rsidRPr="007C4F07" w:rsidRDefault="007C4F07" w:rsidP="00217E7A">
            <w:pPr>
              <w:spacing w:line="360" w:lineRule="auto"/>
              <w:jc w:val="center"/>
              <w:rPr>
                <w:b/>
                <w:bCs/>
              </w:rPr>
            </w:pPr>
            <w:r w:rsidRPr="007C4F07">
              <w:rPr>
                <w:b/>
                <w:bCs/>
              </w:rPr>
              <w:t>2</w:t>
            </w:r>
          </w:p>
        </w:tc>
        <w:tc>
          <w:tcPr>
            <w:tcW w:w="737" w:type="dxa"/>
            <w:vAlign w:val="center"/>
          </w:tcPr>
          <w:p w14:paraId="57C6A02E" w14:textId="77777777" w:rsidR="007C4F07" w:rsidRPr="007C4F07" w:rsidRDefault="007C4F07" w:rsidP="00217E7A">
            <w:pPr>
              <w:spacing w:line="360" w:lineRule="auto"/>
              <w:jc w:val="center"/>
              <w:rPr>
                <w:b/>
                <w:bCs/>
              </w:rPr>
            </w:pPr>
            <w:r w:rsidRPr="007C4F07">
              <w:rPr>
                <w:b/>
                <w:bCs/>
              </w:rPr>
              <w:t>3</w:t>
            </w:r>
          </w:p>
        </w:tc>
        <w:tc>
          <w:tcPr>
            <w:tcW w:w="737" w:type="dxa"/>
            <w:vAlign w:val="center"/>
          </w:tcPr>
          <w:p w14:paraId="79FBE3CB" w14:textId="77777777" w:rsidR="007C4F07" w:rsidRPr="007C4F07" w:rsidRDefault="007C4F07" w:rsidP="00217E7A">
            <w:pPr>
              <w:spacing w:line="360" w:lineRule="auto"/>
              <w:jc w:val="center"/>
              <w:rPr>
                <w:b/>
                <w:bCs/>
              </w:rPr>
            </w:pPr>
            <w:r w:rsidRPr="007C4F07">
              <w:rPr>
                <w:b/>
                <w:bCs/>
              </w:rPr>
              <w:t>4</w:t>
            </w:r>
          </w:p>
        </w:tc>
        <w:tc>
          <w:tcPr>
            <w:tcW w:w="737" w:type="dxa"/>
            <w:vAlign w:val="center"/>
          </w:tcPr>
          <w:p w14:paraId="4F5ECFD7" w14:textId="77777777" w:rsidR="007C4F07" w:rsidRPr="007C4F07" w:rsidRDefault="007C4F07" w:rsidP="00217E7A">
            <w:pPr>
              <w:spacing w:line="360" w:lineRule="auto"/>
              <w:jc w:val="center"/>
              <w:rPr>
                <w:b/>
                <w:bCs/>
              </w:rPr>
            </w:pPr>
            <w:r w:rsidRPr="007C4F07">
              <w:rPr>
                <w:b/>
                <w:bCs/>
              </w:rPr>
              <w:t>5</w:t>
            </w:r>
          </w:p>
        </w:tc>
      </w:tr>
      <w:tr w:rsidR="007C4F07" w:rsidRPr="007C4F07" w14:paraId="7DC7782B" w14:textId="77777777" w:rsidTr="00217E7A">
        <w:tc>
          <w:tcPr>
            <w:tcW w:w="6314" w:type="dxa"/>
            <w:vAlign w:val="center"/>
          </w:tcPr>
          <w:p w14:paraId="6F0BAA8C" w14:textId="2D64DE91" w:rsidR="007C4F07" w:rsidRPr="007C4F07" w:rsidRDefault="007C4F07" w:rsidP="001B1E8A">
            <w:pPr>
              <w:pStyle w:val="ListParagraph"/>
              <w:numPr>
                <w:ilvl w:val="0"/>
                <w:numId w:val="44"/>
              </w:numPr>
              <w:spacing w:after="0" w:line="240" w:lineRule="auto"/>
              <w:jc w:val="both"/>
              <w:rPr>
                <w:rFonts w:ascii="Times New Roman" w:hAnsi="Times New Roman"/>
                <w:sz w:val="24"/>
                <w:szCs w:val="24"/>
              </w:rPr>
            </w:pPr>
            <w:r w:rsidRPr="007C4F07">
              <w:rPr>
                <w:rFonts w:ascii="Times New Roman" w:hAnsi="Times New Roman"/>
                <w:sz w:val="24"/>
                <w:szCs w:val="24"/>
              </w:rPr>
              <w:t>Doanh nghiệp chủ động và tích cực tìm hiểu lợi ích và khả năng đầu tư vào các ứng dụng mới nhất của công nghệ số</w:t>
            </w:r>
            <w:r w:rsidR="002948C7">
              <w:rPr>
                <w:rFonts w:ascii="Times New Roman" w:hAnsi="Times New Roman"/>
                <w:sz w:val="24"/>
                <w:szCs w:val="24"/>
              </w:rPr>
              <w:t>.</w:t>
            </w:r>
          </w:p>
        </w:tc>
        <w:tc>
          <w:tcPr>
            <w:tcW w:w="737" w:type="dxa"/>
            <w:vAlign w:val="center"/>
          </w:tcPr>
          <w:p w14:paraId="2D9A9EA4" w14:textId="77777777" w:rsidR="007C4F07" w:rsidRPr="007C4F07" w:rsidRDefault="007C4F07" w:rsidP="00217E7A">
            <w:pPr>
              <w:spacing w:line="360" w:lineRule="auto"/>
              <w:jc w:val="center"/>
              <w:rPr>
                <w:b/>
                <w:bCs/>
              </w:rPr>
            </w:pPr>
            <w:r w:rsidRPr="007C4F07">
              <w:rPr>
                <w:b/>
                <w:bCs/>
              </w:rPr>
              <w:t>1</w:t>
            </w:r>
          </w:p>
        </w:tc>
        <w:tc>
          <w:tcPr>
            <w:tcW w:w="737" w:type="dxa"/>
            <w:vAlign w:val="center"/>
          </w:tcPr>
          <w:p w14:paraId="1FC4D511" w14:textId="77777777" w:rsidR="007C4F07" w:rsidRPr="007C4F07" w:rsidRDefault="007C4F07" w:rsidP="00217E7A">
            <w:pPr>
              <w:spacing w:line="360" w:lineRule="auto"/>
              <w:jc w:val="center"/>
              <w:rPr>
                <w:b/>
                <w:bCs/>
              </w:rPr>
            </w:pPr>
            <w:r w:rsidRPr="007C4F07">
              <w:rPr>
                <w:b/>
                <w:bCs/>
              </w:rPr>
              <w:t>2</w:t>
            </w:r>
          </w:p>
        </w:tc>
        <w:tc>
          <w:tcPr>
            <w:tcW w:w="737" w:type="dxa"/>
            <w:vAlign w:val="center"/>
          </w:tcPr>
          <w:p w14:paraId="5D2EBEB2" w14:textId="77777777" w:rsidR="007C4F07" w:rsidRPr="007C4F07" w:rsidRDefault="007C4F07" w:rsidP="00217E7A">
            <w:pPr>
              <w:spacing w:line="360" w:lineRule="auto"/>
              <w:jc w:val="center"/>
              <w:rPr>
                <w:b/>
                <w:bCs/>
              </w:rPr>
            </w:pPr>
            <w:r w:rsidRPr="007C4F07">
              <w:rPr>
                <w:b/>
                <w:bCs/>
              </w:rPr>
              <w:t>3</w:t>
            </w:r>
          </w:p>
        </w:tc>
        <w:tc>
          <w:tcPr>
            <w:tcW w:w="737" w:type="dxa"/>
            <w:vAlign w:val="center"/>
          </w:tcPr>
          <w:p w14:paraId="6556A47A" w14:textId="77777777" w:rsidR="007C4F07" w:rsidRPr="007C4F07" w:rsidRDefault="007C4F07" w:rsidP="00217E7A">
            <w:pPr>
              <w:spacing w:line="360" w:lineRule="auto"/>
              <w:jc w:val="center"/>
              <w:rPr>
                <w:b/>
                <w:bCs/>
              </w:rPr>
            </w:pPr>
            <w:r w:rsidRPr="007C4F07">
              <w:rPr>
                <w:b/>
                <w:bCs/>
              </w:rPr>
              <w:t>4</w:t>
            </w:r>
          </w:p>
        </w:tc>
        <w:tc>
          <w:tcPr>
            <w:tcW w:w="737" w:type="dxa"/>
            <w:vAlign w:val="center"/>
          </w:tcPr>
          <w:p w14:paraId="47F0D927" w14:textId="77777777" w:rsidR="007C4F07" w:rsidRPr="007C4F07" w:rsidRDefault="007C4F07" w:rsidP="00217E7A">
            <w:pPr>
              <w:spacing w:line="360" w:lineRule="auto"/>
              <w:jc w:val="center"/>
              <w:rPr>
                <w:b/>
                <w:bCs/>
              </w:rPr>
            </w:pPr>
            <w:r w:rsidRPr="007C4F07">
              <w:rPr>
                <w:b/>
                <w:bCs/>
              </w:rPr>
              <w:t>5</w:t>
            </w:r>
          </w:p>
        </w:tc>
      </w:tr>
      <w:tr w:rsidR="007C4F07" w:rsidRPr="007C4F07" w14:paraId="711E89AF" w14:textId="77777777" w:rsidTr="00217E7A">
        <w:trPr>
          <w:trHeight w:val="470"/>
        </w:trPr>
        <w:tc>
          <w:tcPr>
            <w:tcW w:w="6314" w:type="dxa"/>
            <w:vAlign w:val="center"/>
          </w:tcPr>
          <w:p w14:paraId="685A0301" w14:textId="67D83680" w:rsidR="007C4F07" w:rsidRPr="007C4F07" w:rsidRDefault="007C4F07" w:rsidP="001B1E8A">
            <w:pPr>
              <w:pStyle w:val="ListParagraph"/>
              <w:numPr>
                <w:ilvl w:val="0"/>
                <w:numId w:val="44"/>
              </w:numPr>
              <w:spacing w:after="0" w:line="240" w:lineRule="auto"/>
              <w:jc w:val="both"/>
              <w:rPr>
                <w:rFonts w:ascii="Times New Roman" w:hAnsi="Times New Roman"/>
                <w:sz w:val="24"/>
                <w:szCs w:val="24"/>
              </w:rPr>
            </w:pPr>
            <w:r w:rsidRPr="007C4F07">
              <w:rPr>
                <w:rFonts w:ascii="Times New Roman" w:hAnsi="Times New Roman"/>
                <w:sz w:val="24"/>
                <w:szCs w:val="24"/>
              </w:rPr>
              <w:t>Doanh nghiệp đã gắn kết chặt chẽ với các đối tác kinh doanh trong nỗ lực phát triển hệ sinh thái số</w:t>
            </w:r>
            <w:r w:rsidR="002948C7">
              <w:rPr>
                <w:rFonts w:ascii="Times New Roman" w:hAnsi="Times New Roman"/>
                <w:sz w:val="24"/>
                <w:szCs w:val="24"/>
              </w:rPr>
              <w:t>.</w:t>
            </w:r>
          </w:p>
        </w:tc>
        <w:tc>
          <w:tcPr>
            <w:tcW w:w="737" w:type="dxa"/>
            <w:vAlign w:val="center"/>
          </w:tcPr>
          <w:p w14:paraId="60322117" w14:textId="77777777" w:rsidR="007C4F07" w:rsidRPr="007C4F07" w:rsidRDefault="007C4F07" w:rsidP="00217E7A">
            <w:pPr>
              <w:spacing w:line="360" w:lineRule="auto"/>
              <w:jc w:val="center"/>
              <w:rPr>
                <w:b/>
                <w:bCs/>
              </w:rPr>
            </w:pPr>
            <w:r w:rsidRPr="007C4F07">
              <w:rPr>
                <w:b/>
                <w:bCs/>
              </w:rPr>
              <w:t>1</w:t>
            </w:r>
          </w:p>
        </w:tc>
        <w:tc>
          <w:tcPr>
            <w:tcW w:w="737" w:type="dxa"/>
            <w:vAlign w:val="center"/>
          </w:tcPr>
          <w:p w14:paraId="7E2C667D" w14:textId="77777777" w:rsidR="007C4F07" w:rsidRPr="007C4F07" w:rsidRDefault="007C4F07" w:rsidP="00217E7A">
            <w:pPr>
              <w:spacing w:line="360" w:lineRule="auto"/>
              <w:jc w:val="center"/>
              <w:rPr>
                <w:b/>
                <w:bCs/>
              </w:rPr>
            </w:pPr>
            <w:r w:rsidRPr="007C4F07">
              <w:rPr>
                <w:b/>
                <w:bCs/>
              </w:rPr>
              <w:t>2</w:t>
            </w:r>
          </w:p>
        </w:tc>
        <w:tc>
          <w:tcPr>
            <w:tcW w:w="737" w:type="dxa"/>
            <w:vAlign w:val="center"/>
          </w:tcPr>
          <w:p w14:paraId="0864C246" w14:textId="77777777" w:rsidR="007C4F07" w:rsidRPr="007C4F07" w:rsidRDefault="007C4F07" w:rsidP="00217E7A">
            <w:pPr>
              <w:spacing w:line="360" w:lineRule="auto"/>
              <w:jc w:val="center"/>
              <w:rPr>
                <w:b/>
                <w:bCs/>
              </w:rPr>
            </w:pPr>
            <w:r w:rsidRPr="007C4F07">
              <w:rPr>
                <w:b/>
                <w:bCs/>
              </w:rPr>
              <w:t>3</w:t>
            </w:r>
          </w:p>
        </w:tc>
        <w:tc>
          <w:tcPr>
            <w:tcW w:w="737" w:type="dxa"/>
            <w:vAlign w:val="center"/>
          </w:tcPr>
          <w:p w14:paraId="1C7DAA75" w14:textId="77777777" w:rsidR="007C4F07" w:rsidRPr="007C4F07" w:rsidRDefault="007C4F07" w:rsidP="00217E7A">
            <w:pPr>
              <w:spacing w:line="360" w:lineRule="auto"/>
              <w:jc w:val="center"/>
              <w:rPr>
                <w:b/>
                <w:bCs/>
              </w:rPr>
            </w:pPr>
            <w:r w:rsidRPr="007C4F07">
              <w:rPr>
                <w:b/>
                <w:bCs/>
              </w:rPr>
              <w:t>4</w:t>
            </w:r>
          </w:p>
        </w:tc>
        <w:tc>
          <w:tcPr>
            <w:tcW w:w="737" w:type="dxa"/>
            <w:vAlign w:val="center"/>
          </w:tcPr>
          <w:p w14:paraId="1C0118BB" w14:textId="77777777" w:rsidR="007C4F07" w:rsidRPr="007C4F07" w:rsidRDefault="007C4F07" w:rsidP="00217E7A">
            <w:pPr>
              <w:spacing w:line="360" w:lineRule="auto"/>
              <w:jc w:val="center"/>
              <w:rPr>
                <w:b/>
                <w:bCs/>
              </w:rPr>
            </w:pPr>
            <w:r w:rsidRPr="007C4F07">
              <w:rPr>
                <w:b/>
                <w:bCs/>
              </w:rPr>
              <w:t>5</w:t>
            </w:r>
          </w:p>
        </w:tc>
      </w:tr>
      <w:tr w:rsidR="007C4F07" w:rsidRPr="007C4F07" w14:paraId="1C9242EC" w14:textId="77777777" w:rsidTr="00217E7A">
        <w:trPr>
          <w:trHeight w:val="470"/>
        </w:trPr>
        <w:tc>
          <w:tcPr>
            <w:tcW w:w="6314" w:type="dxa"/>
            <w:vAlign w:val="center"/>
          </w:tcPr>
          <w:p w14:paraId="3B94F0EA" w14:textId="6B299453" w:rsidR="007C4F07" w:rsidRPr="007C4F07" w:rsidRDefault="007C4F07" w:rsidP="001B1E8A">
            <w:pPr>
              <w:pStyle w:val="ListParagraph"/>
              <w:numPr>
                <w:ilvl w:val="0"/>
                <w:numId w:val="44"/>
              </w:numPr>
              <w:spacing w:after="0" w:line="240" w:lineRule="auto"/>
              <w:jc w:val="both"/>
              <w:rPr>
                <w:rFonts w:ascii="Times New Roman" w:hAnsi="Times New Roman"/>
                <w:sz w:val="24"/>
                <w:szCs w:val="24"/>
              </w:rPr>
            </w:pPr>
            <w:r w:rsidRPr="007C4F07">
              <w:rPr>
                <w:rFonts w:ascii="Times New Roman" w:hAnsi="Times New Roman"/>
                <w:sz w:val="24"/>
                <w:szCs w:val="24"/>
              </w:rPr>
              <w:t>Doanh nghiệp đã gắn kết chặt chẽ với khách hàng trong nỗ lực phát triển hệ sinh</w:t>
            </w:r>
            <w:r w:rsidR="002948C7">
              <w:rPr>
                <w:rFonts w:ascii="Times New Roman" w:hAnsi="Times New Roman"/>
                <w:sz w:val="24"/>
                <w:szCs w:val="24"/>
              </w:rPr>
              <w:t xml:space="preserve"> thái</w:t>
            </w:r>
            <w:r w:rsidRPr="007C4F07">
              <w:rPr>
                <w:rFonts w:ascii="Times New Roman" w:hAnsi="Times New Roman"/>
                <w:sz w:val="24"/>
                <w:szCs w:val="24"/>
              </w:rPr>
              <w:t xml:space="preserve"> số.</w:t>
            </w:r>
          </w:p>
        </w:tc>
        <w:tc>
          <w:tcPr>
            <w:tcW w:w="737" w:type="dxa"/>
            <w:vAlign w:val="center"/>
          </w:tcPr>
          <w:p w14:paraId="5BEB220A" w14:textId="77777777" w:rsidR="007C4F07" w:rsidRPr="007C4F07" w:rsidRDefault="007C4F07" w:rsidP="00217E7A">
            <w:pPr>
              <w:spacing w:line="360" w:lineRule="auto"/>
              <w:jc w:val="center"/>
              <w:rPr>
                <w:b/>
                <w:bCs/>
              </w:rPr>
            </w:pPr>
            <w:r w:rsidRPr="007C4F07">
              <w:rPr>
                <w:b/>
                <w:bCs/>
              </w:rPr>
              <w:t>1</w:t>
            </w:r>
          </w:p>
        </w:tc>
        <w:tc>
          <w:tcPr>
            <w:tcW w:w="737" w:type="dxa"/>
            <w:vAlign w:val="center"/>
          </w:tcPr>
          <w:p w14:paraId="6685BC16" w14:textId="77777777" w:rsidR="007C4F07" w:rsidRPr="007C4F07" w:rsidRDefault="007C4F07" w:rsidP="00217E7A">
            <w:pPr>
              <w:spacing w:line="360" w:lineRule="auto"/>
              <w:jc w:val="center"/>
              <w:rPr>
                <w:b/>
                <w:bCs/>
              </w:rPr>
            </w:pPr>
            <w:r w:rsidRPr="007C4F07">
              <w:rPr>
                <w:b/>
                <w:bCs/>
              </w:rPr>
              <w:t>2</w:t>
            </w:r>
          </w:p>
        </w:tc>
        <w:tc>
          <w:tcPr>
            <w:tcW w:w="737" w:type="dxa"/>
            <w:vAlign w:val="center"/>
          </w:tcPr>
          <w:p w14:paraId="338D8BC2" w14:textId="77777777" w:rsidR="007C4F07" w:rsidRPr="007C4F07" w:rsidRDefault="007C4F07" w:rsidP="00217E7A">
            <w:pPr>
              <w:spacing w:line="360" w:lineRule="auto"/>
              <w:jc w:val="center"/>
              <w:rPr>
                <w:b/>
                <w:bCs/>
              </w:rPr>
            </w:pPr>
            <w:r w:rsidRPr="007C4F07">
              <w:rPr>
                <w:b/>
                <w:bCs/>
              </w:rPr>
              <w:t>3</w:t>
            </w:r>
          </w:p>
        </w:tc>
        <w:tc>
          <w:tcPr>
            <w:tcW w:w="737" w:type="dxa"/>
            <w:vAlign w:val="center"/>
          </w:tcPr>
          <w:p w14:paraId="58375D4E" w14:textId="77777777" w:rsidR="007C4F07" w:rsidRPr="007C4F07" w:rsidRDefault="007C4F07" w:rsidP="00217E7A">
            <w:pPr>
              <w:spacing w:line="360" w:lineRule="auto"/>
              <w:jc w:val="center"/>
              <w:rPr>
                <w:b/>
                <w:bCs/>
              </w:rPr>
            </w:pPr>
            <w:r w:rsidRPr="007C4F07">
              <w:rPr>
                <w:b/>
                <w:bCs/>
              </w:rPr>
              <w:t>4</w:t>
            </w:r>
          </w:p>
        </w:tc>
        <w:tc>
          <w:tcPr>
            <w:tcW w:w="737" w:type="dxa"/>
            <w:vAlign w:val="center"/>
          </w:tcPr>
          <w:p w14:paraId="5F034C48" w14:textId="77777777" w:rsidR="007C4F07" w:rsidRPr="007C4F07" w:rsidRDefault="007C4F07" w:rsidP="00217E7A">
            <w:pPr>
              <w:spacing w:line="360" w:lineRule="auto"/>
              <w:jc w:val="center"/>
              <w:rPr>
                <w:b/>
                <w:bCs/>
              </w:rPr>
            </w:pPr>
            <w:r w:rsidRPr="007C4F07">
              <w:rPr>
                <w:b/>
                <w:bCs/>
              </w:rPr>
              <w:t>5</w:t>
            </w:r>
          </w:p>
        </w:tc>
      </w:tr>
      <w:tr w:rsidR="007C4F07" w:rsidRPr="007C4F07" w14:paraId="19927654" w14:textId="77777777" w:rsidTr="00217E7A">
        <w:trPr>
          <w:trHeight w:val="470"/>
        </w:trPr>
        <w:tc>
          <w:tcPr>
            <w:tcW w:w="6314" w:type="dxa"/>
            <w:vAlign w:val="center"/>
          </w:tcPr>
          <w:p w14:paraId="321E0644" w14:textId="67FE6D1B" w:rsidR="007C4F07" w:rsidRPr="007C4F07" w:rsidRDefault="007C4F07" w:rsidP="001B1E8A">
            <w:pPr>
              <w:pStyle w:val="ListParagraph"/>
              <w:numPr>
                <w:ilvl w:val="0"/>
                <w:numId w:val="44"/>
              </w:numPr>
              <w:spacing w:after="0" w:line="240" w:lineRule="auto"/>
              <w:jc w:val="both"/>
              <w:rPr>
                <w:rFonts w:ascii="Times New Roman" w:hAnsi="Times New Roman"/>
                <w:sz w:val="24"/>
                <w:szCs w:val="24"/>
              </w:rPr>
            </w:pPr>
            <w:r w:rsidRPr="007C4F07">
              <w:rPr>
                <w:rFonts w:ascii="Times New Roman" w:hAnsi="Times New Roman"/>
                <w:sz w:val="24"/>
                <w:szCs w:val="24"/>
              </w:rPr>
              <w:t>So với doanh nghiệp trung bình trong ngành, doanh nghiệp trội vượt hơn hẳn về nỗ lực CĐS</w:t>
            </w:r>
            <w:r w:rsidR="002948C7">
              <w:rPr>
                <w:rFonts w:ascii="Times New Roman" w:hAnsi="Times New Roman"/>
                <w:sz w:val="24"/>
                <w:szCs w:val="24"/>
              </w:rPr>
              <w:t>.</w:t>
            </w:r>
          </w:p>
        </w:tc>
        <w:tc>
          <w:tcPr>
            <w:tcW w:w="737" w:type="dxa"/>
            <w:vAlign w:val="center"/>
          </w:tcPr>
          <w:p w14:paraId="44E330D3" w14:textId="77777777" w:rsidR="007C4F07" w:rsidRPr="007C4F07" w:rsidRDefault="007C4F07" w:rsidP="00217E7A">
            <w:pPr>
              <w:spacing w:line="360" w:lineRule="auto"/>
              <w:jc w:val="center"/>
              <w:rPr>
                <w:b/>
                <w:bCs/>
              </w:rPr>
            </w:pPr>
            <w:r w:rsidRPr="007C4F07">
              <w:rPr>
                <w:b/>
                <w:bCs/>
              </w:rPr>
              <w:t>1</w:t>
            </w:r>
          </w:p>
        </w:tc>
        <w:tc>
          <w:tcPr>
            <w:tcW w:w="737" w:type="dxa"/>
            <w:vAlign w:val="center"/>
          </w:tcPr>
          <w:p w14:paraId="5AD4EB7D" w14:textId="77777777" w:rsidR="007C4F07" w:rsidRPr="007C4F07" w:rsidRDefault="007C4F07" w:rsidP="00217E7A">
            <w:pPr>
              <w:spacing w:line="360" w:lineRule="auto"/>
              <w:jc w:val="center"/>
              <w:rPr>
                <w:b/>
                <w:bCs/>
              </w:rPr>
            </w:pPr>
            <w:r w:rsidRPr="007C4F07">
              <w:rPr>
                <w:b/>
                <w:bCs/>
              </w:rPr>
              <w:t>2</w:t>
            </w:r>
          </w:p>
        </w:tc>
        <w:tc>
          <w:tcPr>
            <w:tcW w:w="737" w:type="dxa"/>
            <w:vAlign w:val="center"/>
          </w:tcPr>
          <w:p w14:paraId="355AF646" w14:textId="77777777" w:rsidR="007C4F07" w:rsidRPr="007C4F07" w:rsidRDefault="007C4F07" w:rsidP="00217E7A">
            <w:pPr>
              <w:spacing w:line="360" w:lineRule="auto"/>
              <w:jc w:val="center"/>
              <w:rPr>
                <w:b/>
                <w:bCs/>
              </w:rPr>
            </w:pPr>
            <w:r w:rsidRPr="007C4F07">
              <w:rPr>
                <w:b/>
                <w:bCs/>
              </w:rPr>
              <w:t>3</w:t>
            </w:r>
          </w:p>
        </w:tc>
        <w:tc>
          <w:tcPr>
            <w:tcW w:w="737" w:type="dxa"/>
            <w:vAlign w:val="center"/>
          </w:tcPr>
          <w:p w14:paraId="7DA6A96D" w14:textId="77777777" w:rsidR="007C4F07" w:rsidRPr="007C4F07" w:rsidRDefault="007C4F07" w:rsidP="00217E7A">
            <w:pPr>
              <w:spacing w:line="360" w:lineRule="auto"/>
              <w:jc w:val="center"/>
              <w:rPr>
                <w:b/>
                <w:bCs/>
              </w:rPr>
            </w:pPr>
            <w:r w:rsidRPr="007C4F07">
              <w:rPr>
                <w:b/>
                <w:bCs/>
              </w:rPr>
              <w:t>4</w:t>
            </w:r>
          </w:p>
        </w:tc>
        <w:tc>
          <w:tcPr>
            <w:tcW w:w="737" w:type="dxa"/>
            <w:vAlign w:val="center"/>
          </w:tcPr>
          <w:p w14:paraId="7DBEBE2B" w14:textId="77777777" w:rsidR="007C4F07" w:rsidRPr="007C4F07" w:rsidRDefault="007C4F07" w:rsidP="00217E7A">
            <w:pPr>
              <w:spacing w:line="360" w:lineRule="auto"/>
              <w:jc w:val="center"/>
              <w:rPr>
                <w:b/>
                <w:bCs/>
              </w:rPr>
            </w:pPr>
            <w:r w:rsidRPr="007C4F07">
              <w:rPr>
                <w:b/>
                <w:bCs/>
              </w:rPr>
              <w:t>5</w:t>
            </w:r>
          </w:p>
        </w:tc>
      </w:tr>
      <w:tr w:rsidR="007C4F07" w:rsidRPr="007C4F07" w14:paraId="7B95ACAE" w14:textId="77777777" w:rsidTr="00217E7A">
        <w:trPr>
          <w:trHeight w:val="470"/>
        </w:trPr>
        <w:tc>
          <w:tcPr>
            <w:tcW w:w="6314" w:type="dxa"/>
            <w:vAlign w:val="center"/>
          </w:tcPr>
          <w:p w14:paraId="22D22DFD" w14:textId="7340CA5F" w:rsidR="007C4F07" w:rsidRPr="007C4F07" w:rsidRDefault="007C4F07" w:rsidP="001B1E8A">
            <w:pPr>
              <w:pStyle w:val="ListParagraph"/>
              <w:numPr>
                <w:ilvl w:val="0"/>
                <w:numId w:val="44"/>
              </w:numPr>
              <w:spacing w:after="0" w:line="240" w:lineRule="auto"/>
              <w:jc w:val="both"/>
              <w:rPr>
                <w:rFonts w:ascii="Times New Roman" w:hAnsi="Times New Roman"/>
                <w:sz w:val="24"/>
                <w:szCs w:val="24"/>
              </w:rPr>
            </w:pPr>
            <w:r w:rsidRPr="007C4F07">
              <w:rPr>
                <w:rFonts w:ascii="Times New Roman" w:hAnsi="Times New Roman"/>
                <w:sz w:val="24"/>
                <w:szCs w:val="24"/>
              </w:rPr>
              <w:lastRenderedPageBreak/>
              <w:t>So với tiềm năng của mình, doanh nghiệp còn đang chậm trong nỗ lực CĐS</w:t>
            </w:r>
            <w:r w:rsidR="002948C7">
              <w:rPr>
                <w:rFonts w:ascii="Times New Roman" w:hAnsi="Times New Roman"/>
                <w:sz w:val="24"/>
                <w:szCs w:val="24"/>
              </w:rPr>
              <w:t>.</w:t>
            </w:r>
          </w:p>
        </w:tc>
        <w:tc>
          <w:tcPr>
            <w:tcW w:w="737" w:type="dxa"/>
            <w:vAlign w:val="center"/>
          </w:tcPr>
          <w:p w14:paraId="743B0299" w14:textId="77777777" w:rsidR="007C4F07" w:rsidRPr="007C4F07" w:rsidRDefault="007C4F07" w:rsidP="00217E7A">
            <w:pPr>
              <w:spacing w:line="360" w:lineRule="auto"/>
              <w:jc w:val="center"/>
              <w:rPr>
                <w:b/>
                <w:bCs/>
              </w:rPr>
            </w:pPr>
            <w:r w:rsidRPr="007C4F07">
              <w:rPr>
                <w:b/>
                <w:bCs/>
              </w:rPr>
              <w:t>1</w:t>
            </w:r>
          </w:p>
        </w:tc>
        <w:tc>
          <w:tcPr>
            <w:tcW w:w="737" w:type="dxa"/>
            <w:vAlign w:val="center"/>
          </w:tcPr>
          <w:p w14:paraId="16DF908F" w14:textId="77777777" w:rsidR="007C4F07" w:rsidRPr="007C4F07" w:rsidRDefault="007C4F07" w:rsidP="00217E7A">
            <w:pPr>
              <w:spacing w:line="360" w:lineRule="auto"/>
              <w:jc w:val="center"/>
              <w:rPr>
                <w:b/>
                <w:bCs/>
              </w:rPr>
            </w:pPr>
            <w:r w:rsidRPr="007C4F07">
              <w:rPr>
                <w:b/>
                <w:bCs/>
              </w:rPr>
              <w:t>2</w:t>
            </w:r>
          </w:p>
        </w:tc>
        <w:tc>
          <w:tcPr>
            <w:tcW w:w="737" w:type="dxa"/>
            <w:vAlign w:val="center"/>
          </w:tcPr>
          <w:p w14:paraId="19B983DC" w14:textId="77777777" w:rsidR="007C4F07" w:rsidRPr="007C4F07" w:rsidRDefault="007C4F07" w:rsidP="00217E7A">
            <w:pPr>
              <w:spacing w:line="360" w:lineRule="auto"/>
              <w:jc w:val="center"/>
              <w:rPr>
                <w:b/>
                <w:bCs/>
              </w:rPr>
            </w:pPr>
            <w:r w:rsidRPr="007C4F07">
              <w:rPr>
                <w:b/>
                <w:bCs/>
              </w:rPr>
              <w:t>3</w:t>
            </w:r>
          </w:p>
        </w:tc>
        <w:tc>
          <w:tcPr>
            <w:tcW w:w="737" w:type="dxa"/>
            <w:vAlign w:val="center"/>
          </w:tcPr>
          <w:p w14:paraId="7D045474" w14:textId="77777777" w:rsidR="007C4F07" w:rsidRPr="007C4F07" w:rsidRDefault="007C4F07" w:rsidP="00217E7A">
            <w:pPr>
              <w:spacing w:line="360" w:lineRule="auto"/>
              <w:jc w:val="center"/>
              <w:rPr>
                <w:b/>
                <w:bCs/>
              </w:rPr>
            </w:pPr>
            <w:r w:rsidRPr="007C4F07">
              <w:rPr>
                <w:b/>
                <w:bCs/>
              </w:rPr>
              <w:t>4</w:t>
            </w:r>
          </w:p>
        </w:tc>
        <w:tc>
          <w:tcPr>
            <w:tcW w:w="737" w:type="dxa"/>
            <w:vAlign w:val="center"/>
          </w:tcPr>
          <w:p w14:paraId="2A28D590" w14:textId="77777777" w:rsidR="007C4F07" w:rsidRPr="007C4F07" w:rsidRDefault="007C4F07" w:rsidP="00217E7A">
            <w:pPr>
              <w:spacing w:line="360" w:lineRule="auto"/>
              <w:jc w:val="center"/>
              <w:rPr>
                <w:b/>
                <w:bCs/>
              </w:rPr>
            </w:pPr>
            <w:r w:rsidRPr="007C4F07">
              <w:rPr>
                <w:b/>
                <w:bCs/>
              </w:rPr>
              <w:t>5</w:t>
            </w:r>
          </w:p>
        </w:tc>
      </w:tr>
      <w:tr w:rsidR="007C4F07" w:rsidRPr="007C4F07" w14:paraId="298F6BAF" w14:textId="77777777" w:rsidTr="00217E7A">
        <w:trPr>
          <w:trHeight w:val="470"/>
        </w:trPr>
        <w:tc>
          <w:tcPr>
            <w:tcW w:w="6314" w:type="dxa"/>
            <w:vAlign w:val="center"/>
          </w:tcPr>
          <w:p w14:paraId="380E9855" w14:textId="35EDFB49" w:rsidR="007C4F07" w:rsidRPr="007C4F07" w:rsidRDefault="007C4F07" w:rsidP="001B1E8A">
            <w:pPr>
              <w:pStyle w:val="ListParagraph"/>
              <w:numPr>
                <w:ilvl w:val="0"/>
                <w:numId w:val="44"/>
              </w:numPr>
              <w:spacing w:after="0" w:line="240" w:lineRule="auto"/>
              <w:jc w:val="both"/>
              <w:rPr>
                <w:rFonts w:ascii="Times New Roman" w:hAnsi="Times New Roman"/>
                <w:sz w:val="24"/>
                <w:szCs w:val="24"/>
              </w:rPr>
            </w:pPr>
            <w:r w:rsidRPr="007C4F07">
              <w:rPr>
                <w:rFonts w:ascii="Times New Roman" w:hAnsi="Times New Roman"/>
                <w:sz w:val="24"/>
                <w:szCs w:val="24"/>
              </w:rPr>
              <w:t>Doanh nghiệp đã có đối tác chiến lược trong thực hiện chiến lược CĐS</w:t>
            </w:r>
            <w:r w:rsidR="002948C7">
              <w:rPr>
                <w:rFonts w:ascii="Times New Roman" w:hAnsi="Times New Roman"/>
                <w:sz w:val="24"/>
                <w:szCs w:val="24"/>
              </w:rPr>
              <w:t>.</w:t>
            </w:r>
          </w:p>
        </w:tc>
        <w:tc>
          <w:tcPr>
            <w:tcW w:w="737" w:type="dxa"/>
            <w:vAlign w:val="center"/>
          </w:tcPr>
          <w:p w14:paraId="22F6B7F1" w14:textId="77777777" w:rsidR="007C4F07" w:rsidRPr="007C4F07" w:rsidRDefault="007C4F07" w:rsidP="00217E7A">
            <w:pPr>
              <w:spacing w:line="360" w:lineRule="auto"/>
              <w:jc w:val="center"/>
              <w:rPr>
                <w:b/>
                <w:bCs/>
              </w:rPr>
            </w:pPr>
            <w:r w:rsidRPr="007C4F07">
              <w:rPr>
                <w:b/>
                <w:bCs/>
              </w:rPr>
              <w:t>1</w:t>
            </w:r>
          </w:p>
        </w:tc>
        <w:tc>
          <w:tcPr>
            <w:tcW w:w="737" w:type="dxa"/>
            <w:vAlign w:val="center"/>
          </w:tcPr>
          <w:p w14:paraId="6DFB61D4" w14:textId="77777777" w:rsidR="007C4F07" w:rsidRPr="007C4F07" w:rsidRDefault="007C4F07" w:rsidP="00217E7A">
            <w:pPr>
              <w:spacing w:line="360" w:lineRule="auto"/>
              <w:jc w:val="center"/>
              <w:rPr>
                <w:b/>
                <w:bCs/>
              </w:rPr>
            </w:pPr>
            <w:r w:rsidRPr="007C4F07">
              <w:rPr>
                <w:b/>
                <w:bCs/>
              </w:rPr>
              <w:t>2</w:t>
            </w:r>
          </w:p>
        </w:tc>
        <w:tc>
          <w:tcPr>
            <w:tcW w:w="737" w:type="dxa"/>
            <w:vAlign w:val="center"/>
          </w:tcPr>
          <w:p w14:paraId="5FE4F494" w14:textId="77777777" w:rsidR="007C4F07" w:rsidRPr="007C4F07" w:rsidRDefault="007C4F07" w:rsidP="00217E7A">
            <w:pPr>
              <w:spacing w:line="360" w:lineRule="auto"/>
              <w:jc w:val="center"/>
              <w:rPr>
                <w:b/>
                <w:bCs/>
              </w:rPr>
            </w:pPr>
            <w:r w:rsidRPr="007C4F07">
              <w:rPr>
                <w:b/>
                <w:bCs/>
              </w:rPr>
              <w:t>3</w:t>
            </w:r>
          </w:p>
        </w:tc>
        <w:tc>
          <w:tcPr>
            <w:tcW w:w="737" w:type="dxa"/>
            <w:vAlign w:val="center"/>
          </w:tcPr>
          <w:p w14:paraId="6D87C7A0" w14:textId="77777777" w:rsidR="007C4F07" w:rsidRPr="007C4F07" w:rsidRDefault="007C4F07" w:rsidP="00217E7A">
            <w:pPr>
              <w:spacing w:line="360" w:lineRule="auto"/>
              <w:jc w:val="center"/>
              <w:rPr>
                <w:b/>
                <w:bCs/>
              </w:rPr>
            </w:pPr>
            <w:r w:rsidRPr="007C4F07">
              <w:rPr>
                <w:b/>
                <w:bCs/>
              </w:rPr>
              <w:t>4</w:t>
            </w:r>
          </w:p>
        </w:tc>
        <w:tc>
          <w:tcPr>
            <w:tcW w:w="737" w:type="dxa"/>
            <w:vAlign w:val="center"/>
          </w:tcPr>
          <w:p w14:paraId="0D023A9E" w14:textId="77777777" w:rsidR="007C4F07" w:rsidRPr="007C4F07" w:rsidRDefault="007C4F07" w:rsidP="00217E7A">
            <w:pPr>
              <w:spacing w:line="360" w:lineRule="auto"/>
              <w:jc w:val="center"/>
              <w:rPr>
                <w:b/>
                <w:bCs/>
              </w:rPr>
            </w:pPr>
            <w:r w:rsidRPr="007C4F07">
              <w:rPr>
                <w:b/>
                <w:bCs/>
              </w:rPr>
              <w:t>5</w:t>
            </w:r>
          </w:p>
        </w:tc>
      </w:tr>
      <w:tr w:rsidR="007C4F07" w:rsidRPr="007C4F07" w14:paraId="37E7B8AF" w14:textId="77777777" w:rsidTr="00217E7A">
        <w:trPr>
          <w:trHeight w:val="470"/>
        </w:trPr>
        <w:tc>
          <w:tcPr>
            <w:tcW w:w="6314" w:type="dxa"/>
            <w:vAlign w:val="center"/>
          </w:tcPr>
          <w:p w14:paraId="7E22D975" w14:textId="77777777" w:rsidR="007C4F07" w:rsidRPr="007C4F07" w:rsidRDefault="007C4F07" w:rsidP="001B1E8A">
            <w:pPr>
              <w:pStyle w:val="ListParagraph"/>
              <w:numPr>
                <w:ilvl w:val="0"/>
                <w:numId w:val="44"/>
              </w:numPr>
              <w:spacing w:after="0" w:line="240" w:lineRule="auto"/>
              <w:jc w:val="both"/>
              <w:rPr>
                <w:rFonts w:ascii="Times New Roman" w:hAnsi="Times New Roman"/>
                <w:sz w:val="24"/>
                <w:szCs w:val="24"/>
              </w:rPr>
            </w:pPr>
            <w:r w:rsidRPr="007C4F07">
              <w:rPr>
                <w:rFonts w:ascii="Times New Roman" w:hAnsi="Times New Roman"/>
                <w:sz w:val="24"/>
                <w:szCs w:val="24"/>
              </w:rPr>
              <w:t>Đại dịch COVID-19 đã thúc đẩy mạnh mẽ CĐS của doanh nghiệp, cả về động lực và cơ hội.</w:t>
            </w:r>
          </w:p>
        </w:tc>
        <w:tc>
          <w:tcPr>
            <w:tcW w:w="737" w:type="dxa"/>
            <w:vAlign w:val="center"/>
          </w:tcPr>
          <w:p w14:paraId="19FD693F" w14:textId="77777777" w:rsidR="007C4F07" w:rsidRPr="007C4F07" w:rsidRDefault="007C4F07" w:rsidP="00217E7A">
            <w:pPr>
              <w:spacing w:line="360" w:lineRule="auto"/>
              <w:jc w:val="center"/>
              <w:rPr>
                <w:b/>
                <w:bCs/>
              </w:rPr>
            </w:pPr>
            <w:r w:rsidRPr="007C4F07">
              <w:rPr>
                <w:b/>
                <w:bCs/>
              </w:rPr>
              <w:t>1</w:t>
            </w:r>
          </w:p>
        </w:tc>
        <w:tc>
          <w:tcPr>
            <w:tcW w:w="737" w:type="dxa"/>
            <w:vAlign w:val="center"/>
          </w:tcPr>
          <w:p w14:paraId="29BB6696" w14:textId="77777777" w:rsidR="007C4F07" w:rsidRPr="007C4F07" w:rsidRDefault="007C4F07" w:rsidP="00217E7A">
            <w:pPr>
              <w:spacing w:line="360" w:lineRule="auto"/>
              <w:jc w:val="center"/>
              <w:rPr>
                <w:b/>
                <w:bCs/>
              </w:rPr>
            </w:pPr>
            <w:r w:rsidRPr="007C4F07">
              <w:rPr>
                <w:b/>
                <w:bCs/>
              </w:rPr>
              <w:t>2</w:t>
            </w:r>
          </w:p>
        </w:tc>
        <w:tc>
          <w:tcPr>
            <w:tcW w:w="737" w:type="dxa"/>
            <w:vAlign w:val="center"/>
          </w:tcPr>
          <w:p w14:paraId="155B5406" w14:textId="77777777" w:rsidR="007C4F07" w:rsidRPr="007C4F07" w:rsidRDefault="007C4F07" w:rsidP="00217E7A">
            <w:pPr>
              <w:spacing w:line="360" w:lineRule="auto"/>
              <w:jc w:val="center"/>
              <w:rPr>
                <w:b/>
                <w:bCs/>
              </w:rPr>
            </w:pPr>
            <w:r w:rsidRPr="007C4F07">
              <w:rPr>
                <w:b/>
                <w:bCs/>
              </w:rPr>
              <w:t>3</w:t>
            </w:r>
          </w:p>
        </w:tc>
        <w:tc>
          <w:tcPr>
            <w:tcW w:w="737" w:type="dxa"/>
            <w:vAlign w:val="center"/>
          </w:tcPr>
          <w:p w14:paraId="6BB32140" w14:textId="77777777" w:rsidR="007C4F07" w:rsidRPr="007C4F07" w:rsidRDefault="007C4F07" w:rsidP="00217E7A">
            <w:pPr>
              <w:spacing w:line="360" w:lineRule="auto"/>
              <w:jc w:val="center"/>
              <w:rPr>
                <w:b/>
                <w:bCs/>
              </w:rPr>
            </w:pPr>
            <w:r w:rsidRPr="007C4F07">
              <w:rPr>
                <w:b/>
                <w:bCs/>
              </w:rPr>
              <w:t>4</w:t>
            </w:r>
          </w:p>
        </w:tc>
        <w:tc>
          <w:tcPr>
            <w:tcW w:w="737" w:type="dxa"/>
            <w:vAlign w:val="center"/>
          </w:tcPr>
          <w:p w14:paraId="520F817F" w14:textId="77777777" w:rsidR="007C4F07" w:rsidRPr="007C4F07" w:rsidRDefault="007C4F07" w:rsidP="00217E7A">
            <w:pPr>
              <w:spacing w:line="360" w:lineRule="auto"/>
              <w:jc w:val="center"/>
              <w:rPr>
                <w:b/>
                <w:bCs/>
              </w:rPr>
            </w:pPr>
            <w:r w:rsidRPr="007C4F07">
              <w:rPr>
                <w:b/>
                <w:bCs/>
              </w:rPr>
              <w:t>5</w:t>
            </w:r>
          </w:p>
        </w:tc>
      </w:tr>
      <w:tr w:rsidR="007C4F07" w:rsidRPr="007C4F07" w14:paraId="0A65CB98" w14:textId="77777777" w:rsidTr="00217E7A">
        <w:trPr>
          <w:trHeight w:val="470"/>
        </w:trPr>
        <w:tc>
          <w:tcPr>
            <w:tcW w:w="6314" w:type="dxa"/>
            <w:vAlign w:val="center"/>
          </w:tcPr>
          <w:p w14:paraId="4FA4D95B" w14:textId="77777777" w:rsidR="007C4F07" w:rsidRPr="007C4F07" w:rsidRDefault="007C4F07" w:rsidP="001B1E8A">
            <w:pPr>
              <w:pStyle w:val="ListParagraph"/>
              <w:numPr>
                <w:ilvl w:val="0"/>
                <w:numId w:val="44"/>
              </w:numPr>
              <w:spacing w:after="0" w:line="240" w:lineRule="auto"/>
              <w:jc w:val="both"/>
              <w:rPr>
                <w:rFonts w:ascii="Times New Roman" w:hAnsi="Times New Roman"/>
                <w:sz w:val="24"/>
                <w:szCs w:val="24"/>
              </w:rPr>
            </w:pPr>
            <w:r w:rsidRPr="007C4F07">
              <w:rPr>
                <w:rFonts w:ascii="Times New Roman" w:hAnsi="Times New Roman"/>
                <w:sz w:val="24"/>
                <w:szCs w:val="24"/>
              </w:rPr>
              <w:t xml:space="preserve">Làm việc tại nhà đã trở thành một thông lệ được chấp nhận. </w:t>
            </w:r>
          </w:p>
        </w:tc>
        <w:tc>
          <w:tcPr>
            <w:tcW w:w="737" w:type="dxa"/>
            <w:vAlign w:val="center"/>
          </w:tcPr>
          <w:p w14:paraId="0233525A" w14:textId="77777777" w:rsidR="007C4F07" w:rsidRPr="007C4F07" w:rsidRDefault="007C4F07" w:rsidP="00217E7A">
            <w:pPr>
              <w:spacing w:line="360" w:lineRule="auto"/>
              <w:jc w:val="center"/>
              <w:rPr>
                <w:b/>
                <w:bCs/>
              </w:rPr>
            </w:pPr>
            <w:r w:rsidRPr="007C4F07">
              <w:rPr>
                <w:b/>
                <w:bCs/>
              </w:rPr>
              <w:t>1</w:t>
            </w:r>
          </w:p>
        </w:tc>
        <w:tc>
          <w:tcPr>
            <w:tcW w:w="737" w:type="dxa"/>
            <w:vAlign w:val="center"/>
          </w:tcPr>
          <w:p w14:paraId="05EAF574" w14:textId="77777777" w:rsidR="007C4F07" w:rsidRPr="007C4F07" w:rsidRDefault="007C4F07" w:rsidP="00217E7A">
            <w:pPr>
              <w:spacing w:line="360" w:lineRule="auto"/>
              <w:jc w:val="center"/>
              <w:rPr>
                <w:b/>
                <w:bCs/>
              </w:rPr>
            </w:pPr>
            <w:r w:rsidRPr="007C4F07">
              <w:rPr>
                <w:b/>
                <w:bCs/>
              </w:rPr>
              <w:t>2</w:t>
            </w:r>
          </w:p>
        </w:tc>
        <w:tc>
          <w:tcPr>
            <w:tcW w:w="737" w:type="dxa"/>
            <w:vAlign w:val="center"/>
          </w:tcPr>
          <w:p w14:paraId="21D723CF" w14:textId="77777777" w:rsidR="007C4F07" w:rsidRPr="007C4F07" w:rsidRDefault="007C4F07" w:rsidP="00217E7A">
            <w:pPr>
              <w:spacing w:line="360" w:lineRule="auto"/>
              <w:jc w:val="center"/>
              <w:rPr>
                <w:b/>
                <w:bCs/>
              </w:rPr>
            </w:pPr>
            <w:r w:rsidRPr="007C4F07">
              <w:rPr>
                <w:b/>
                <w:bCs/>
              </w:rPr>
              <w:t>3</w:t>
            </w:r>
          </w:p>
        </w:tc>
        <w:tc>
          <w:tcPr>
            <w:tcW w:w="737" w:type="dxa"/>
            <w:vAlign w:val="center"/>
          </w:tcPr>
          <w:p w14:paraId="55857D4D" w14:textId="77777777" w:rsidR="007C4F07" w:rsidRPr="007C4F07" w:rsidRDefault="007C4F07" w:rsidP="00217E7A">
            <w:pPr>
              <w:spacing w:line="360" w:lineRule="auto"/>
              <w:jc w:val="center"/>
              <w:rPr>
                <w:b/>
                <w:bCs/>
              </w:rPr>
            </w:pPr>
            <w:r w:rsidRPr="007C4F07">
              <w:rPr>
                <w:b/>
                <w:bCs/>
              </w:rPr>
              <w:t>4</w:t>
            </w:r>
          </w:p>
        </w:tc>
        <w:tc>
          <w:tcPr>
            <w:tcW w:w="737" w:type="dxa"/>
            <w:vAlign w:val="center"/>
          </w:tcPr>
          <w:p w14:paraId="7D24DE01" w14:textId="77777777" w:rsidR="007C4F07" w:rsidRPr="007C4F07" w:rsidRDefault="007C4F07" w:rsidP="00217E7A">
            <w:pPr>
              <w:spacing w:line="360" w:lineRule="auto"/>
              <w:jc w:val="center"/>
              <w:rPr>
                <w:b/>
                <w:bCs/>
              </w:rPr>
            </w:pPr>
            <w:r w:rsidRPr="007C4F07">
              <w:rPr>
                <w:b/>
                <w:bCs/>
              </w:rPr>
              <w:t>5</w:t>
            </w:r>
          </w:p>
        </w:tc>
      </w:tr>
    </w:tbl>
    <w:p w14:paraId="7E404A2D" w14:textId="77777777" w:rsidR="007C4F07" w:rsidRDefault="007C4F07" w:rsidP="001B1E8A">
      <w:pPr>
        <w:jc w:val="both"/>
        <w:rPr>
          <w:b/>
          <w:bCs/>
          <w:i/>
        </w:rPr>
      </w:pPr>
    </w:p>
    <w:p w14:paraId="036A96E3" w14:textId="4C188502" w:rsidR="007C4F07" w:rsidRPr="007C4F07" w:rsidRDefault="007C4F07" w:rsidP="001B1E8A">
      <w:pPr>
        <w:jc w:val="both"/>
        <w:rPr>
          <w:b/>
          <w:u w:val="single"/>
        </w:rPr>
      </w:pPr>
      <w:r w:rsidRPr="007C4F07">
        <w:rPr>
          <w:b/>
          <w:bCs/>
          <w:i/>
        </w:rPr>
        <w:lastRenderedPageBreak/>
        <w:t xml:space="preserve">2. Đóng góp của CĐS trong thời gian </w:t>
      </w:r>
      <w:r w:rsidR="002948C7">
        <w:rPr>
          <w:b/>
          <w:bCs/>
          <w:i/>
        </w:rPr>
        <w:t xml:space="preserve">qua </w:t>
      </w:r>
      <w:r w:rsidRPr="007C4F07">
        <w:rPr>
          <w:b/>
          <w:bCs/>
          <w:i/>
        </w:rPr>
        <w:t>vào phát triển doanh nghiệp</w:t>
      </w:r>
    </w:p>
    <w:tbl>
      <w:tblPr>
        <w:tblStyle w:val="TableGrid"/>
        <w:tblW w:w="9923" w:type="dxa"/>
        <w:tblInd w:w="-5" w:type="dxa"/>
        <w:tblLook w:val="04A0" w:firstRow="1" w:lastRow="0" w:firstColumn="1" w:lastColumn="0" w:noHBand="0" w:noVBand="1"/>
      </w:tblPr>
      <w:tblGrid>
        <w:gridCol w:w="9923"/>
      </w:tblGrid>
      <w:tr w:rsidR="007C4F07" w:rsidRPr="007C4F07" w14:paraId="35D2186D" w14:textId="77777777" w:rsidTr="002948C7">
        <w:trPr>
          <w:trHeight w:val="599"/>
        </w:trPr>
        <w:tc>
          <w:tcPr>
            <w:tcW w:w="9923" w:type="dxa"/>
            <w:shd w:val="clear" w:color="auto" w:fill="D9E2F3" w:themeFill="accent5" w:themeFillTint="33"/>
          </w:tcPr>
          <w:p w14:paraId="2B2B43BB" w14:textId="77777777" w:rsidR="007C4F07" w:rsidRPr="007C4F07" w:rsidRDefault="007C4F07" w:rsidP="001B1E8A">
            <w:pPr>
              <w:jc w:val="both"/>
              <w:rPr>
                <w:i/>
              </w:rPr>
            </w:pPr>
            <w:r w:rsidRPr="007C4F07">
              <w:rPr>
                <w:b/>
                <w:bCs/>
                <w:i/>
              </w:rPr>
              <w:t>Xin Anh/Chị khoanh tròn con số gần nhất với ý kiến của mình: 1= Chưa rõ; 2=Có, nhưng chưa đáng kể; 3=Đáng kể nhưng còn mức độ, 4= Đáng kể, lớn; 5= Rất lớn.</w:t>
            </w:r>
          </w:p>
        </w:tc>
      </w:tr>
    </w:tbl>
    <w:p w14:paraId="57FFEFFA" w14:textId="77777777" w:rsidR="007C4F07" w:rsidRPr="007C4F07" w:rsidRDefault="007C4F07" w:rsidP="001B1E8A">
      <w:pPr>
        <w:jc w:val="both"/>
      </w:pPr>
    </w:p>
    <w:tbl>
      <w:tblPr>
        <w:tblStyle w:val="TableGrid"/>
        <w:tblpPr w:leftFromText="180" w:rightFromText="180" w:vertAnchor="text" w:tblpXSpec="center" w:tblpY="1"/>
        <w:tblOverlap w:val="never"/>
        <w:tblW w:w="9877" w:type="dxa"/>
        <w:tblLook w:val="04A0" w:firstRow="1" w:lastRow="0" w:firstColumn="1" w:lastColumn="0" w:noHBand="0" w:noVBand="1"/>
      </w:tblPr>
      <w:tblGrid>
        <w:gridCol w:w="6672"/>
        <w:gridCol w:w="641"/>
        <w:gridCol w:w="641"/>
        <w:gridCol w:w="641"/>
        <w:gridCol w:w="641"/>
        <w:gridCol w:w="641"/>
      </w:tblGrid>
      <w:tr w:rsidR="007C4F07" w:rsidRPr="007C4F07" w14:paraId="7447F7E6" w14:textId="77777777" w:rsidTr="00111220">
        <w:tc>
          <w:tcPr>
            <w:tcW w:w="6672" w:type="dxa"/>
            <w:vAlign w:val="center"/>
          </w:tcPr>
          <w:p w14:paraId="10A6369F" w14:textId="214B4EEB" w:rsidR="007C4F07" w:rsidRPr="007C4F07" w:rsidRDefault="007C4F07" w:rsidP="001B1E8A">
            <w:pPr>
              <w:jc w:val="both"/>
            </w:pPr>
            <w:r w:rsidRPr="007C4F07">
              <w:rPr>
                <w:b/>
                <w:bCs/>
                <w:i/>
              </w:rPr>
              <w:t>A2. CĐS trong thời gian qua đã đóng góp vào</w:t>
            </w:r>
            <w:r w:rsidR="00111220">
              <w:rPr>
                <w:b/>
                <w:bCs/>
                <w:i/>
              </w:rPr>
              <w:t xml:space="preserve"> phát triển doanh nghiệp của quý</w:t>
            </w:r>
            <w:r w:rsidRPr="007C4F07">
              <w:rPr>
                <w:b/>
                <w:bCs/>
                <w:i/>
              </w:rPr>
              <w:t xml:space="preserve"> Anh/Chị trên các phương diện sau:</w:t>
            </w:r>
          </w:p>
        </w:tc>
        <w:tc>
          <w:tcPr>
            <w:tcW w:w="3203" w:type="dxa"/>
            <w:gridSpan w:val="5"/>
            <w:vAlign w:val="center"/>
          </w:tcPr>
          <w:p w14:paraId="538A1B59" w14:textId="75B6373A" w:rsidR="007C4F07" w:rsidRPr="007C4F07" w:rsidRDefault="002948C7" w:rsidP="001B1E8A">
            <w:pPr>
              <w:spacing w:line="360" w:lineRule="auto"/>
              <w:jc w:val="both"/>
              <w:rPr>
                <w:b/>
                <w:bCs/>
              </w:rPr>
            </w:pPr>
            <w:r>
              <w:rPr>
                <w:b/>
                <w:bCs/>
              </w:rPr>
              <w:t>Chưa rõ</w:t>
            </w:r>
            <w:r w:rsidR="00111220">
              <w:rPr>
                <w:b/>
                <w:bCs/>
              </w:rPr>
              <w:t>/</w:t>
            </w:r>
            <w:r w:rsidR="00AB4603">
              <w:rPr>
                <w:b/>
                <w:bCs/>
              </w:rPr>
              <w:t>Tác động c</w:t>
            </w:r>
            <w:r w:rsidR="00111220">
              <w:rPr>
                <w:b/>
                <w:bCs/>
              </w:rPr>
              <w:t>hưa đáng kể</w:t>
            </w:r>
            <w:r w:rsidR="007C4F07" w:rsidRPr="007C4F07">
              <w:rPr>
                <w:b/>
                <w:bCs/>
              </w:rPr>
              <w:t xml:space="preserve"> </w:t>
            </w:r>
            <w:r w:rsidR="007C4F07" w:rsidRPr="007C4F07">
              <w:rPr>
                <w:b/>
                <w:bCs/>
              </w:rPr>
              <w:sym w:font="Wingdings" w:char="F0DF"/>
            </w:r>
            <w:r w:rsidR="007C4F07" w:rsidRPr="007C4F07">
              <w:rPr>
                <w:b/>
                <w:bCs/>
              </w:rPr>
              <w:t xml:space="preserve"> </w:t>
            </w:r>
            <w:r w:rsidR="007C4F07" w:rsidRPr="007C4F07">
              <w:rPr>
                <w:b/>
                <w:bCs/>
              </w:rPr>
              <w:sym w:font="Wingdings" w:char="F0E0"/>
            </w:r>
            <w:r>
              <w:rPr>
                <w:b/>
                <w:bCs/>
              </w:rPr>
              <w:t xml:space="preserve">  Tác động rất lớn</w:t>
            </w:r>
          </w:p>
        </w:tc>
      </w:tr>
      <w:tr w:rsidR="007C4F07" w:rsidRPr="007C4F07" w14:paraId="0352D746" w14:textId="77777777" w:rsidTr="00217E7A">
        <w:tc>
          <w:tcPr>
            <w:tcW w:w="6672" w:type="dxa"/>
            <w:vAlign w:val="center"/>
          </w:tcPr>
          <w:p w14:paraId="07FE3934" w14:textId="342AE686" w:rsidR="007C4F07" w:rsidRPr="007C4F07" w:rsidRDefault="007C4F07" w:rsidP="001B1E8A">
            <w:pPr>
              <w:pStyle w:val="ListParagraph"/>
              <w:numPr>
                <w:ilvl w:val="0"/>
                <w:numId w:val="46"/>
              </w:numPr>
              <w:spacing w:after="0" w:line="240" w:lineRule="auto"/>
              <w:jc w:val="both"/>
              <w:rPr>
                <w:rFonts w:ascii="Times New Roman" w:hAnsi="Times New Roman"/>
                <w:sz w:val="24"/>
                <w:szCs w:val="24"/>
              </w:rPr>
            </w:pPr>
            <w:r w:rsidRPr="007C4F07">
              <w:rPr>
                <w:rFonts w:ascii="Times New Roman" w:hAnsi="Times New Roman"/>
                <w:sz w:val="24"/>
                <w:szCs w:val="24"/>
              </w:rPr>
              <w:t>Nâng cao chất lượng phân tích và quyết định trong điều hành doanh nghiệp và vậ</w:t>
            </w:r>
            <w:r w:rsidR="00111220">
              <w:rPr>
                <w:rFonts w:ascii="Times New Roman" w:hAnsi="Times New Roman"/>
                <w:sz w:val="24"/>
                <w:szCs w:val="24"/>
              </w:rPr>
              <w:t xml:space="preserve">n hành quy </w:t>
            </w:r>
            <w:r w:rsidRPr="007C4F07">
              <w:rPr>
                <w:rFonts w:ascii="Times New Roman" w:hAnsi="Times New Roman"/>
                <w:sz w:val="24"/>
                <w:szCs w:val="24"/>
              </w:rPr>
              <w:t>trình sản xuất</w:t>
            </w:r>
            <w:r w:rsidR="00111220">
              <w:rPr>
                <w:rFonts w:ascii="Times New Roman" w:hAnsi="Times New Roman"/>
                <w:sz w:val="24"/>
                <w:szCs w:val="24"/>
              </w:rPr>
              <w:t xml:space="preserve"> </w:t>
            </w:r>
            <w:r w:rsidRPr="007C4F07">
              <w:rPr>
                <w:rFonts w:ascii="Times New Roman" w:hAnsi="Times New Roman"/>
                <w:sz w:val="24"/>
                <w:szCs w:val="24"/>
              </w:rPr>
              <w:t>-</w:t>
            </w:r>
            <w:r w:rsidR="00111220">
              <w:rPr>
                <w:rFonts w:ascii="Times New Roman" w:hAnsi="Times New Roman"/>
                <w:sz w:val="24"/>
                <w:szCs w:val="24"/>
              </w:rPr>
              <w:t xml:space="preserve"> </w:t>
            </w:r>
            <w:r w:rsidRPr="007C4F07">
              <w:rPr>
                <w:rFonts w:ascii="Times New Roman" w:hAnsi="Times New Roman"/>
                <w:sz w:val="24"/>
                <w:szCs w:val="24"/>
              </w:rPr>
              <w:t>dịch vụ</w:t>
            </w:r>
            <w:r w:rsidR="00111220">
              <w:rPr>
                <w:rFonts w:ascii="Times New Roman" w:hAnsi="Times New Roman"/>
                <w:sz w:val="24"/>
                <w:szCs w:val="24"/>
              </w:rPr>
              <w:t>.</w:t>
            </w:r>
          </w:p>
        </w:tc>
        <w:tc>
          <w:tcPr>
            <w:tcW w:w="641" w:type="dxa"/>
            <w:vAlign w:val="center"/>
          </w:tcPr>
          <w:p w14:paraId="3EE5431A" w14:textId="77777777" w:rsidR="007C4F07" w:rsidRPr="007C4F07" w:rsidRDefault="007C4F07" w:rsidP="00217E7A">
            <w:pPr>
              <w:spacing w:line="360" w:lineRule="auto"/>
              <w:jc w:val="center"/>
              <w:rPr>
                <w:b/>
                <w:bCs/>
              </w:rPr>
            </w:pPr>
            <w:r w:rsidRPr="007C4F07">
              <w:rPr>
                <w:b/>
                <w:bCs/>
              </w:rPr>
              <w:t>1</w:t>
            </w:r>
          </w:p>
        </w:tc>
        <w:tc>
          <w:tcPr>
            <w:tcW w:w="641" w:type="dxa"/>
            <w:vAlign w:val="center"/>
          </w:tcPr>
          <w:p w14:paraId="7C4C13A9" w14:textId="77777777" w:rsidR="007C4F07" w:rsidRPr="007C4F07" w:rsidRDefault="007C4F07" w:rsidP="00217E7A">
            <w:pPr>
              <w:spacing w:line="360" w:lineRule="auto"/>
              <w:jc w:val="center"/>
              <w:rPr>
                <w:b/>
                <w:bCs/>
              </w:rPr>
            </w:pPr>
            <w:r w:rsidRPr="007C4F07">
              <w:rPr>
                <w:b/>
                <w:bCs/>
              </w:rPr>
              <w:t>2</w:t>
            </w:r>
          </w:p>
        </w:tc>
        <w:tc>
          <w:tcPr>
            <w:tcW w:w="641" w:type="dxa"/>
            <w:vAlign w:val="center"/>
          </w:tcPr>
          <w:p w14:paraId="0D9B24B9" w14:textId="77777777" w:rsidR="007C4F07" w:rsidRPr="007C4F07" w:rsidRDefault="007C4F07" w:rsidP="00217E7A">
            <w:pPr>
              <w:spacing w:line="360" w:lineRule="auto"/>
              <w:jc w:val="center"/>
              <w:rPr>
                <w:b/>
                <w:bCs/>
              </w:rPr>
            </w:pPr>
            <w:r w:rsidRPr="007C4F07">
              <w:rPr>
                <w:b/>
                <w:bCs/>
              </w:rPr>
              <w:t>3</w:t>
            </w:r>
          </w:p>
        </w:tc>
        <w:tc>
          <w:tcPr>
            <w:tcW w:w="641" w:type="dxa"/>
            <w:vAlign w:val="center"/>
          </w:tcPr>
          <w:p w14:paraId="13DC7718" w14:textId="77777777" w:rsidR="007C4F07" w:rsidRPr="007C4F07" w:rsidRDefault="007C4F07" w:rsidP="00217E7A">
            <w:pPr>
              <w:spacing w:line="360" w:lineRule="auto"/>
              <w:jc w:val="center"/>
              <w:rPr>
                <w:b/>
                <w:bCs/>
              </w:rPr>
            </w:pPr>
            <w:r w:rsidRPr="007C4F07">
              <w:rPr>
                <w:b/>
                <w:bCs/>
              </w:rPr>
              <w:t>4</w:t>
            </w:r>
          </w:p>
        </w:tc>
        <w:tc>
          <w:tcPr>
            <w:tcW w:w="641" w:type="dxa"/>
            <w:vAlign w:val="center"/>
          </w:tcPr>
          <w:p w14:paraId="0BD19BCE" w14:textId="77777777" w:rsidR="007C4F07" w:rsidRPr="007C4F07" w:rsidRDefault="007C4F07" w:rsidP="00217E7A">
            <w:pPr>
              <w:spacing w:line="360" w:lineRule="auto"/>
              <w:jc w:val="center"/>
              <w:rPr>
                <w:b/>
                <w:bCs/>
              </w:rPr>
            </w:pPr>
            <w:r w:rsidRPr="007C4F07">
              <w:rPr>
                <w:b/>
                <w:bCs/>
              </w:rPr>
              <w:t>5</w:t>
            </w:r>
          </w:p>
        </w:tc>
      </w:tr>
      <w:tr w:rsidR="007C4F07" w:rsidRPr="007C4F07" w14:paraId="53F21B8E" w14:textId="77777777" w:rsidTr="00217E7A">
        <w:trPr>
          <w:trHeight w:val="189"/>
        </w:trPr>
        <w:tc>
          <w:tcPr>
            <w:tcW w:w="6672" w:type="dxa"/>
            <w:vAlign w:val="center"/>
          </w:tcPr>
          <w:p w14:paraId="1C195D11" w14:textId="2A3CF802" w:rsidR="007C4F07" w:rsidRPr="007C4F07" w:rsidRDefault="007C4F07" w:rsidP="001B1E8A">
            <w:pPr>
              <w:pStyle w:val="ListParagraph"/>
              <w:numPr>
                <w:ilvl w:val="0"/>
                <w:numId w:val="46"/>
              </w:numPr>
              <w:spacing w:after="0" w:line="240" w:lineRule="auto"/>
              <w:jc w:val="both"/>
              <w:rPr>
                <w:rFonts w:ascii="Times New Roman" w:hAnsi="Times New Roman"/>
                <w:sz w:val="24"/>
                <w:szCs w:val="24"/>
              </w:rPr>
            </w:pPr>
            <w:r w:rsidRPr="007C4F07">
              <w:rPr>
                <w:rFonts w:ascii="Times New Roman" w:hAnsi="Times New Roman"/>
                <w:sz w:val="24"/>
                <w:szCs w:val="24"/>
              </w:rPr>
              <w:t>Nâng cao hiệu quả SX-KD</w:t>
            </w:r>
            <w:r w:rsidR="00111220">
              <w:rPr>
                <w:rFonts w:ascii="Times New Roman" w:hAnsi="Times New Roman"/>
                <w:sz w:val="24"/>
                <w:szCs w:val="24"/>
              </w:rPr>
              <w:t>.</w:t>
            </w:r>
          </w:p>
        </w:tc>
        <w:tc>
          <w:tcPr>
            <w:tcW w:w="641" w:type="dxa"/>
            <w:vAlign w:val="center"/>
          </w:tcPr>
          <w:p w14:paraId="14141758" w14:textId="77777777" w:rsidR="007C4F07" w:rsidRPr="007C4F07" w:rsidRDefault="007C4F07" w:rsidP="00217E7A">
            <w:pPr>
              <w:spacing w:line="360" w:lineRule="auto"/>
              <w:jc w:val="center"/>
              <w:rPr>
                <w:b/>
                <w:bCs/>
              </w:rPr>
            </w:pPr>
            <w:r w:rsidRPr="007C4F07">
              <w:rPr>
                <w:b/>
                <w:bCs/>
              </w:rPr>
              <w:t>1</w:t>
            </w:r>
          </w:p>
        </w:tc>
        <w:tc>
          <w:tcPr>
            <w:tcW w:w="641" w:type="dxa"/>
            <w:vAlign w:val="center"/>
          </w:tcPr>
          <w:p w14:paraId="61D03DFE" w14:textId="77777777" w:rsidR="007C4F07" w:rsidRPr="007C4F07" w:rsidRDefault="007C4F07" w:rsidP="00217E7A">
            <w:pPr>
              <w:spacing w:line="360" w:lineRule="auto"/>
              <w:jc w:val="center"/>
              <w:rPr>
                <w:b/>
                <w:bCs/>
              </w:rPr>
            </w:pPr>
            <w:r w:rsidRPr="007C4F07">
              <w:rPr>
                <w:b/>
                <w:bCs/>
              </w:rPr>
              <w:t>2</w:t>
            </w:r>
          </w:p>
        </w:tc>
        <w:tc>
          <w:tcPr>
            <w:tcW w:w="641" w:type="dxa"/>
            <w:vAlign w:val="center"/>
          </w:tcPr>
          <w:p w14:paraId="0CE72DDE" w14:textId="77777777" w:rsidR="007C4F07" w:rsidRPr="007C4F07" w:rsidRDefault="007C4F07" w:rsidP="00217E7A">
            <w:pPr>
              <w:spacing w:line="360" w:lineRule="auto"/>
              <w:jc w:val="center"/>
              <w:rPr>
                <w:b/>
                <w:bCs/>
              </w:rPr>
            </w:pPr>
            <w:r w:rsidRPr="007C4F07">
              <w:rPr>
                <w:b/>
                <w:bCs/>
              </w:rPr>
              <w:t>3</w:t>
            </w:r>
          </w:p>
        </w:tc>
        <w:tc>
          <w:tcPr>
            <w:tcW w:w="641" w:type="dxa"/>
            <w:vAlign w:val="center"/>
          </w:tcPr>
          <w:p w14:paraId="1BD7430A" w14:textId="77777777" w:rsidR="007C4F07" w:rsidRPr="007C4F07" w:rsidRDefault="007C4F07" w:rsidP="00217E7A">
            <w:pPr>
              <w:spacing w:line="360" w:lineRule="auto"/>
              <w:jc w:val="center"/>
              <w:rPr>
                <w:b/>
                <w:bCs/>
              </w:rPr>
            </w:pPr>
            <w:r w:rsidRPr="007C4F07">
              <w:rPr>
                <w:b/>
                <w:bCs/>
              </w:rPr>
              <w:t>4</w:t>
            </w:r>
          </w:p>
        </w:tc>
        <w:tc>
          <w:tcPr>
            <w:tcW w:w="641" w:type="dxa"/>
            <w:vAlign w:val="center"/>
          </w:tcPr>
          <w:p w14:paraId="2C33A29D" w14:textId="77777777" w:rsidR="007C4F07" w:rsidRPr="007C4F07" w:rsidRDefault="007C4F07" w:rsidP="00217E7A">
            <w:pPr>
              <w:spacing w:line="360" w:lineRule="auto"/>
              <w:jc w:val="center"/>
              <w:rPr>
                <w:b/>
                <w:bCs/>
              </w:rPr>
            </w:pPr>
            <w:r w:rsidRPr="007C4F07">
              <w:rPr>
                <w:b/>
                <w:bCs/>
              </w:rPr>
              <w:t>5</w:t>
            </w:r>
          </w:p>
        </w:tc>
      </w:tr>
      <w:tr w:rsidR="007C4F07" w:rsidRPr="007C4F07" w14:paraId="3D61C7ED" w14:textId="77777777" w:rsidTr="00217E7A">
        <w:tc>
          <w:tcPr>
            <w:tcW w:w="6672" w:type="dxa"/>
            <w:vAlign w:val="center"/>
          </w:tcPr>
          <w:p w14:paraId="0A17EB1C" w14:textId="3D391143" w:rsidR="007C4F07" w:rsidRPr="007C4F07" w:rsidRDefault="007C4F07" w:rsidP="001B1E8A">
            <w:pPr>
              <w:pStyle w:val="ListParagraph"/>
              <w:numPr>
                <w:ilvl w:val="0"/>
                <w:numId w:val="46"/>
              </w:numPr>
              <w:spacing w:after="0" w:line="240" w:lineRule="auto"/>
              <w:jc w:val="both"/>
              <w:rPr>
                <w:rFonts w:ascii="Times New Roman" w:hAnsi="Times New Roman"/>
                <w:sz w:val="24"/>
                <w:szCs w:val="24"/>
              </w:rPr>
            </w:pPr>
            <w:r w:rsidRPr="007C4F07">
              <w:rPr>
                <w:rFonts w:ascii="Times New Roman" w:hAnsi="Times New Roman"/>
                <w:sz w:val="24"/>
                <w:szCs w:val="24"/>
              </w:rPr>
              <w:t>Tinh gọn đội ngũ lao động</w:t>
            </w:r>
            <w:r w:rsidR="00111220">
              <w:rPr>
                <w:rFonts w:ascii="Times New Roman" w:hAnsi="Times New Roman"/>
                <w:sz w:val="24"/>
                <w:szCs w:val="24"/>
              </w:rPr>
              <w:t>.</w:t>
            </w:r>
          </w:p>
        </w:tc>
        <w:tc>
          <w:tcPr>
            <w:tcW w:w="641" w:type="dxa"/>
            <w:vAlign w:val="center"/>
          </w:tcPr>
          <w:p w14:paraId="52A34073" w14:textId="77777777" w:rsidR="007C4F07" w:rsidRPr="007C4F07" w:rsidRDefault="007C4F07" w:rsidP="00217E7A">
            <w:pPr>
              <w:spacing w:line="360" w:lineRule="auto"/>
              <w:jc w:val="center"/>
              <w:rPr>
                <w:b/>
                <w:bCs/>
              </w:rPr>
            </w:pPr>
            <w:r w:rsidRPr="007C4F07">
              <w:rPr>
                <w:b/>
                <w:bCs/>
              </w:rPr>
              <w:t>1</w:t>
            </w:r>
          </w:p>
        </w:tc>
        <w:tc>
          <w:tcPr>
            <w:tcW w:w="641" w:type="dxa"/>
            <w:vAlign w:val="center"/>
          </w:tcPr>
          <w:p w14:paraId="5BEC6D38" w14:textId="77777777" w:rsidR="007C4F07" w:rsidRPr="007C4F07" w:rsidRDefault="007C4F07" w:rsidP="00217E7A">
            <w:pPr>
              <w:spacing w:line="360" w:lineRule="auto"/>
              <w:jc w:val="center"/>
              <w:rPr>
                <w:b/>
                <w:bCs/>
              </w:rPr>
            </w:pPr>
            <w:r w:rsidRPr="007C4F07">
              <w:rPr>
                <w:b/>
                <w:bCs/>
              </w:rPr>
              <w:t>2</w:t>
            </w:r>
          </w:p>
        </w:tc>
        <w:tc>
          <w:tcPr>
            <w:tcW w:w="641" w:type="dxa"/>
            <w:vAlign w:val="center"/>
          </w:tcPr>
          <w:p w14:paraId="1826D756" w14:textId="77777777" w:rsidR="007C4F07" w:rsidRPr="007C4F07" w:rsidRDefault="007C4F07" w:rsidP="00217E7A">
            <w:pPr>
              <w:spacing w:line="360" w:lineRule="auto"/>
              <w:jc w:val="center"/>
              <w:rPr>
                <w:b/>
                <w:bCs/>
              </w:rPr>
            </w:pPr>
            <w:r w:rsidRPr="007C4F07">
              <w:rPr>
                <w:b/>
                <w:bCs/>
              </w:rPr>
              <w:t>3</w:t>
            </w:r>
          </w:p>
        </w:tc>
        <w:tc>
          <w:tcPr>
            <w:tcW w:w="641" w:type="dxa"/>
            <w:vAlign w:val="center"/>
          </w:tcPr>
          <w:p w14:paraId="251FB77D" w14:textId="77777777" w:rsidR="007C4F07" w:rsidRPr="007C4F07" w:rsidRDefault="007C4F07" w:rsidP="00217E7A">
            <w:pPr>
              <w:spacing w:line="360" w:lineRule="auto"/>
              <w:jc w:val="center"/>
              <w:rPr>
                <w:b/>
                <w:bCs/>
              </w:rPr>
            </w:pPr>
            <w:r w:rsidRPr="007C4F07">
              <w:rPr>
                <w:b/>
                <w:bCs/>
              </w:rPr>
              <w:t>4</w:t>
            </w:r>
          </w:p>
        </w:tc>
        <w:tc>
          <w:tcPr>
            <w:tcW w:w="641" w:type="dxa"/>
            <w:vAlign w:val="center"/>
          </w:tcPr>
          <w:p w14:paraId="4CCF078F" w14:textId="77777777" w:rsidR="007C4F07" w:rsidRPr="007C4F07" w:rsidRDefault="007C4F07" w:rsidP="00217E7A">
            <w:pPr>
              <w:spacing w:line="360" w:lineRule="auto"/>
              <w:jc w:val="center"/>
              <w:rPr>
                <w:b/>
                <w:bCs/>
              </w:rPr>
            </w:pPr>
            <w:r w:rsidRPr="007C4F07">
              <w:rPr>
                <w:b/>
                <w:bCs/>
              </w:rPr>
              <w:t>5</w:t>
            </w:r>
          </w:p>
        </w:tc>
      </w:tr>
      <w:tr w:rsidR="007C4F07" w:rsidRPr="007C4F07" w14:paraId="36372566" w14:textId="77777777" w:rsidTr="00217E7A">
        <w:tc>
          <w:tcPr>
            <w:tcW w:w="6672" w:type="dxa"/>
            <w:vAlign w:val="center"/>
          </w:tcPr>
          <w:p w14:paraId="6B3F93CE" w14:textId="15C7ECB1" w:rsidR="007C4F07" w:rsidRPr="007C4F07" w:rsidRDefault="007C4F07" w:rsidP="001B1E8A">
            <w:pPr>
              <w:pStyle w:val="ListParagraph"/>
              <w:numPr>
                <w:ilvl w:val="0"/>
                <w:numId w:val="46"/>
              </w:numPr>
              <w:spacing w:after="0" w:line="240" w:lineRule="auto"/>
              <w:jc w:val="both"/>
              <w:rPr>
                <w:rFonts w:ascii="Times New Roman" w:hAnsi="Times New Roman"/>
                <w:sz w:val="24"/>
                <w:szCs w:val="24"/>
              </w:rPr>
            </w:pPr>
            <w:r w:rsidRPr="007C4F07">
              <w:rPr>
                <w:rFonts w:ascii="Times New Roman" w:hAnsi="Times New Roman"/>
                <w:sz w:val="24"/>
                <w:szCs w:val="24"/>
              </w:rPr>
              <w:t>Giả</w:t>
            </w:r>
            <w:r w:rsidR="00111220">
              <w:rPr>
                <w:rFonts w:ascii="Times New Roman" w:hAnsi="Times New Roman"/>
                <w:sz w:val="24"/>
                <w:szCs w:val="24"/>
              </w:rPr>
              <w:t>m chi phí giá thành.</w:t>
            </w:r>
          </w:p>
        </w:tc>
        <w:tc>
          <w:tcPr>
            <w:tcW w:w="641" w:type="dxa"/>
            <w:vAlign w:val="center"/>
          </w:tcPr>
          <w:p w14:paraId="01163555" w14:textId="77777777" w:rsidR="007C4F07" w:rsidRPr="007C4F07" w:rsidRDefault="007C4F07" w:rsidP="00217E7A">
            <w:pPr>
              <w:spacing w:line="360" w:lineRule="auto"/>
              <w:jc w:val="center"/>
              <w:rPr>
                <w:b/>
                <w:bCs/>
              </w:rPr>
            </w:pPr>
            <w:r w:rsidRPr="007C4F07">
              <w:rPr>
                <w:b/>
                <w:bCs/>
              </w:rPr>
              <w:t>1</w:t>
            </w:r>
          </w:p>
        </w:tc>
        <w:tc>
          <w:tcPr>
            <w:tcW w:w="641" w:type="dxa"/>
            <w:vAlign w:val="center"/>
          </w:tcPr>
          <w:p w14:paraId="4C08BC25" w14:textId="77777777" w:rsidR="007C4F07" w:rsidRPr="007C4F07" w:rsidRDefault="007C4F07" w:rsidP="00217E7A">
            <w:pPr>
              <w:spacing w:line="360" w:lineRule="auto"/>
              <w:jc w:val="center"/>
              <w:rPr>
                <w:b/>
                <w:bCs/>
              </w:rPr>
            </w:pPr>
            <w:r w:rsidRPr="007C4F07">
              <w:rPr>
                <w:b/>
                <w:bCs/>
              </w:rPr>
              <w:t>2</w:t>
            </w:r>
          </w:p>
        </w:tc>
        <w:tc>
          <w:tcPr>
            <w:tcW w:w="641" w:type="dxa"/>
            <w:vAlign w:val="center"/>
          </w:tcPr>
          <w:p w14:paraId="0626AF1D" w14:textId="77777777" w:rsidR="007C4F07" w:rsidRPr="007C4F07" w:rsidRDefault="007C4F07" w:rsidP="00217E7A">
            <w:pPr>
              <w:spacing w:line="360" w:lineRule="auto"/>
              <w:jc w:val="center"/>
              <w:rPr>
                <w:b/>
                <w:bCs/>
              </w:rPr>
            </w:pPr>
            <w:r w:rsidRPr="007C4F07">
              <w:rPr>
                <w:b/>
                <w:bCs/>
              </w:rPr>
              <w:t>3</w:t>
            </w:r>
          </w:p>
        </w:tc>
        <w:tc>
          <w:tcPr>
            <w:tcW w:w="641" w:type="dxa"/>
            <w:vAlign w:val="center"/>
          </w:tcPr>
          <w:p w14:paraId="1518980C" w14:textId="77777777" w:rsidR="007C4F07" w:rsidRPr="007C4F07" w:rsidRDefault="007C4F07" w:rsidP="00217E7A">
            <w:pPr>
              <w:spacing w:line="360" w:lineRule="auto"/>
              <w:jc w:val="center"/>
              <w:rPr>
                <w:b/>
                <w:bCs/>
              </w:rPr>
            </w:pPr>
            <w:r w:rsidRPr="007C4F07">
              <w:rPr>
                <w:b/>
                <w:bCs/>
              </w:rPr>
              <w:t>4</w:t>
            </w:r>
          </w:p>
        </w:tc>
        <w:tc>
          <w:tcPr>
            <w:tcW w:w="641" w:type="dxa"/>
            <w:vAlign w:val="center"/>
          </w:tcPr>
          <w:p w14:paraId="6B8DB3C9" w14:textId="77777777" w:rsidR="007C4F07" w:rsidRPr="007C4F07" w:rsidRDefault="007C4F07" w:rsidP="00217E7A">
            <w:pPr>
              <w:spacing w:line="360" w:lineRule="auto"/>
              <w:jc w:val="center"/>
              <w:rPr>
                <w:b/>
                <w:bCs/>
              </w:rPr>
            </w:pPr>
            <w:r w:rsidRPr="007C4F07">
              <w:rPr>
                <w:b/>
                <w:bCs/>
              </w:rPr>
              <w:t>5</w:t>
            </w:r>
          </w:p>
        </w:tc>
      </w:tr>
      <w:tr w:rsidR="007C4F07" w:rsidRPr="007C4F07" w14:paraId="12FF56E0" w14:textId="77777777" w:rsidTr="00217E7A">
        <w:tc>
          <w:tcPr>
            <w:tcW w:w="6672" w:type="dxa"/>
            <w:vAlign w:val="center"/>
          </w:tcPr>
          <w:p w14:paraId="7CA28BCC" w14:textId="091EA985" w:rsidR="007C4F07" w:rsidRPr="007C4F07" w:rsidRDefault="007C4F07" w:rsidP="001B1E8A">
            <w:pPr>
              <w:pStyle w:val="ListParagraph"/>
              <w:numPr>
                <w:ilvl w:val="0"/>
                <w:numId w:val="46"/>
              </w:numPr>
              <w:spacing w:after="0" w:line="240" w:lineRule="auto"/>
              <w:jc w:val="both"/>
              <w:rPr>
                <w:rFonts w:ascii="Times New Roman" w:hAnsi="Times New Roman"/>
                <w:sz w:val="24"/>
                <w:szCs w:val="24"/>
              </w:rPr>
            </w:pPr>
            <w:r w:rsidRPr="007C4F07">
              <w:rPr>
                <w:rFonts w:ascii="Times New Roman" w:hAnsi="Times New Roman"/>
                <w:sz w:val="24"/>
                <w:szCs w:val="24"/>
              </w:rPr>
              <w:t>Tăng chất lượng sản phẩm, mở rộng kênh bán hàng</w:t>
            </w:r>
            <w:r w:rsidR="00111220">
              <w:rPr>
                <w:rFonts w:ascii="Times New Roman" w:hAnsi="Times New Roman"/>
                <w:sz w:val="24"/>
                <w:szCs w:val="24"/>
              </w:rPr>
              <w:t>.</w:t>
            </w:r>
          </w:p>
        </w:tc>
        <w:tc>
          <w:tcPr>
            <w:tcW w:w="641" w:type="dxa"/>
            <w:vAlign w:val="center"/>
          </w:tcPr>
          <w:p w14:paraId="02DA17D6" w14:textId="77777777" w:rsidR="007C4F07" w:rsidRPr="007C4F07" w:rsidRDefault="007C4F07" w:rsidP="00217E7A">
            <w:pPr>
              <w:spacing w:line="360" w:lineRule="auto"/>
              <w:jc w:val="center"/>
              <w:rPr>
                <w:b/>
                <w:bCs/>
              </w:rPr>
            </w:pPr>
            <w:r w:rsidRPr="007C4F07">
              <w:rPr>
                <w:b/>
                <w:bCs/>
              </w:rPr>
              <w:t>1</w:t>
            </w:r>
          </w:p>
        </w:tc>
        <w:tc>
          <w:tcPr>
            <w:tcW w:w="641" w:type="dxa"/>
            <w:vAlign w:val="center"/>
          </w:tcPr>
          <w:p w14:paraId="03D110A3" w14:textId="77777777" w:rsidR="007C4F07" w:rsidRPr="007C4F07" w:rsidRDefault="007C4F07" w:rsidP="00217E7A">
            <w:pPr>
              <w:spacing w:line="360" w:lineRule="auto"/>
              <w:jc w:val="center"/>
              <w:rPr>
                <w:b/>
                <w:bCs/>
              </w:rPr>
            </w:pPr>
            <w:r w:rsidRPr="007C4F07">
              <w:rPr>
                <w:b/>
                <w:bCs/>
              </w:rPr>
              <w:t>2</w:t>
            </w:r>
          </w:p>
        </w:tc>
        <w:tc>
          <w:tcPr>
            <w:tcW w:w="641" w:type="dxa"/>
            <w:vAlign w:val="center"/>
          </w:tcPr>
          <w:p w14:paraId="0677F0EC" w14:textId="77777777" w:rsidR="007C4F07" w:rsidRPr="007C4F07" w:rsidRDefault="007C4F07" w:rsidP="00217E7A">
            <w:pPr>
              <w:spacing w:line="360" w:lineRule="auto"/>
              <w:jc w:val="center"/>
              <w:rPr>
                <w:b/>
                <w:bCs/>
              </w:rPr>
            </w:pPr>
            <w:r w:rsidRPr="007C4F07">
              <w:rPr>
                <w:b/>
                <w:bCs/>
              </w:rPr>
              <w:t>3</w:t>
            </w:r>
          </w:p>
        </w:tc>
        <w:tc>
          <w:tcPr>
            <w:tcW w:w="641" w:type="dxa"/>
            <w:vAlign w:val="center"/>
          </w:tcPr>
          <w:p w14:paraId="42623E94" w14:textId="77777777" w:rsidR="007C4F07" w:rsidRPr="007C4F07" w:rsidRDefault="007C4F07" w:rsidP="00217E7A">
            <w:pPr>
              <w:spacing w:line="360" w:lineRule="auto"/>
              <w:jc w:val="center"/>
              <w:rPr>
                <w:b/>
                <w:bCs/>
              </w:rPr>
            </w:pPr>
            <w:r w:rsidRPr="007C4F07">
              <w:rPr>
                <w:b/>
                <w:bCs/>
              </w:rPr>
              <w:t>4</w:t>
            </w:r>
          </w:p>
        </w:tc>
        <w:tc>
          <w:tcPr>
            <w:tcW w:w="641" w:type="dxa"/>
            <w:vAlign w:val="center"/>
          </w:tcPr>
          <w:p w14:paraId="4E078ED5" w14:textId="77777777" w:rsidR="007C4F07" w:rsidRPr="007C4F07" w:rsidRDefault="007C4F07" w:rsidP="00217E7A">
            <w:pPr>
              <w:spacing w:line="360" w:lineRule="auto"/>
              <w:jc w:val="center"/>
              <w:rPr>
                <w:b/>
                <w:bCs/>
              </w:rPr>
            </w:pPr>
            <w:r w:rsidRPr="007C4F07">
              <w:rPr>
                <w:b/>
                <w:bCs/>
              </w:rPr>
              <w:t>5</w:t>
            </w:r>
          </w:p>
        </w:tc>
      </w:tr>
      <w:tr w:rsidR="007C4F07" w:rsidRPr="007C4F07" w14:paraId="4F1463DD" w14:textId="77777777" w:rsidTr="00217E7A">
        <w:tc>
          <w:tcPr>
            <w:tcW w:w="6672" w:type="dxa"/>
            <w:vAlign w:val="center"/>
          </w:tcPr>
          <w:p w14:paraId="68B48C84" w14:textId="2AF7676D" w:rsidR="007C4F07" w:rsidRPr="007C4F07" w:rsidRDefault="007C4F07" w:rsidP="001B1E8A">
            <w:pPr>
              <w:pStyle w:val="ListParagraph"/>
              <w:numPr>
                <w:ilvl w:val="0"/>
                <w:numId w:val="46"/>
              </w:numPr>
              <w:spacing w:after="0" w:line="240" w:lineRule="auto"/>
              <w:jc w:val="both"/>
              <w:rPr>
                <w:rFonts w:ascii="Times New Roman" w:hAnsi="Times New Roman"/>
                <w:sz w:val="24"/>
                <w:szCs w:val="24"/>
              </w:rPr>
            </w:pPr>
            <w:r w:rsidRPr="007C4F07">
              <w:rPr>
                <w:rFonts w:ascii="Times New Roman" w:hAnsi="Times New Roman"/>
                <w:sz w:val="24"/>
                <w:szCs w:val="24"/>
              </w:rPr>
              <w:t>Thúc đẩy tăng trưởng</w:t>
            </w:r>
            <w:r w:rsidR="00111220">
              <w:rPr>
                <w:rFonts w:ascii="Times New Roman" w:hAnsi="Times New Roman"/>
                <w:sz w:val="24"/>
                <w:szCs w:val="24"/>
              </w:rPr>
              <w:t>.</w:t>
            </w:r>
          </w:p>
        </w:tc>
        <w:tc>
          <w:tcPr>
            <w:tcW w:w="641" w:type="dxa"/>
            <w:vAlign w:val="center"/>
          </w:tcPr>
          <w:p w14:paraId="717F862E" w14:textId="77777777" w:rsidR="007C4F07" w:rsidRPr="007C4F07" w:rsidRDefault="007C4F07" w:rsidP="00217E7A">
            <w:pPr>
              <w:spacing w:line="360" w:lineRule="auto"/>
              <w:jc w:val="center"/>
              <w:rPr>
                <w:b/>
                <w:bCs/>
              </w:rPr>
            </w:pPr>
            <w:r w:rsidRPr="007C4F07">
              <w:rPr>
                <w:b/>
                <w:bCs/>
              </w:rPr>
              <w:t>1</w:t>
            </w:r>
          </w:p>
        </w:tc>
        <w:tc>
          <w:tcPr>
            <w:tcW w:w="641" w:type="dxa"/>
            <w:vAlign w:val="center"/>
          </w:tcPr>
          <w:p w14:paraId="444B97EF" w14:textId="77777777" w:rsidR="007C4F07" w:rsidRPr="007C4F07" w:rsidRDefault="007C4F07" w:rsidP="00217E7A">
            <w:pPr>
              <w:spacing w:line="360" w:lineRule="auto"/>
              <w:jc w:val="center"/>
              <w:rPr>
                <w:b/>
                <w:bCs/>
              </w:rPr>
            </w:pPr>
            <w:r w:rsidRPr="007C4F07">
              <w:rPr>
                <w:b/>
                <w:bCs/>
              </w:rPr>
              <w:t>2</w:t>
            </w:r>
          </w:p>
        </w:tc>
        <w:tc>
          <w:tcPr>
            <w:tcW w:w="641" w:type="dxa"/>
            <w:vAlign w:val="center"/>
          </w:tcPr>
          <w:p w14:paraId="2310842B" w14:textId="77777777" w:rsidR="007C4F07" w:rsidRPr="007C4F07" w:rsidRDefault="007C4F07" w:rsidP="00217E7A">
            <w:pPr>
              <w:spacing w:line="360" w:lineRule="auto"/>
              <w:jc w:val="center"/>
              <w:rPr>
                <w:b/>
                <w:bCs/>
              </w:rPr>
            </w:pPr>
            <w:r w:rsidRPr="007C4F07">
              <w:rPr>
                <w:b/>
                <w:bCs/>
              </w:rPr>
              <w:t>3</w:t>
            </w:r>
          </w:p>
        </w:tc>
        <w:tc>
          <w:tcPr>
            <w:tcW w:w="641" w:type="dxa"/>
            <w:vAlign w:val="center"/>
          </w:tcPr>
          <w:p w14:paraId="4BAB1F04" w14:textId="77777777" w:rsidR="007C4F07" w:rsidRPr="007C4F07" w:rsidRDefault="007C4F07" w:rsidP="00217E7A">
            <w:pPr>
              <w:spacing w:line="360" w:lineRule="auto"/>
              <w:jc w:val="center"/>
              <w:rPr>
                <w:b/>
                <w:bCs/>
              </w:rPr>
            </w:pPr>
            <w:r w:rsidRPr="007C4F07">
              <w:rPr>
                <w:b/>
                <w:bCs/>
              </w:rPr>
              <w:t>4</w:t>
            </w:r>
          </w:p>
        </w:tc>
        <w:tc>
          <w:tcPr>
            <w:tcW w:w="641" w:type="dxa"/>
            <w:vAlign w:val="center"/>
          </w:tcPr>
          <w:p w14:paraId="7ED1BB89" w14:textId="77777777" w:rsidR="007C4F07" w:rsidRPr="007C4F07" w:rsidRDefault="007C4F07" w:rsidP="00217E7A">
            <w:pPr>
              <w:spacing w:line="360" w:lineRule="auto"/>
              <w:jc w:val="center"/>
              <w:rPr>
                <w:b/>
                <w:bCs/>
              </w:rPr>
            </w:pPr>
            <w:r w:rsidRPr="007C4F07">
              <w:rPr>
                <w:b/>
                <w:bCs/>
              </w:rPr>
              <w:t>5</w:t>
            </w:r>
          </w:p>
        </w:tc>
      </w:tr>
      <w:tr w:rsidR="007C4F07" w:rsidRPr="007C4F07" w14:paraId="40378771" w14:textId="77777777" w:rsidTr="00217E7A">
        <w:tc>
          <w:tcPr>
            <w:tcW w:w="6672" w:type="dxa"/>
            <w:vAlign w:val="center"/>
          </w:tcPr>
          <w:p w14:paraId="5C48011B" w14:textId="52A3615E" w:rsidR="007C4F07" w:rsidRPr="007C4F07" w:rsidRDefault="007C4F07" w:rsidP="001B1E8A">
            <w:pPr>
              <w:pStyle w:val="ListParagraph"/>
              <w:numPr>
                <w:ilvl w:val="0"/>
                <w:numId w:val="46"/>
              </w:numPr>
              <w:spacing w:after="0" w:line="240" w:lineRule="auto"/>
              <w:jc w:val="both"/>
              <w:rPr>
                <w:rFonts w:ascii="Times New Roman" w:hAnsi="Times New Roman"/>
                <w:sz w:val="24"/>
                <w:szCs w:val="24"/>
              </w:rPr>
            </w:pPr>
            <w:r w:rsidRPr="007C4F07">
              <w:rPr>
                <w:rFonts w:ascii="Times New Roman" w:hAnsi="Times New Roman"/>
                <w:sz w:val="24"/>
                <w:szCs w:val="24"/>
              </w:rPr>
              <w:t>Thúc đẩy tăng năng suất lao động</w:t>
            </w:r>
            <w:r w:rsidR="00111220">
              <w:rPr>
                <w:rFonts w:ascii="Times New Roman" w:hAnsi="Times New Roman"/>
                <w:sz w:val="24"/>
                <w:szCs w:val="24"/>
              </w:rPr>
              <w:t>.</w:t>
            </w:r>
          </w:p>
        </w:tc>
        <w:tc>
          <w:tcPr>
            <w:tcW w:w="641" w:type="dxa"/>
            <w:vAlign w:val="center"/>
          </w:tcPr>
          <w:p w14:paraId="515F5142" w14:textId="77777777" w:rsidR="007C4F07" w:rsidRPr="007C4F07" w:rsidRDefault="007C4F07" w:rsidP="00217E7A">
            <w:pPr>
              <w:spacing w:line="360" w:lineRule="auto"/>
              <w:jc w:val="center"/>
              <w:rPr>
                <w:b/>
                <w:bCs/>
              </w:rPr>
            </w:pPr>
            <w:r w:rsidRPr="007C4F07">
              <w:rPr>
                <w:b/>
                <w:bCs/>
              </w:rPr>
              <w:t>1</w:t>
            </w:r>
          </w:p>
        </w:tc>
        <w:tc>
          <w:tcPr>
            <w:tcW w:w="641" w:type="dxa"/>
            <w:vAlign w:val="center"/>
          </w:tcPr>
          <w:p w14:paraId="50BD32C2" w14:textId="77777777" w:rsidR="007C4F07" w:rsidRPr="007C4F07" w:rsidRDefault="007C4F07" w:rsidP="00217E7A">
            <w:pPr>
              <w:spacing w:line="360" w:lineRule="auto"/>
              <w:jc w:val="center"/>
              <w:rPr>
                <w:b/>
                <w:bCs/>
              </w:rPr>
            </w:pPr>
            <w:r w:rsidRPr="007C4F07">
              <w:rPr>
                <w:b/>
                <w:bCs/>
              </w:rPr>
              <w:t>2</w:t>
            </w:r>
          </w:p>
        </w:tc>
        <w:tc>
          <w:tcPr>
            <w:tcW w:w="641" w:type="dxa"/>
            <w:vAlign w:val="center"/>
          </w:tcPr>
          <w:p w14:paraId="055117E5" w14:textId="77777777" w:rsidR="007C4F07" w:rsidRPr="007C4F07" w:rsidRDefault="007C4F07" w:rsidP="00217E7A">
            <w:pPr>
              <w:spacing w:line="360" w:lineRule="auto"/>
              <w:jc w:val="center"/>
              <w:rPr>
                <w:b/>
                <w:bCs/>
              </w:rPr>
            </w:pPr>
            <w:r w:rsidRPr="007C4F07">
              <w:rPr>
                <w:b/>
                <w:bCs/>
              </w:rPr>
              <w:t>3</w:t>
            </w:r>
          </w:p>
        </w:tc>
        <w:tc>
          <w:tcPr>
            <w:tcW w:w="641" w:type="dxa"/>
            <w:vAlign w:val="center"/>
          </w:tcPr>
          <w:p w14:paraId="130E5063" w14:textId="77777777" w:rsidR="007C4F07" w:rsidRPr="007C4F07" w:rsidRDefault="007C4F07" w:rsidP="00217E7A">
            <w:pPr>
              <w:spacing w:line="360" w:lineRule="auto"/>
              <w:jc w:val="center"/>
              <w:rPr>
                <w:b/>
                <w:bCs/>
              </w:rPr>
            </w:pPr>
            <w:r w:rsidRPr="007C4F07">
              <w:rPr>
                <w:b/>
                <w:bCs/>
              </w:rPr>
              <w:t>4</w:t>
            </w:r>
          </w:p>
        </w:tc>
        <w:tc>
          <w:tcPr>
            <w:tcW w:w="641" w:type="dxa"/>
            <w:vAlign w:val="center"/>
          </w:tcPr>
          <w:p w14:paraId="272E8F2D" w14:textId="77777777" w:rsidR="007C4F07" w:rsidRPr="007C4F07" w:rsidRDefault="007C4F07" w:rsidP="00217E7A">
            <w:pPr>
              <w:spacing w:line="360" w:lineRule="auto"/>
              <w:jc w:val="center"/>
              <w:rPr>
                <w:b/>
                <w:bCs/>
              </w:rPr>
            </w:pPr>
            <w:r w:rsidRPr="007C4F07">
              <w:rPr>
                <w:b/>
                <w:bCs/>
              </w:rPr>
              <w:t>5</w:t>
            </w:r>
          </w:p>
        </w:tc>
      </w:tr>
      <w:tr w:rsidR="007C4F07" w:rsidRPr="007C4F07" w14:paraId="1FD39EA0" w14:textId="77777777" w:rsidTr="00217E7A">
        <w:tc>
          <w:tcPr>
            <w:tcW w:w="6672" w:type="dxa"/>
            <w:vAlign w:val="center"/>
          </w:tcPr>
          <w:p w14:paraId="2D53C894" w14:textId="000AE847" w:rsidR="007C4F07" w:rsidRPr="007C4F07" w:rsidRDefault="007C4F07" w:rsidP="001B1E8A">
            <w:pPr>
              <w:pStyle w:val="ListParagraph"/>
              <w:numPr>
                <w:ilvl w:val="0"/>
                <w:numId w:val="46"/>
              </w:numPr>
              <w:spacing w:after="0" w:line="240" w:lineRule="auto"/>
              <w:jc w:val="both"/>
              <w:rPr>
                <w:rFonts w:ascii="Times New Roman" w:hAnsi="Times New Roman"/>
                <w:sz w:val="24"/>
                <w:szCs w:val="24"/>
              </w:rPr>
            </w:pPr>
            <w:r w:rsidRPr="007C4F07">
              <w:rPr>
                <w:rFonts w:ascii="Times New Roman" w:hAnsi="Times New Roman"/>
                <w:sz w:val="24"/>
                <w:szCs w:val="24"/>
              </w:rPr>
              <w:t>Giúp doanh nghiệp hấp dẫn hơn trong thu hút tài năng và nâng cao trình độ của CBCNV</w:t>
            </w:r>
            <w:r w:rsidR="00111220">
              <w:rPr>
                <w:rFonts w:ascii="Times New Roman" w:hAnsi="Times New Roman"/>
                <w:sz w:val="24"/>
                <w:szCs w:val="24"/>
              </w:rPr>
              <w:t>.</w:t>
            </w:r>
          </w:p>
        </w:tc>
        <w:tc>
          <w:tcPr>
            <w:tcW w:w="641" w:type="dxa"/>
            <w:vAlign w:val="center"/>
          </w:tcPr>
          <w:p w14:paraId="02429708" w14:textId="77777777" w:rsidR="007C4F07" w:rsidRPr="007C4F07" w:rsidRDefault="007C4F07" w:rsidP="00217E7A">
            <w:pPr>
              <w:spacing w:line="360" w:lineRule="auto"/>
              <w:jc w:val="center"/>
              <w:rPr>
                <w:b/>
                <w:bCs/>
              </w:rPr>
            </w:pPr>
            <w:r w:rsidRPr="007C4F07">
              <w:rPr>
                <w:b/>
                <w:bCs/>
              </w:rPr>
              <w:t>1</w:t>
            </w:r>
          </w:p>
        </w:tc>
        <w:tc>
          <w:tcPr>
            <w:tcW w:w="641" w:type="dxa"/>
            <w:vAlign w:val="center"/>
          </w:tcPr>
          <w:p w14:paraId="4FA8C966" w14:textId="77777777" w:rsidR="007C4F07" w:rsidRPr="007C4F07" w:rsidRDefault="007C4F07" w:rsidP="00217E7A">
            <w:pPr>
              <w:spacing w:line="360" w:lineRule="auto"/>
              <w:jc w:val="center"/>
              <w:rPr>
                <w:b/>
                <w:bCs/>
              </w:rPr>
            </w:pPr>
            <w:r w:rsidRPr="007C4F07">
              <w:rPr>
                <w:b/>
                <w:bCs/>
              </w:rPr>
              <w:t>2</w:t>
            </w:r>
          </w:p>
        </w:tc>
        <w:tc>
          <w:tcPr>
            <w:tcW w:w="641" w:type="dxa"/>
            <w:vAlign w:val="center"/>
          </w:tcPr>
          <w:p w14:paraId="19433071" w14:textId="77777777" w:rsidR="007C4F07" w:rsidRPr="007C4F07" w:rsidRDefault="007C4F07" w:rsidP="00217E7A">
            <w:pPr>
              <w:spacing w:line="360" w:lineRule="auto"/>
              <w:jc w:val="center"/>
              <w:rPr>
                <w:b/>
                <w:bCs/>
              </w:rPr>
            </w:pPr>
            <w:r w:rsidRPr="007C4F07">
              <w:rPr>
                <w:b/>
                <w:bCs/>
              </w:rPr>
              <w:t>3</w:t>
            </w:r>
          </w:p>
        </w:tc>
        <w:tc>
          <w:tcPr>
            <w:tcW w:w="641" w:type="dxa"/>
            <w:vAlign w:val="center"/>
          </w:tcPr>
          <w:p w14:paraId="41A61620" w14:textId="77777777" w:rsidR="007C4F07" w:rsidRPr="007C4F07" w:rsidRDefault="007C4F07" w:rsidP="00217E7A">
            <w:pPr>
              <w:spacing w:line="360" w:lineRule="auto"/>
              <w:jc w:val="center"/>
              <w:rPr>
                <w:b/>
                <w:bCs/>
              </w:rPr>
            </w:pPr>
            <w:r w:rsidRPr="007C4F07">
              <w:rPr>
                <w:b/>
                <w:bCs/>
              </w:rPr>
              <w:t>4</w:t>
            </w:r>
          </w:p>
        </w:tc>
        <w:tc>
          <w:tcPr>
            <w:tcW w:w="641" w:type="dxa"/>
            <w:vAlign w:val="center"/>
          </w:tcPr>
          <w:p w14:paraId="1BAB9082" w14:textId="77777777" w:rsidR="007C4F07" w:rsidRPr="007C4F07" w:rsidRDefault="007C4F07" w:rsidP="00217E7A">
            <w:pPr>
              <w:spacing w:line="360" w:lineRule="auto"/>
              <w:jc w:val="center"/>
              <w:rPr>
                <w:b/>
                <w:bCs/>
              </w:rPr>
            </w:pPr>
            <w:r w:rsidRPr="007C4F07">
              <w:rPr>
                <w:b/>
                <w:bCs/>
              </w:rPr>
              <w:t>5</w:t>
            </w:r>
          </w:p>
        </w:tc>
      </w:tr>
      <w:tr w:rsidR="007C4F07" w:rsidRPr="007C4F07" w14:paraId="5078DF7D" w14:textId="77777777" w:rsidTr="00217E7A">
        <w:tc>
          <w:tcPr>
            <w:tcW w:w="6672" w:type="dxa"/>
            <w:vAlign w:val="center"/>
          </w:tcPr>
          <w:p w14:paraId="147919F9" w14:textId="1D61BD99" w:rsidR="007C4F07" w:rsidRPr="007C4F07" w:rsidRDefault="007C4F07" w:rsidP="001B1E8A">
            <w:pPr>
              <w:pStyle w:val="ListParagraph"/>
              <w:numPr>
                <w:ilvl w:val="0"/>
                <w:numId w:val="46"/>
              </w:numPr>
              <w:spacing w:after="0" w:line="240" w:lineRule="auto"/>
              <w:jc w:val="both"/>
              <w:rPr>
                <w:rFonts w:ascii="Times New Roman" w:hAnsi="Times New Roman"/>
                <w:sz w:val="24"/>
                <w:szCs w:val="24"/>
              </w:rPr>
            </w:pPr>
            <w:r w:rsidRPr="007C4F07">
              <w:rPr>
                <w:rFonts w:ascii="Times New Roman" w:hAnsi="Times New Roman"/>
                <w:sz w:val="24"/>
                <w:szCs w:val="24"/>
              </w:rPr>
              <w:t>Giúp doanh nghiệp thúc đẩy hiệu quả hơn văn hóa học hỏi, đổi mới, và sáng tạo</w:t>
            </w:r>
            <w:r w:rsidR="00111220">
              <w:rPr>
                <w:rFonts w:ascii="Times New Roman" w:hAnsi="Times New Roman"/>
                <w:sz w:val="24"/>
                <w:szCs w:val="24"/>
              </w:rPr>
              <w:t>.</w:t>
            </w:r>
          </w:p>
        </w:tc>
        <w:tc>
          <w:tcPr>
            <w:tcW w:w="641" w:type="dxa"/>
            <w:vAlign w:val="center"/>
          </w:tcPr>
          <w:p w14:paraId="04E621A1" w14:textId="77777777" w:rsidR="007C4F07" w:rsidRPr="007C4F07" w:rsidRDefault="007C4F07" w:rsidP="00217E7A">
            <w:pPr>
              <w:spacing w:line="360" w:lineRule="auto"/>
              <w:jc w:val="center"/>
              <w:rPr>
                <w:b/>
                <w:bCs/>
              </w:rPr>
            </w:pPr>
            <w:r w:rsidRPr="007C4F07">
              <w:rPr>
                <w:b/>
                <w:bCs/>
              </w:rPr>
              <w:t>1</w:t>
            </w:r>
          </w:p>
        </w:tc>
        <w:tc>
          <w:tcPr>
            <w:tcW w:w="641" w:type="dxa"/>
            <w:vAlign w:val="center"/>
          </w:tcPr>
          <w:p w14:paraId="0BA4CB7F" w14:textId="77777777" w:rsidR="007C4F07" w:rsidRPr="007C4F07" w:rsidRDefault="007C4F07" w:rsidP="00217E7A">
            <w:pPr>
              <w:spacing w:line="360" w:lineRule="auto"/>
              <w:jc w:val="center"/>
              <w:rPr>
                <w:b/>
                <w:bCs/>
              </w:rPr>
            </w:pPr>
            <w:r w:rsidRPr="007C4F07">
              <w:rPr>
                <w:b/>
                <w:bCs/>
              </w:rPr>
              <w:t>2</w:t>
            </w:r>
          </w:p>
        </w:tc>
        <w:tc>
          <w:tcPr>
            <w:tcW w:w="641" w:type="dxa"/>
            <w:vAlign w:val="center"/>
          </w:tcPr>
          <w:p w14:paraId="4C1F8ED8" w14:textId="77777777" w:rsidR="007C4F07" w:rsidRPr="007C4F07" w:rsidRDefault="007C4F07" w:rsidP="00217E7A">
            <w:pPr>
              <w:spacing w:line="360" w:lineRule="auto"/>
              <w:jc w:val="center"/>
              <w:rPr>
                <w:b/>
                <w:bCs/>
              </w:rPr>
            </w:pPr>
            <w:r w:rsidRPr="007C4F07">
              <w:rPr>
                <w:b/>
                <w:bCs/>
              </w:rPr>
              <w:t>3</w:t>
            </w:r>
          </w:p>
        </w:tc>
        <w:tc>
          <w:tcPr>
            <w:tcW w:w="641" w:type="dxa"/>
            <w:vAlign w:val="center"/>
          </w:tcPr>
          <w:p w14:paraId="71B7C7C9" w14:textId="77777777" w:rsidR="007C4F07" w:rsidRPr="007C4F07" w:rsidRDefault="007C4F07" w:rsidP="00217E7A">
            <w:pPr>
              <w:spacing w:line="360" w:lineRule="auto"/>
              <w:jc w:val="center"/>
              <w:rPr>
                <w:b/>
                <w:bCs/>
              </w:rPr>
            </w:pPr>
            <w:r w:rsidRPr="007C4F07">
              <w:rPr>
                <w:b/>
                <w:bCs/>
              </w:rPr>
              <w:t>4</w:t>
            </w:r>
          </w:p>
        </w:tc>
        <w:tc>
          <w:tcPr>
            <w:tcW w:w="641" w:type="dxa"/>
            <w:vAlign w:val="center"/>
          </w:tcPr>
          <w:p w14:paraId="327869A0" w14:textId="77777777" w:rsidR="007C4F07" w:rsidRPr="007C4F07" w:rsidRDefault="007C4F07" w:rsidP="00217E7A">
            <w:pPr>
              <w:spacing w:line="360" w:lineRule="auto"/>
              <w:jc w:val="center"/>
              <w:rPr>
                <w:b/>
                <w:bCs/>
              </w:rPr>
            </w:pPr>
            <w:r w:rsidRPr="007C4F07">
              <w:rPr>
                <w:b/>
                <w:bCs/>
              </w:rPr>
              <w:t>5</w:t>
            </w:r>
          </w:p>
        </w:tc>
      </w:tr>
      <w:tr w:rsidR="007C4F07" w:rsidRPr="007C4F07" w14:paraId="2264E8A1" w14:textId="77777777" w:rsidTr="00217E7A">
        <w:tc>
          <w:tcPr>
            <w:tcW w:w="6672" w:type="dxa"/>
            <w:vAlign w:val="center"/>
          </w:tcPr>
          <w:p w14:paraId="4822995F" w14:textId="26E2369C" w:rsidR="007C4F07" w:rsidRPr="007C4F07" w:rsidRDefault="007C4F07" w:rsidP="001B1E8A">
            <w:pPr>
              <w:pStyle w:val="ListParagraph"/>
              <w:numPr>
                <w:ilvl w:val="0"/>
                <w:numId w:val="46"/>
              </w:numPr>
              <w:spacing w:after="0" w:line="240" w:lineRule="auto"/>
              <w:jc w:val="both"/>
              <w:rPr>
                <w:rFonts w:ascii="Times New Roman" w:hAnsi="Times New Roman"/>
                <w:sz w:val="24"/>
                <w:szCs w:val="24"/>
              </w:rPr>
            </w:pPr>
            <w:r w:rsidRPr="007C4F07">
              <w:rPr>
                <w:rFonts w:ascii="Times New Roman" w:hAnsi="Times New Roman"/>
                <w:sz w:val="24"/>
                <w:szCs w:val="24"/>
              </w:rPr>
              <w:t>Tăng độ gắn kết trong CBCNV và khả năng phối thuộc giữa các bộ phận trong DN</w:t>
            </w:r>
            <w:r w:rsidR="00111220">
              <w:rPr>
                <w:rFonts w:ascii="Times New Roman" w:hAnsi="Times New Roman"/>
                <w:sz w:val="24"/>
                <w:szCs w:val="24"/>
              </w:rPr>
              <w:t>.</w:t>
            </w:r>
          </w:p>
        </w:tc>
        <w:tc>
          <w:tcPr>
            <w:tcW w:w="641" w:type="dxa"/>
            <w:vAlign w:val="center"/>
          </w:tcPr>
          <w:p w14:paraId="7262BEFB" w14:textId="77777777" w:rsidR="007C4F07" w:rsidRPr="007C4F07" w:rsidRDefault="007C4F07" w:rsidP="00217E7A">
            <w:pPr>
              <w:spacing w:line="360" w:lineRule="auto"/>
              <w:jc w:val="center"/>
              <w:rPr>
                <w:b/>
                <w:bCs/>
              </w:rPr>
            </w:pPr>
            <w:r w:rsidRPr="007C4F07">
              <w:rPr>
                <w:b/>
                <w:bCs/>
              </w:rPr>
              <w:t>1</w:t>
            </w:r>
          </w:p>
        </w:tc>
        <w:tc>
          <w:tcPr>
            <w:tcW w:w="641" w:type="dxa"/>
            <w:vAlign w:val="center"/>
          </w:tcPr>
          <w:p w14:paraId="51458B7C" w14:textId="77777777" w:rsidR="007C4F07" w:rsidRPr="007C4F07" w:rsidRDefault="007C4F07" w:rsidP="00217E7A">
            <w:pPr>
              <w:spacing w:line="360" w:lineRule="auto"/>
              <w:jc w:val="center"/>
              <w:rPr>
                <w:b/>
                <w:bCs/>
              </w:rPr>
            </w:pPr>
            <w:r w:rsidRPr="007C4F07">
              <w:rPr>
                <w:b/>
                <w:bCs/>
              </w:rPr>
              <w:t>2</w:t>
            </w:r>
          </w:p>
        </w:tc>
        <w:tc>
          <w:tcPr>
            <w:tcW w:w="641" w:type="dxa"/>
            <w:vAlign w:val="center"/>
          </w:tcPr>
          <w:p w14:paraId="7404E7E4" w14:textId="77777777" w:rsidR="007C4F07" w:rsidRPr="007C4F07" w:rsidRDefault="007C4F07" w:rsidP="00217E7A">
            <w:pPr>
              <w:spacing w:line="360" w:lineRule="auto"/>
              <w:jc w:val="center"/>
              <w:rPr>
                <w:b/>
                <w:bCs/>
              </w:rPr>
            </w:pPr>
            <w:r w:rsidRPr="007C4F07">
              <w:rPr>
                <w:b/>
                <w:bCs/>
              </w:rPr>
              <w:t>3</w:t>
            </w:r>
          </w:p>
        </w:tc>
        <w:tc>
          <w:tcPr>
            <w:tcW w:w="641" w:type="dxa"/>
            <w:vAlign w:val="center"/>
          </w:tcPr>
          <w:p w14:paraId="7B40F97B" w14:textId="77777777" w:rsidR="007C4F07" w:rsidRPr="007C4F07" w:rsidRDefault="007C4F07" w:rsidP="00217E7A">
            <w:pPr>
              <w:spacing w:line="360" w:lineRule="auto"/>
              <w:jc w:val="center"/>
              <w:rPr>
                <w:b/>
                <w:bCs/>
              </w:rPr>
            </w:pPr>
            <w:r w:rsidRPr="007C4F07">
              <w:rPr>
                <w:b/>
                <w:bCs/>
              </w:rPr>
              <w:t>4</w:t>
            </w:r>
          </w:p>
        </w:tc>
        <w:tc>
          <w:tcPr>
            <w:tcW w:w="641" w:type="dxa"/>
            <w:vAlign w:val="center"/>
          </w:tcPr>
          <w:p w14:paraId="06AFD401" w14:textId="77777777" w:rsidR="007C4F07" w:rsidRPr="007C4F07" w:rsidRDefault="007C4F07" w:rsidP="00217E7A">
            <w:pPr>
              <w:spacing w:line="360" w:lineRule="auto"/>
              <w:jc w:val="center"/>
              <w:rPr>
                <w:b/>
                <w:bCs/>
              </w:rPr>
            </w:pPr>
            <w:r w:rsidRPr="007C4F07">
              <w:rPr>
                <w:b/>
                <w:bCs/>
              </w:rPr>
              <w:t>5</w:t>
            </w:r>
          </w:p>
        </w:tc>
      </w:tr>
      <w:tr w:rsidR="007C4F07" w:rsidRPr="007C4F07" w14:paraId="5FFCFDF8" w14:textId="77777777" w:rsidTr="00217E7A">
        <w:tc>
          <w:tcPr>
            <w:tcW w:w="6672" w:type="dxa"/>
            <w:vAlign w:val="center"/>
          </w:tcPr>
          <w:p w14:paraId="143D4028" w14:textId="132899E6" w:rsidR="007C4F07" w:rsidRPr="007C4F07" w:rsidRDefault="007C4F07" w:rsidP="001B1E8A">
            <w:pPr>
              <w:pStyle w:val="ListParagraph"/>
              <w:numPr>
                <w:ilvl w:val="0"/>
                <w:numId w:val="46"/>
              </w:numPr>
              <w:spacing w:after="0" w:line="240" w:lineRule="auto"/>
              <w:jc w:val="both"/>
              <w:rPr>
                <w:rFonts w:ascii="Times New Roman" w:hAnsi="Times New Roman"/>
                <w:sz w:val="24"/>
                <w:szCs w:val="24"/>
              </w:rPr>
            </w:pPr>
            <w:r w:rsidRPr="007C4F07">
              <w:rPr>
                <w:rFonts w:ascii="Times New Roman" w:hAnsi="Times New Roman"/>
                <w:sz w:val="24"/>
                <w:szCs w:val="24"/>
              </w:rPr>
              <w:t>Giúp doanh nghiệp tăng khả năng hợp tác với các đối tác kinh doanh</w:t>
            </w:r>
            <w:r w:rsidR="00111220">
              <w:rPr>
                <w:rFonts w:ascii="Times New Roman" w:hAnsi="Times New Roman"/>
                <w:sz w:val="24"/>
                <w:szCs w:val="24"/>
              </w:rPr>
              <w:t>.</w:t>
            </w:r>
          </w:p>
        </w:tc>
        <w:tc>
          <w:tcPr>
            <w:tcW w:w="641" w:type="dxa"/>
            <w:vAlign w:val="center"/>
          </w:tcPr>
          <w:p w14:paraId="0CD305F1" w14:textId="77777777" w:rsidR="007C4F07" w:rsidRPr="007C4F07" w:rsidRDefault="007C4F07" w:rsidP="00217E7A">
            <w:pPr>
              <w:spacing w:line="360" w:lineRule="auto"/>
              <w:jc w:val="center"/>
              <w:rPr>
                <w:b/>
                <w:bCs/>
              </w:rPr>
            </w:pPr>
            <w:r w:rsidRPr="007C4F07">
              <w:rPr>
                <w:b/>
                <w:bCs/>
              </w:rPr>
              <w:t>1</w:t>
            </w:r>
          </w:p>
        </w:tc>
        <w:tc>
          <w:tcPr>
            <w:tcW w:w="641" w:type="dxa"/>
            <w:vAlign w:val="center"/>
          </w:tcPr>
          <w:p w14:paraId="1697A600" w14:textId="77777777" w:rsidR="007C4F07" w:rsidRPr="007C4F07" w:rsidRDefault="007C4F07" w:rsidP="00217E7A">
            <w:pPr>
              <w:spacing w:line="360" w:lineRule="auto"/>
              <w:jc w:val="center"/>
              <w:rPr>
                <w:b/>
                <w:bCs/>
              </w:rPr>
            </w:pPr>
            <w:r w:rsidRPr="007C4F07">
              <w:rPr>
                <w:b/>
                <w:bCs/>
              </w:rPr>
              <w:t>2</w:t>
            </w:r>
          </w:p>
        </w:tc>
        <w:tc>
          <w:tcPr>
            <w:tcW w:w="641" w:type="dxa"/>
            <w:vAlign w:val="center"/>
          </w:tcPr>
          <w:p w14:paraId="52C8115C" w14:textId="77777777" w:rsidR="007C4F07" w:rsidRPr="007C4F07" w:rsidRDefault="007C4F07" w:rsidP="00217E7A">
            <w:pPr>
              <w:spacing w:line="360" w:lineRule="auto"/>
              <w:jc w:val="center"/>
              <w:rPr>
                <w:b/>
                <w:bCs/>
              </w:rPr>
            </w:pPr>
            <w:r w:rsidRPr="007C4F07">
              <w:rPr>
                <w:b/>
                <w:bCs/>
              </w:rPr>
              <w:t>3</w:t>
            </w:r>
          </w:p>
        </w:tc>
        <w:tc>
          <w:tcPr>
            <w:tcW w:w="641" w:type="dxa"/>
            <w:vAlign w:val="center"/>
          </w:tcPr>
          <w:p w14:paraId="604EDB93" w14:textId="77777777" w:rsidR="007C4F07" w:rsidRPr="007C4F07" w:rsidRDefault="007C4F07" w:rsidP="00217E7A">
            <w:pPr>
              <w:spacing w:line="360" w:lineRule="auto"/>
              <w:jc w:val="center"/>
              <w:rPr>
                <w:b/>
                <w:bCs/>
              </w:rPr>
            </w:pPr>
            <w:r w:rsidRPr="007C4F07">
              <w:rPr>
                <w:b/>
                <w:bCs/>
              </w:rPr>
              <w:t>4</w:t>
            </w:r>
          </w:p>
        </w:tc>
        <w:tc>
          <w:tcPr>
            <w:tcW w:w="641" w:type="dxa"/>
            <w:vAlign w:val="center"/>
          </w:tcPr>
          <w:p w14:paraId="4C4A787C" w14:textId="77777777" w:rsidR="007C4F07" w:rsidRPr="007C4F07" w:rsidRDefault="007C4F07" w:rsidP="00217E7A">
            <w:pPr>
              <w:spacing w:line="360" w:lineRule="auto"/>
              <w:jc w:val="center"/>
              <w:rPr>
                <w:b/>
                <w:bCs/>
              </w:rPr>
            </w:pPr>
            <w:r w:rsidRPr="007C4F07">
              <w:rPr>
                <w:b/>
                <w:bCs/>
              </w:rPr>
              <w:t>5</w:t>
            </w:r>
          </w:p>
        </w:tc>
      </w:tr>
      <w:tr w:rsidR="007C4F07" w:rsidRPr="007C4F07" w14:paraId="3708692E" w14:textId="77777777" w:rsidTr="00217E7A">
        <w:tc>
          <w:tcPr>
            <w:tcW w:w="6672" w:type="dxa"/>
            <w:vAlign w:val="center"/>
          </w:tcPr>
          <w:p w14:paraId="07A7F388" w14:textId="4ABC066E" w:rsidR="007C4F07" w:rsidRPr="007C4F07" w:rsidRDefault="007C4F07" w:rsidP="001B1E8A">
            <w:pPr>
              <w:pStyle w:val="ListParagraph"/>
              <w:numPr>
                <w:ilvl w:val="0"/>
                <w:numId w:val="46"/>
              </w:numPr>
              <w:spacing w:after="0" w:line="240" w:lineRule="auto"/>
              <w:jc w:val="both"/>
              <w:rPr>
                <w:rFonts w:ascii="Times New Roman" w:hAnsi="Times New Roman"/>
                <w:sz w:val="24"/>
                <w:szCs w:val="24"/>
              </w:rPr>
            </w:pPr>
            <w:r w:rsidRPr="007C4F07">
              <w:rPr>
                <w:rFonts w:ascii="Times New Roman" w:hAnsi="Times New Roman"/>
                <w:sz w:val="24"/>
                <w:szCs w:val="24"/>
              </w:rPr>
              <w:t>Tăng độ gắn kết với khách hàng, chất lượng dịch vụ khách hàng, và đáp ứng đòi hỏi ngày càng cao của khách hàng</w:t>
            </w:r>
            <w:r w:rsidR="00111220">
              <w:rPr>
                <w:rFonts w:ascii="Times New Roman" w:hAnsi="Times New Roman"/>
                <w:sz w:val="24"/>
                <w:szCs w:val="24"/>
              </w:rPr>
              <w:t>.</w:t>
            </w:r>
          </w:p>
        </w:tc>
        <w:tc>
          <w:tcPr>
            <w:tcW w:w="641" w:type="dxa"/>
            <w:vAlign w:val="center"/>
          </w:tcPr>
          <w:p w14:paraId="5136531D" w14:textId="77777777" w:rsidR="007C4F07" w:rsidRPr="007C4F07" w:rsidRDefault="007C4F07" w:rsidP="00217E7A">
            <w:pPr>
              <w:spacing w:line="360" w:lineRule="auto"/>
              <w:jc w:val="center"/>
              <w:rPr>
                <w:b/>
                <w:bCs/>
              </w:rPr>
            </w:pPr>
            <w:r w:rsidRPr="007C4F07">
              <w:rPr>
                <w:b/>
                <w:bCs/>
              </w:rPr>
              <w:t>1</w:t>
            </w:r>
          </w:p>
        </w:tc>
        <w:tc>
          <w:tcPr>
            <w:tcW w:w="641" w:type="dxa"/>
            <w:vAlign w:val="center"/>
          </w:tcPr>
          <w:p w14:paraId="2C1F6DE8" w14:textId="77777777" w:rsidR="007C4F07" w:rsidRPr="007C4F07" w:rsidRDefault="007C4F07" w:rsidP="00217E7A">
            <w:pPr>
              <w:spacing w:line="360" w:lineRule="auto"/>
              <w:jc w:val="center"/>
              <w:rPr>
                <w:b/>
                <w:bCs/>
              </w:rPr>
            </w:pPr>
            <w:r w:rsidRPr="007C4F07">
              <w:rPr>
                <w:b/>
                <w:bCs/>
              </w:rPr>
              <w:t>2</w:t>
            </w:r>
          </w:p>
        </w:tc>
        <w:tc>
          <w:tcPr>
            <w:tcW w:w="641" w:type="dxa"/>
            <w:vAlign w:val="center"/>
          </w:tcPr>
          <w:p w14:paraId="4CC8261C" w14:textId="77777777" w:rsidR="007C4F07" w:rsidRPr="007C4F07" w:rsidRDefault="007C4F07" w:rsidP="00217E7A">
            <w:pPr>
              <w:spacing w:line="360" w:lineRule="auto"/>
              <w:jc w:val="center"/>
              <w:rPr>
                <w:b/>
                <w:bCs/>
              </w:rPr>
            </w:pPr>
            <w:r w:rsidRPr="007C4F07">
              <w:rPr>
                <w:b/>
                <w:bCs/>
              </w:rPr>
              <w:t>3</w:t>
            </w:r>
          </w:p>
        </w:tc>
        <w:tc>
          <w:tcPr>
            <w:tcW w:w="641" w:type="dxa"/>
            <w:vAlign w:val="center"/>
          </w:tcPr>
          <w:p w14:paraId="356AEF4B" w14:textId="77777777" w:rsidR="007C4F07" w:rsidRPr="007C4F07" w:rsidRDefault="007C4F07" w:rsidP="00217E7A">
            <w:pPr>
              <w:spacing w:line="360" w:lineRule="auto"/>
              <w:jc w:val="center"/>
              <w:rPr>
                <w:b/>
                <w:bCs/>
              </w:rPr>
            </w:pPr>
            <w:r w:rsidRPr="007C4F07">
              <w:rPr>
                <w:b/>
                <w:bCs/>
              </w:rPr>
              <w:t>4</w:t>
            </w:r>
          </w:p>
        </w:tc>
        <w:tc>
          <w:tcPr>
            <w:tcW w:w="641" w:type="dxa"/>
            <w:vAlign w:val="center"/>
          </w:tcPr>
          <w:p w14:paraId="626AD208" w14:textId="77777777" w:rsidR="007C4F07" w:rsidRPr="007C4F07" w:rsidRDefault="007C4F07" w:rsidP="00217E7A">
            <w:pPr>
              <w:spacing w:line="360" w:lineRule="auto"/>
              <w:jc w:val="center"/>
              <w:rPr>
                <w:b/>
                <w:bCs/>
              </w:rPr>
            </w:pPr>
            <w:r w:rsidRPr="007C4F07">
              <w:rPr>
                <w:b/>
                <w:bCs/>
              </w:rPr>
              <w:t>5</w:t>
            </w:r>
          </w:p>
        </w:tc>
      </w:tr>
      <w:tr w:rsidR="007C4F07" w:rsidRPr="007C4F07" w14:paraId="07F4673C" w14:textId="77777777" w:rsidTr="00217E7A">
        <w:trPr>
          <w:trHeight w:val="470"/>
        </w:trPr>
        <w:tc>
          <w:tcPr>
            <w:tcW w:w="6672" w:type="dxa"/>
            <w:vAlign w:val="center"/>
          </w:tcPr>
          <w:p w14:paraId="58B7CF3E" w14:textId="4DF6DE6F" w:rsidR="007C4F07" w:rsidRPr="007C4F07" w:rsidRDefault="007C4F07" w:rsidP="001B1E8A">
            <w:pPr>
              <w:pStyle w:val="ListParagraph"/>
              <w:numPr>
                <w:ilvl w:val="0"/>
                <w:numId w:val="46"/>
              </w:numPr>
              <w:spacing w:after="0" w:line="240" w:lineRule="auto"/>
              <w:jc w:val="both"/>
              <w:rPr>
                <w:rFonts w:ascii="Times New Roman" w:hAnsi="Times New Roman"/>
                <w:sz w:val="24"/>
                <w:szCs w:val="24"/>
              </w:rPr>
            </w:pPr>
            <w:r w:rsidRPr="007C4F07">
              <w:rPr>
                <w:rFonts w:ascii="Times New Roman" w:hAnsi="Times New Roman"/>
                <w:sz w:val="24"/>
                <w:szCs w:val="24"/>
              </w:rPr>
              <w:t>Nâng cao tính phát triển bền vững của doanh nghiệp (tiết kiệm vật tư-năng lượng, giảm ô nhiễm môi trường và rác thải)</w:t>
            </w:r>
            <w:r w:rsidR="00111220">
              <w:rPr>
                <w:rFonts w:ascii="Times New Roman" w:hAnsi="Times New Roman"/>
                <w:sz w:val="24"/>
                <w:szCs w:val="24"/>
              </w:rPr>
              <w:t>.</w:t>
            </w:r>
          </w:p>
        </w:tc>
        <w:tc>
          <w:tcPr>
            <w:tcW w:w="641" w:type="dxa"/>
            <w:vAlign w:val="center"/>
          </w:tcPr>
          <w:p w14:paraId="1E966CF2" w14:textId="77777777" w:rsidR="007C4F07" w:rsidRPr="007C4F07" w:rsidRDefault="007C4F07" w:rsidP="00217E7A">
            <w:pPr>
              <w:spacing w:line="360" w:lineRule="auto"/>
              <w:jc w:val="center"/>
              <w:rPr>
                <w:b/>
                <w:bCs/>
              </w:rPr>
            </w:pPr>
            <w:r w:rsidRPr="007C4F07">
              <w:rPr>
                <w:b/>
                <w:bCs/>
              </w:rPr>
              <w:t>1</w:t>
            </w:r>
          </w:p>
        </w:tc>
        <w:tc>
          <w:tcPr>
            <w:tcW w:w="641" w:type="dxa"/>
            <w:vAlign w:val="center"/>
          </w:tcPr>
          <w:p w14:paraId="0BDE3737" w14:textId="77777777" w:rsidR="007C4F07" w:rsidRPr="007C4F07" w:rsidRDefault="007C4F07" w:rsidP="00217E7A">
            <w:pPr>
              <w:spacing w:line="360" w:lineRule="auto"/>
              <w:jc w:val="center"/>
              <w:rPr>
                <w:b/>
                <w:bCs/>
              </w:rPr>
            </w:pPr>
            <w:r w:rsidRPr="007C4F07">
              <w:rPr>
                <w:b/>
                <w:bCs/>
              </w:rPr>
              <w:t>2</w:t>
            </w:r>
          </w:p>
        </w:tc>
        <w:tc>
          <w:tcPr>
            <w:tcW w:w="641" w:type="dxa"/>
            <w:vAlign w:val="center"/>
          </w:tcPr>
          <w:p w14:paraId="66F8EE67" w14:textId="77777777" w:rsidR="007C4F07" w:rsidRPr="007C4F07" w:rsidRDefault="007C4F07" w:rsidP="00217E7A">
            <w:pPr>
              <w:spacing w:line="360" w:lineRule="auto"/>
              <w:jc w:val="center"/>
              <w:rPr>
                <w:b/>
                <w:bCs/>
              </w:rPr>
            </w:pPr>
            <w:r w:rsidRPr="007C4F07">
              <w:rPr>
                <w:b/>
                <w:bCs/>
              </w:rPr>
              <w:t>3</w:t>
            </w:r>
          </w:p>
        </w:tc>
        <w:tc>
          <w:tcPr>
            <w:tcW w:w="641" w:type="dxa"/>
            <w:vAlign w:val="center"/>
          </w:tcPr>
          <w:p w14:paraId="76DED2CF" w14:textId="77777777" w:rsidR="007C4F07" w:rsidRPr="007C4F07" w:rsidRDefault="007C4F07" w:rsidP="00217E7A">
            <w:pPr>
              <w:spacing w:line="360" w:lineRule="auto"/>
              <w:jc w:val="center"/>
              <w:rPr>
                <w:b/>
                <w:bCs/>
              </w:rPr>
            </w:pPr>
            <w:r w:rsidRPr="007C4F07">
              <w:rPr>
                <w:b/>
                <w:bCs/>
              </w:rPr>
              <w:t>4</w:t>
            </w:r>
          </w:p>
        </w:tc>
        <w:tc>
          <w:tcPr>
            <w:tcW w:w="641" w:type="dxa"/>
            <w:vAlign w:val="center"/>
          </w:tcPr>
          <w:p w14:paraId="5D4A56E5" w14:textId="77777777" w:rsidR="007C4F07" w:rsidRPr="007C4F07" w:rsidRDefault="007C4F07" w:rsidP="00217E7A">
            <w:pPr>
              <w:spacing w:line="360" w:lineRule="auto"/>
              <w:jc w:val="center"/>
              <w:rPr>
                <w:b/>
                <w:bCs/>
              </w:rPr>
            </w:pPr>
            <w:r w:rsidRPr="007C4F07">
              <w:rPr>
                <w:b/>
                <w:bCs/>
              </w:rPr>
              <w:t>5</w:t>
            </w:r>
          </w:p>
        </w:tc>
      </w:tr>
      <w:tr w:rsidR="007C4F07" w:rsidRPr="007C4F07" w14:paraId="2FEE0CE9" w14:textId="77777777" w:rsidTr="00217E7A">
        <w:trPr>
          <w:trHeight w:val="470"/>
        </w:trPr>
        <w:tc>
          <w:tcPr>
            <w:tcW w:w="6672" w:type="dxa"/>
            <w:vAlign w:val="center"/>
          </w:tcPr>
          <w:p w14:paraId="46292CAF" w14:textId="40C03B82" w:rsidR="007C4F07" w:rsidRPr="007C4F07" w:rsidRDefault="007C4F07" w:rsidP="001B1E8A">
            <w:pPr>
              <w:pStyle w:val="ListParagraph"/>
              <w:numPr>
                <w:ilvl w:val="0"/>
                <w:numId w:val="46"/>
              </w:numPr>
              <w:spacing w:after="0" w:line="240" w:lineRule="auto"/>
              <w:jc w:val="both"/>
              <w:rPr>
                <w:rFonts w:ascii="Times New Roman" w:hAnsi="Times New Roman"/>
                <w:sz w:val="24"/>
                <w:szCs w:val="24"/>
              </w:rPr>
            </w:pPr>
            <w:r w:rsidRPr="007C4F07">
              <w:rPr>
                <w:rFonts w:ascii="Times New Roman" w:hAnsi="Times New Roman"/>
                <w:sz w:val="24"/>
                <w:szCs w:val="24"/>
              </w:rPr>
              <w:t>Giúp  DN chuyển dịch và huy động nhanh hơn các nguồn lực q</w:t>
            </w:r>
            <w:r w:rsidR="00111220">
              <w:rPr>
                <w:rFonts w:ascii="Times New Roman" w:hAnsi="Times New Roman"/>
                <w:sz w:val="24"/>
                <w:szCs w:val="24"/>
              </w:rPr>
              <w:t>uý</w:t>
            </w:r>
            <w:r w:rsidRPr="007C4F07">
              <w:rPr>
                <w:rFonts w:ascii="Times New Roman" w:hAnsi="Times New Roman"/>
                <w:sz w:val="24"/>
                <w:szCs w:val="24"/>
              </w:rPr>
              <w:t xml:space="preserve"> (quản lý, lao độ</w:t>
            </w:r>
            <w:r w:rsidR="00111220">
              <w:rPr>
                <w:rFonts w:ascii="Times New Roman" w:hAnsi="Times New Roman"/>
                <w:sz w:val="24"/>
                <w:szCs w:val="24"/>
              </w:rPr>
              <w:t xml:space="preserve">ng, </w:t>
            </w:r>
            <w:r w:rsidRPr="007C4F07">
              <w:rPr>
                <w:rFonts w:ascii="Times New Roman" w:hAnsi="Times New Roman"/>
                <w:sz w:val="24"/>
                <w:szCs w:val="24"/>
              </w:rPr>
              <w:t>vốn) cho các ưu tiên mang lại giá trị</w:t>
            </w:r>
            <w:r w:rsidR="00111220">
              <w:rPr>
                <w:rFonts w:ascii="Times New Roman" w:hAnsi="Times New Roman"/>
                <w:sz w:val="24"/>
                <w:szCs w:val="24"/>
              </w:rPr>
              <w:t xml:space="preserve"> cao hơn.</w:t>
            </w:r>
          </w:p>
        </w:tc>
        <w:tc>
          <w:tcPr>
            <w:tcW w:w="641" w:type="dxa"/>
            <w:vAlign w:val="center"/>
          </w:tcPr>
          <w:p w14:paraId="34A3FEC8" w14:textId="77777777" w:rsidR="007C4F07" w:rsidRPr="007C4F07" w:rsidRDefault="007C4F07" w:rsidP="00217E7A">
            <w:pPr>
              <w:spacing w:line="360" w:lineRule="auto"/>
              <w:jc w:val="center"/>
              <w:rPr>
                <w:b/>
                <w:bCs/>
              </w:rPr>
            </w:pPr>
            <w:r w:rsidRPr="007C4F07">
              <w:rPr>
                <w:b/>
                <w:bCs/>
              </w:rPr>
              <w:t>1</w:t>
            </w:r>
          </w:p>
        </w:tc>
        <w:tc>
          <w:tcPr>
            <w:tcW w:w="641" w:type="dxa"/>
            <w:vAlign w:val="center"/>
          </w:tcPr>
          <w:p w14:paraId="127203E5" w14:textId="77777777" w:rsidR="007C4F07" w:rsidRPr="007C4F07" w:rsidRDefault="007C4F07" w:rsidP="00217E7A">
            <w:pPr>
              <w:spacing w:line="360" w:lineRule="auto"/>
              <w:jc w:val="center"/>
              <w:rPr>
                <w:b/>
                <w:bCs/>
              </w:rPr>
            </w:pPr>
            <w:r w:rsidRPr="007C4F07">
              <w:rPr>
                <w:b/>
                <w:bCs/>
              </w:rPr>
              <w:t>2</w:t>
            </w:r>
          </w:p>
        </w:tc>
        <w:tc>
          <w:tcPr>
            <w:tcW w:w="641" w:type="dxa"/>
            <w:vAlign w:val="center"/>
          </w:tcPr>
          <w:p w14:paraId="3B0C1560" w14:textId="77777777" w:rsidR="007C4F07" w:rsidRPr="007C4F07" w:rsidRDefault="007C4F07" w:rsidP="00217E7A">
            <w:pPr>
              <w:spacing w:line="360" w:lineRule="auto"/>
              <w:jc w:val="center"/>
              <w:rPr>
                <w:b/>
                <w:bCs/>
              </w:rPr>
            </w:pPr>
            <w:r w:rsidRPr="007C4F07">
              <w:rPr>
                <w:b/>
                <w:bCs/>
              </w:rPr>
              <w:t>3</w:t>
            </w:r>
          </w:p>
        </w:tc>
        <w:tc>
          <w:tcPr>
            <w:tcW w:w="641" w:type="dxa"/>
            <w:vAlign w:val="center"/>
          </w:tcPr>
          <w:p w14:paraId="599CCBA8" w14:textId="77777777" w:rsidR="007C4F07" w:rsidRPr="007C4F07" w:rsidRDefault="007C4F07" w:rsidP="00217E7A">
            <w:pPr>
              <w:spacing w:line="360" w:lineRule="auto"/>
              <w:jc w:val="center"/>
              <w:rPr>
                <w:b/>
                <w:bCs/>
              </w:rPr>
            </w:pPr>
            <w:r w:rsidRPr="007C4F07">
              <w:rPr>
                <w:b/>
                <w:bCs/>
              </w:rPr>
              <w:t>4</w:t>
            </w:r>
          </w:p>
        </w:tc>
        <w:tc>
          <w:tcPr>
            <w:tcW w:w="641" w:type="dxa"/>
            <w:vAlign w:val="center"/>
          </w:tcPr>
          <w:p w14:paraId="6F3DC651" w14:textId="77777777" w:rsidR="007C4F07" w:rsidRPr="007C4F07" w:rsidRDefault="007C4F07" w:rsidP="00217E7A">
            <w:pPr>
              <w:spacing w:line="360" w:lineRule="auto"/>
              <w:jc w:val="center"/>
              <w:rPr>
                <w:b/>
                <w:bCs/>
              </w:rPr>
            </w:pPr>
            <w:r w:rsidRPr="007C4F07">
              <w:rPr>
                <w:b/>
                <w:bCs/>
              </w:rPr>
              <w:t>5</w:t>
            </w:r>
          </w:p>
        </w:tc>
      </w:tr>
      <w:tr w:rsidR="007C4F07" w:rsidRPr="007C4F07" w14:paraId="608CC075" w14:textId="77777777" w:rsidTr="00217E7A">
        <w:trPr>
          <w:trHeight w:val="470"/>
        </w:trPr>
        <w:tc>
          <w:tcPr>
            <w:tcW w:w="6672" w:type="dxa"/>
            <w:vAlign w:val="center"/>
          </w:tcPr>
          <w:p w14:paraId="5A72074E" w14:textId="3921C9A0" w:rsidR="007C4F07" w:rsidRPr="007C4F07" w:rsidRDefault="007C4F07" w:rsidP="001B1E8A">
            <w:pPr>
              <w:pStyle w:val="ListParagraph"/>
              <w:numPr>
                <w:ilvl w:val="0"/>
                <w:numId w:val="46"/>
              </w:numPr>
              <w:spacing w:after="0" w:line="240" w:lineRule="auto"/>
              <w:jc w:val="both"/>
              <w:rPr>
                <w:rFonts w:ascii="Times New Roman" w:hAnsi="Times New Roman"/>
                <w:sz w:val="24"/>
                <w:szCs w:val="24"/>
              </w:rPr>
            </w:pPr>
            <w:r w:rsidRPr="007C4F07">
              <w:rPr>
                <w:rFonts w:ascii="Times New Roman" w:hAnsi="Times New Roman"/>
                <w:sz w:val="24"/>
                <w:szCs w:val="24"/>
              </w:rPr>
              <w:t>Giúp doanh nghiệp tái cấu trúc, thay đổi cơ cấu doanh thu</w:t>
            </w:r>
            <w:r w:rsidR="00111220">
              <w:rPr>
                <w:rFonts w:ascii="Times New Roman" w:hAnsi="Times New Roman"/>
                <w:sz w:val="24"/>
                <w:szCs w:val="24"/>
              </w:rPr>
              <w:t xml:space="preserve"> </w:t>
            </w:r>
            <w:r w:rsidRPr="007C4F07">
              <w:rPr>
                <w:rFonts w:ascii="Times New Roman" w:hAnsi="Times New Roman"/>
                <w:sz w:val="24"/>
                <w:szCs w:val="24"/>
              </w:rPr>
              <w:t>để tăng hiệu quả SX-KD</w:t>
            </w:r>
            <w:r w:rsidR="00111220">
              <w:rPr>
                <w:rFonts w:ascii="Times New Roman" w:hAnsi="Times New Roman"/>
                <w:sz w:val="24"/>
                <w:szCs w:val="24"/>
              </w:rPr>
              <w:t>.</w:t>
            </w:r>
          </w:p>
        </w:tc>
        <w:tc>
          <w:tcPr>
            <w:tcW w:w="641" w:type="dxa"/>
            <w:vAlign w:val="center"/>
          </w:tcPr>
          <w:p w14:paraId="638F322C" w14:textId="77777777" w:rsidR="007C4F07" w:rsidRPr="007C4F07" w:rsidRDefault="007C4F07" w:rsidP="00217E7A">
            <w:pPr>
              <w:spacing w:line="360" w:lineRule="auto"/>
              <w:jc w:val="center"/>
              <w:rPr>
                <w:b/>
                <w:bCs/>
              </w:rPr>
            </w:pPr>
            <w:r w:rsidRPr="007C4F07">
              <w:rPr>
                <w:b/>
                <w:bCs/>
              </w:rPr>
              <w:t>1</w:t>
            </w:r>
          </w:p>
        </w:tc>
        <w:tc>
          <w:tcPr>
            <w:tcW w:w="641" w:type="dxa"/>
            <w:vAlign w:val="center"/>
          </w:tcPr>
          <w:p w14:paraId="07849EF9" w14:textId="77777777" w:rsidR="007C4F07" w:rsidRPr="007C4F07" w:rsidRDefault="007C4F07" w:rsidP="00217E7A">
            <w:pPr>
              <w:spacing w:line="360" w:lineRule="auto"/>
              <w:jc w:val="center"/>
              <w:rPr>
                <w:b/>
                <w:bCs/>
              </w:rPr>
            </w:pPr>
            <w:r w:rsidRPr="007C4F07">
              <w:rPr>
                <w:b/>
                <w:bCs/>
              </w:rPr>
              <w:t>2</w:t>
            </w:r>
          </w:p>
        </w:tc>
        <w:tc>
          <w:tcPr>
            <w:tcW w:w="641" w:type="dxa"/>
            <w:vAlign w:val="center"/>
          </w:tcPr>
          <w:p w14:paraId="05D379E5" w14:textId="77777777" w:rsidR="007C4F07" w:rsidRPr="007C4F07" w:rsidRDefault="007C4F07" w:rsidP="00217E7A">
            <w:pPr>
              <w:spacing w:line="360" w:lineRule="auto"/>
              <w:jc w:val="center"/>
              <w:rPr>
                <w:b/>
                <w:bCs/>
              </w:rPr>
            </w:pPr>
            <w:r w:rsidRPr="007C4F07">
              <w:rPr>
                <w:b/>
                <w:bCs/>
              </w:rPr>
              <w:t>3</w:t>
            </w:r>
          </w:p>
        </w:tc>
        <w:tc>
          <w:tcPr>
            <w:tcW w:w="641" w:type="dxa"/>
            <w:vAlign w:val="center"/>
          </w:tcPr>
          <w:p w14:paraId="1CF80BF4" w14:textId="77777777" w:rsidR="007C4F07" w:rsidRPr="007C4F07" w:rsidRDefault="007C4F07" w:rsidP="00217E7A">
            <w:pPr>
              <w:spacing w:line="360" w:lineRule="auto"/>
              <w:jc w:val="center"/>
              <w:rPr>
                <w:b/>
                <w:bCs/>
              </w:rPr>
            </w:pPr>
            <w:r w:rsidRPr="007C4F07">
              <w:rPr>
                <w:b/>
                <w:bCs/>
              </w:rPr>
              <w:t>4</w:t>
            </w:r>
          </w:p>
        </w:tc>
        <w:tc>
          <w:tcPr>
            <w:tcW w:w="641" w:type="dxa"/>
            <w:vAlign w:val="center"/>
          </w:tcPr>
          <w:p w14:paraId="72EF473C" w14:textId="77777777" w:rsidR="007C4F07" w:rsidRPr="007C4F07" w:rsidRDefault="007C4F07" w:rsidP="00217E7A">
            <w:pPr>
              <w:spacing w:line="360" w:lineRule="auto"/>
              <w:jc w:val="center"/>
              <w:rPr>
                <w:b/>
                <w:bCs/>
              </w:rPr>
            </w:pPr>
            <w:r w:rsidRPr="007C4F07">
              <w:rPr>
                <w:b/>
                <w:bCs/>
              </w:rPr>
              <w:t>5</w:t>
            </w:r>
          </w:p>
        </w:tc>
      </w:tr>
      <w:tr w:rsidR="007C4F07" w:rsidRPr="007C4F07" w14:paraId="48E9B987" w14:textId="77777777" w:rsidTr="00217E7A">
        <w:trPr>
          <w:trHeight w:val="470"/>
        </w:trPr>
        <w:tc>
          <w:tcPr>
            <w:tcW w:w="6672" w:type="dxa"/>
            <w:vAlign w:val="center"/>
          </w:tcPr>
          <w:p w14:paraId="12C0257E" w14:textId="60259A3C" w:rsidR="007C4F07" w:rsidRPr="007C4F07" w:rsidRDefault="007C4F07" w:rsidP="001B1E8A">
            <w:pPr>
              <w:pStyle w:val="ListParagraph"/>
              <w:numPr>
                <w:ilvl w:val="0"/>
                <w:numId w:val="46"/>
              </w:numPr>
              <w:spacing w:after="0" w:line="240" w:lineRule="auto"/>
              <w:jc w:val="both"/>
              <w:rPr>
                <w:rFonts w:ascii="Times New Roman" w:hAnsi="Times New Roman"/>
                <w:sz w:val="24"/>
                <w:szCs w:val="24"/>
              </w:rPr>
            </w:pPr>
            <w:r w:rsidRPr="007C4F07">
              <w:rPr>
                <w:rFonts w:ascii="Times New Roman" w:hAnsi="Times New Roman"/>
                <w:sz w:val="24"/>
                <w:szCs w:val="24"/>
              </w:rPr>
              <w:t>Giúp DN thích ứng kịp thời và hiệu quả hơn với biến động  nhanh chóng của thị trường</w:t>
            </w:r>
            <w:r w:rsidR="00111220">
              <w:rPr>
                <w:rFonts w:ascii="Times New Roman" w:hAnsi="Times New Roman"/>
                <w:sz w:val="24"/>
                <w:szCs w:val="24"/>
              </w:rPr>
              <w:t>.</w:t>
            </w:r>
          </w:p>
        </w:tc>
        <w:tc>
          <w:tcPr>
            <w:tcW w:w="641" w:type="dxa"/>
            <w:vAlign w:val="center"/>
          </w:tcPr>
          <w:p w14:paraId="706B1635" w14:textId="77777777" w:rsidR="007C4F07" w:rsidRPr="007C4F07" w:rsidRDefault="007C4F07" w:rsidP="00217E7A">
            <w:pPr>
              <w:spacing w:line="360" w:lineRule="auto"/>
              <w:jc w:val="center"/>
              <w:rPr>
                <w:b/>
                <w:bCs/>
              </w:rPr>
            </w:pPr>
            <w:r w:rsidRPr="007C4F07">
              <w:rPr>
                <w:b/>
                <w:bCs/>
              </w:rPr>
              <w:t>1</w:t>
            </w:r>
          </w:p>
        </w:tc>
        <w:tc>
          <w:tcPr>
            <w:tcW w:w="641" w:type="dxa"/>
            <w:vAlign w:val="center"/>
          </w:tcPr>
          <w:p w14:paraId="573FDB60" w14:textId="77777777" w:rsidR="007C4F07" w:rsidRPr="007C4F07" w:rsidRDefault="007C4F07" w:rsidP="00217E7A">
            <w:pPr>
              <w:spacing w:line="360" w:lineRule="auto"/>
              <w:jc w:val="center"/>
              <w:rPr>
                <w:b/>
                <w:bCs/>
              </w:rPr>
            </w:pPr>
            <w:r w:rsidRPr="007C4F07">
              <w:rPr>
                <w:b/>
                <w:bCs/>
              </w:rPr>
              <w:t>2</w:t>
            </w:r>
          </w:p>
        </w:tc>
        <w:tc>
          <w:tcPr>
            <w:tcW w:w="641" w:type="dxa"/>
            <w:vAlign w:val="center"/>
          </w:tcPr>
          <w:p w14:paraId="47CFCFE9" w14:textId="77777777" w:rsidR="007C4F07" w:rsidRPr="007C4F07" w:rsidRDefault="007C4F07" w:rsidP="00217E7A">
            <w:pPr>
              <w:spacing w:line="360" w:lineRule="auto"/>
              <w:jc w:val="center"/>
              <w:rPr>
                <w:b/>
                <w:bCs/>
              </w:rPr>
            </w:pPr>
            <w:r w:rsidRPr="007C4F07">
              <w:rPr>
                <w:b/>
                <w:bCs/>
              </w:rPr>
              <w:t>3</w:t>
            </w:r>
          </w:p>
        </w:tc>
        <w:tc>
          <w:tcPr>
            <w:tcW w:w="641" w:type="dxa"/>
            <w:vAlign w:val="center"/>
          </w:tcPr>
          <w:p w14:paraId="0A67F5EA" w14:textId="77777777" w:rsidR="007C4F07" w:rsidRPr="007C4F07" w:rsidRDefault="007C4F07" w:rsidP="00217E7A">
            <w:pPr>
              <w:spacing w:line="360" w:lineRule="auto"/>
              <w:jc w:val="center"/>
              <w:rPr>
                <w:b/>
                <w:bCs/>
              </w:rPr>
            </w:pPr>
            <w:r w:rsidRPr="007C4F07">
              <w:rPr>
                <w:b/>
                <w:bCs/>
              </w:rPr>
              <w:t>4</w:t>
            </w:r>
          </w:p>
        </w:tc>
        <w:tc>
          <w:tcPr>
            <w:tcW w:w="641" w:type="dxa"/>
            <w:vAlign w:val="center"/>
          </w:tcPr>
          <w:p w14:paraId="5151C46F" w14:textId="77777777" w:rsidR="007C4F07" w:rsidRPr="007C4F07" w:rsidRDefault="007C4F07" w:rsidP="00217E7A">
            <w:pPr>
              <w:spacing w:line="360" w:lineRule="auto"/>
              <w:jc w:val="center"/>
              <w:rPr>
                <w:b/>
                <w:bCs/>
              </w:rPr>
            </w:pPr>
            <w:r w:rsidRPr="007C4F07">
              <w:rPr>
                <w:b/>
                <w:bCs/>
              </w:rPr>
              <w:t>5</w:t>
            </w:r>
          </w:p>
        </w:tc>
      </w:tr>
      <w:tr w:rsidR="007C4F07" w:rsidRPr="007C4F07" w14:paraId="6822E61C" w14:textId="77777777" w:rsidTr="00217E7A">
        <w:trPr>
          <w:trHeight w:val="470"/>
        </w:trPr>
        <w:tc>
          <w:tcPr>
            <w:tcW w:w="6672" w:type="dxa"/>
            <w:vAlign w:val="center"/>
          </w:tcPr>
          <w:p w14:paraId="497F5CC3" w14:textId="5E5904A5" w:rsidR="007C4F07" w:rsidRPr="007C4F07" w:rsidRDefault="007C4F07" w:rsidP="001B1E8A">
            <w:pPr>
              <w:pStyle w:val="ListParagraph"/>
              <w:numPr>
                <w:ilvl w:val="0"/>
                <w:numId w:val="46"/>
              </w:numPr>
              <w:spacing w:after="0" w:line="240" w:lineRule="auto"/>
              <w:jc w:val="both"/>
              <w:rPr>
                <w:rFonts w:ascii="Times New Roman" w:hAnsi="Times New Roman"/>
                <w:sz w:val="24"/>
                <w:szCs w:val="24"/>
              </w:rPr>
            </w:pPr>
            <w:r w:rsidRPr="007C4F07">
              <w:rPr>
                <w:rFonts w:ascii="Times New Roman" w:hAnsi="Times New Roman"/>
                <w:sz w:val="24"/>
                <w:szCs w:val="24"/>
              </w:rPr>
              <w:t>Giúp tăng vị thế cạnh tranh trên thị trường và giá trị thương hiệu của công ty</w:t>
            </w:r>
            <w:r w:rsidR="00111220">
              <w:rPr>
                <w:rFonts w:ascii="Times New Roman" w:hAnsi="Times New Roman"/>
                <w:sz w:val="24"/>
                <w:szCs w:val="24"/>
              </w:rPr>
              <w:t>.</w:t>
            </w:r>
          </w:p>
        </w:tc>
        <w:tc>
          <w:tcPr>
            <w:tcW w:w="641" w:type="dxa"/>
            <w:vAlign w:val="center"/>
          </w:tcPr>
          <w:p w14:paraId="3616942F" w14:textId="77777777" w:rsidR="007C4F07" w:rsidRPr="007C4F07" w:rsidRDefault="007C4F07" w:rsidP="00217E7A">
            <w:pPr>
              <w:spacing w:line="360" w:lineRule="auto"/>
              <w:jc w:val="center"/>
              <w:rPr>
                <w:b/>
                <w:bCs/>
              </w:rPr>
            </w:pPr>
            <w:r w:rsidRPr="007C4F07">
              <w:rPr>
                <w:b/>
                <w:bCs/>
              </w:rPr>
              <w:t>1</w:t>
            </w:r>
          </w:p>
        </w:tc>
        <w:tc>
          <w:tcPr>
            <w:tcW w:w="641" w:type="dxa"/>
            <w:vAlign w:val="center"/>
          </w:tcPr>
          <w:p w14:paraId="1B3FA5C5" w14:textId="77777777" w:rsidR="007C4F07" w:rsidRPr="007C4F07" w:rsidRDefault="007C4F07" w:rsidP="00217E7A">
            <w:pPr>
              <w:spacing w:line="360" w:lineRule="auto"/>
              <w:jc w:val="center"/>
              <w:rPr>
                <w:b/>
                <w:bCs/>
              </w:rPr>
            </w:pPr>
            <w:r w:rsidRPr="007C4F07">
              <w:rPr>
                <w:b/>
                <w:bCs/>
              </w:rPr>
              <w:t>2</w:t>
            </w:r>
          </w:p>
        </w:tc>
        <w:tc>
          <w:tcPr>
            <w:tcW w:w="641" w:type="dxa"/>
            <w:vAlign w:val="center"/>
          </w:tcPr>
          <w:p w14:paraId="73C7301C" w14:textId="77777777" w:rsidR="007C4F07" w:rsidRPr="007C4F07" w:rsidRDefault="007C4F07" w:rsidP="00217E7A">
            <w:pPr>
              <w:spacing w:line="360" w:lineRule="auto"/>
              <w:jc w:val="center"/>
              <w:rPr>
                <w:b/>
                <w:bCs/>
              </w:rPr>
            </w:pPr>
            <w:r w:rsidRPr="007C4F07">
              <w:rPr>
                <w:b/>
                <w:bCs/>
              </w:rPr>
              <w:t>3</w:t>
            </w:r>
          </w:p>
        </w:tc>
        <w:tc>
          <w:tcPr>
            <w:tcW w:w="641" w:type="dxa"/>
            <w:vAlign w:val="center"/>
          </w:tcPr>
          <w:p w14:paraId="3B8D8F31" w14:textId="77777777" w:rsidR="007C4F07" w:rsidRPr="007C4F07" w:rsidRDefault="007C4F07" w:rsidP="00217E7A">
            <w:pPr>
              <w:spacing w:line="360" w:lineRule="auto"/>
              <w:jc w:val="center"/>
              <w:rPr>
                <w:b/>
                <w:bCs/>
              </w:rPr>
            </w:pPr>
            <w:r w:rsidRPr="007C4F07">
              <w:rPr>
                <w:b/>
                <w:bCs/>
              </w:rPr>
              <w:t>4</w:t>
            </w:r>
          </w:p>
        </w:tc>
        <w:tc>
          <w:tcPr>
            <w:tcW w:w="641" w:type="dxa"/>
            <w:vAlign w:val="center"/>
          </w:tcPr>
          <w:p w14:paraId="40BB2FBB" w14:textId="77777777" w:rsidR="007C4F07" w:rsidRPr="007C4F07" w:rsidRDefault="007C4F07" w:rsidP="00217E7A">
            <w:pPr>
              <w:spacing w:line="360" w:lineRule="auto"/>
              <w:jc w:val="center"/>
              <w:rPr>
                <w:b/>
                <w:bCs/>
              </w:rPr>
            </w:pPr>
            <w:r w:rsidRPr="007C4F07">
              <w:rPr>
                <w:b/>
                <w:bCs/>
              </w:rPr>
              <w:t>5</w:t>
            </w:r>
          </w:p>
        </w:tc>
      </w:tr>
      <w:tr w:rsidR="007C4F07" w:rsidRPr="007C4F07" w14:paraId="396009A5" w14:textId="77777777" w:rsidTr="00217E7A">
        <w:trPr>
          <w:trHeight w:val="470"/>
        </w:trPr>
        <w:tc>
          <w:tcPr>
            <w:tcW w:w="6672" w:type="dxa"/>
            <w:vAlign w:val="center"/>
          </w:tcPr>
          <w:p w14:paraId="1DE29D76" w14:textId="77777777" w:rsidR="007C4F07" w:rsidRPr="007C4F07" w:rsidRDefault="007C4F07" w:rsidP="001B1E8A">
            <w:pPr>
              <w:pStyle w:val="ListParagraph"/>
              <w:numPr>
                <w:ilvl w:val="0"/>
                <w:numId w:val="46"/>
              </w:numPr>
              <w:spacing w:after="0" w:line="240" w:lineRule="auto"/>
              <w:jc w:val="both"/>
              <w:rPr>
                <w:rFonts w:ascii="Times New Roman" w:hAnsi="Times New Roman"/>
                <w:sz w:val="24"/>
                <w:szCs w:val="24"/>
              </w:rPr>
            </w:pPr>
            <w:r w:rsidRPr="007C4F07">
              <w:rPr>
                <w:rFonts w:ascii="Times New Roman" w:hAnsi="Times New Roman"/>
                <w:sz w:val="24"/>
                <w:szCs w:val="24"/>
              </w:rPr>
              <w:t>Giúp doanh nghiệp đương đầu hiệu quả hơn với khủng hoảng COVID-19.</w:t>
            </w:r>
          </w:p>
        </w:tc>
        <w:tc>
          <w:tcPr>
            <w:tcW w:w="641" w:type="dxa"/>
            <w:vAlign w:val="center"/>
          </w:tcPr>
          <w:p w14:paraId="19BF70D1" w14:textId="77777777" w:rsidR="007C4F07" w:rsidRPr="007C4F07" w:rsidRDefault="007C4F07" w:rsidP="00217E7A">
            <w:pPr>
              <w:spacing w:line="360" w:lineRule="auto"/>
              <w:jc w:val="center"/>
              <w:rPr>
                <w:b/>
                <w:bCs/>
              </w:rPr>
            </w:pPr>
            <w:r w:rsidRPr="007C4F07">
              <w:rPr>
                <w:b/>
                <w:bCs/>
              </w:rPr>
              <w:t>1</w:t>
            </w:r>
          </w:p>
        </w:tc>
        <w:tc>
          <w:tcPr>
            <w:tcW w:w="641" w:type="dxa"/>
            <w:vAlign w:val="center"/>
          </w:tcPr>
          <w:p w14:paraId="6057B733" w14:textId="77777777" w:rsidR="007C4F07" w:rsidRPr="007C4F07" w:rsidRDefault="007C4F07" w:rsidP="00217E7A">
            <w:pPr>
              <w:spacing w:line="360" w:lineRule="auto"/>
              <w:jc w:val="center"/>
              <w:rPr>
                <w:b/>
                <w:bCs/>
              </w:rPr>
            </w:pPr>
            <w:r w:rsidRPr="007C4F07">
              <w:rPr>
                <w:b/>
                <w:bCs/>
              </w:rPr>
              <w:t>2</w:t>
            </w:r>
          </w:p>
        </w:tc>
        <w:tc>
          <w:tcPr>
            <w:tcW w:w="641" w:type="dxa"/>
            <w:vAlign w:val="center"/>
          </w:tcPr>
          <w:p w14:paraId="201BFEFD" w14:textId="77777777" w:rsidR="007C4F07" w:rsidRPr="007C4F07" w:rsidRDefault="007C4F07" w:rsidP="00217E7A">
            <w:pPr>
              <w:spacing w:line="360" w:lineRule="auto"/>
              <w:jc w:val="center"/>
              <w:rPr>
                <w:b/>
                <w:bCs/>
              </w:rPr>
            </w:pPr>
            <w:r w:rsidRPr="007C4F07">
              <w:rPr>
                <w:b/>
                <w:bCs/>
              </w:rPr>
              <w:t>3</w:t>
            </w:r>
          </w:p>
        </w:tc>
        <w:tc>
          <w:tcPr>
            <w:tcW w:w="641" w:type="dxa"/>
            <w:vAlign w:val="center"/>
          </w:tcPr>
          <w:p w14:paraId="6D11F31E" w14:textId="77777777" w:rsidR="007C4F07" w:rsidRPr="007C4F07" w:rsidRDefault="007C4F07" w:rsidP="00217E7A">
            <w:pPr>
              <w:spacing w:line="360" w:lineRule="auto"/>
              <w:jc w:val="center"/>
              <w:rPr>
                <w:b/>
                <w:bCs/>
              </w:rPr>
            </w:pPr>
            <w:r w:rsidRPr="007C4F07">
              <w:rPr>
                <w:b/>
                <w:bCs/>
              </w:rPr>
              <w:t>4</w:t>
            </w:r>
          </w:p>
        </w:tc>
        <w:tc>
          <w:tcPr>
            <w:tcW w:w="641" w:type="dxa"/>
            <w:vAlign w:val="center"/>
          </w:tcPr>
          <w:p w14:paraId="64A8C37A" w14:textId="77777777" w:rsidR="007C4F07" w:rsidRPr="007C4F07" w:rsidRDefault="007C4F07" w:rsidP="00217E7A">
            <w:pPr>
              <w:spacing w:line="360" w:lineRule="auto"/>
              <w:jc w:val="center"/>
              <w:rPr>
                <w:b/>
                <w:bCs/>
              </w:rPr>
            </w:pPr>
            <w:r w:rsidRPr="007C4F07">
              <w:rPr>
                <w:b/>
                <w:bCs/>
              </w:rPr>
              <w:t>5</w:t>
            </w:r>
          </w:p>
        </w:tc>
      </w:tr>
    </w:tbl>
    <w:p w14:paraId="345ECF1E" w14:textId="77777777" w:rsidR="007C4F07" w:rsidRPr="007C4F07" w:rsidRDefault="007C4F07" w:rsidP="001B1E8A">
      <w:pPr>
        <w:jc w:val="both"/>
        <w:rPr>
          <w:b/>
        </w:rPr>
      </w:pPr>
    </w:p>
    <w:p w14:paraId="343C7303" w14:textId="77777777" w:rsidR="007C4F07" w:rsidRPr="007C4F07" w:rsidRDefault="007C4F07" w:rsidP="001B1E8A">
      <w:pPr>
        <w:jc w:val="both"/>
        <w:rPr>
          <w:b/>
        </w:rPr>
      </w:pPr>
      <w:r w:rsidRPr="007C4F07">
        <w:rPr>
          <w:b/>
        </w:rPr>
        <w:br w:type="page"/>
      </w:r>
    </w:p>
    <w:p w14:paraId="0E150E03" w14:textId="77777777" w:rsidR="007C4F07" w:rsidRPr="007C4F07" w:rsidRDefault="007C4F07" w:rsidP="001B1E8A">
      <w:pPr>
        <w:jc w:val="both"/>
        <w:rPr>
          <w:b/>
          <w:u w:val="single"/>
        </w:rPr>
      </w:pPr>
      <w:r w:rsidRPr="007C4F07">
        <w:rPr>
          <w:b/>
        </w:rPr>
        <w:lastRenderedPageBreak/>
        <w:t xml:space="preserve">3. Hiện trạng đầu tư vào CĐS: </w:t>
      </w:r>
    </w:p>
    <w:tbl>
      <w:tblPr>
        <w:tblStyle w:val="TableGrid"/>
        <w:tblW w:w="9638" w:type="dxa"/>
        <w:tblInd w:w="137" w:type="dxa"/>
        <w:tblLook w:val="04A0" w:firstRow="1" w:lastRow="0" w:firstColumn="1" w:lastColumn="0" w:noHBand="0" w:noVBand="1"/>
      </w:tblPr>
      <w:tblGrid>
        <w:gridCol w:w="9638"/>
      </w:tblGrid>
      <w:tr w:rsidR="007C4F07" w:rsidRPr="007C4F07" w14:paraId="70EF3B60" w14:textId="77777777" w:rsidTr="00111220">
        <w:trPr>
          <w:trHeight w:val="1147"/>
        </w:trPr>
        <w:tc>
          <w:tcPr>
            <w:tcW w:w="9638" w:type="dxa"/>
            <w:shd w:val="clear" w:color="auto" w:fill="D9E2F3" w:themeFill="accent5" w:themeFillTint="33"/>
          </w:tcPr>
          <w:p w14:paraId="58C74D59" w14:textId="77777777" w:rsidR="007C4F07" w:rsidRPr="007C4F07" w:rsidRDefault="007C4F07" w:rsidP="001B1E8A">
            <w:pPr>
              <w:ind w:left="34"/>
              <w:jc w:val="both"/>
              <w:rPr>
                <w:i/>
              </w:rPr>
            </w:pPr>
            <w:r w:rsidRPr="007C4F07">
              <w:rPr>
                <w:b/>
                <w:bCs/>
                <w:i/>
              </w:rPr>
              <w:t>Xin Anh/Chị khoanh tròn con số gần nhất với ý kiến của mình: 1=Chưa có kế hoạch đầu tư trong 18 tháng tới; 2= Đã có kế hoạch đầu tư trong 18 tháng tới; 3=Mới triển khai đầu tư thử nghiệm, đang trong giai đoạn tìm hiểu; 4=Đã đầu tư được một thời gian nhưng chưa thấy kết quả đáng kể; 5=Đã đầu tư được một thời gian và thu được kết quả khích lệ</w:t>
            </w:r>
          </w:p>
        </w:tc>
      </w:tr>
    </w:tbl>
    <w:p w14:paraId="24C5CF3B" w14:textId="77777777" w:rsidR="007C4F07" w:rsidRPr="007C4F07" w:rsidRDefault="007C4F07" w:rsidP="001B1E8A">
      <w:pPr>
        <w:jc w:val="both"/>
      </w:pPr>
    </w:p>
    <w:tbl>
      <w:tblPr>
        <w:tblStyle w:val="TableGrid"/>
        <w:tblpPr w:leftFromText="180" w:rightFromText="180" w:vertAnchor="text" w:tblpXSpec="center" w:tblpY="1"/>
        <w:tblOverlap w:val="never"/>
        <w:tblW w:w="9548" w:type="dxa"/>
        <w:tblLook w:val="04A0" w:firstRow="1" w:lastRow="0" w:firstColumn="1" w:lastColumn="0" w:noHBand="0" w:noVBand="1"/>
      </w:tblPr>
      <w:tblGrid>
        <w:gridCol w:w="5524"/>
        <w:gridCol w:w="804"/>
        <w:gridCol w:w="805"/>
        <w:gridCol w:w="805"/>
        <w:gridCol w:w="805"/>
        <w:gridCol w:w="805"/>
      </w:tblGrid>
      <w:tr w:rsidR="007C4F07" w:rsidRPr="007C4F07" w14:paraId="2198782E" w14:textId="77777777" w:rsidTr="007C4F07">
        <w:tc>
          <w:tcPr>
            <w:tcW w:w="5524" w:type="dxa"/>
            <w:vAlign w:val="center"/>
          </w:tcPr>
          <w:p w14:paraId="53ABDFED" w14:textId="77777777" w:rsidR="007C4F07" w:rsidRPr="007C4F07" w:rsidRDefault="007C4F07" w:rsidP="001B1E8A">
            <w:pPr>
              <w:jc w:val="both"/>
              <w:rPr>
                <w:b/>
                <w:bCs/>
                <w:i/>
                <w:iCs/>
              </w:rPr>
            </w:pPr>
            <w:r w:rsidRPr="007C4F07">
              <w:rPr>
                <w:b/>
                <w:bCs/>
                <w:i/>
                <w:iCs/>
              </w:rPr>
              <w:t xml:space="preserve">A3. Tại thời điểm hiện tại, DN ở hiện trạng sau trong đầu tư vào CĐS … </w:t>
            </w:r>
          </w:p>
        </w:tc>
        <w:tc>
          <w:tcPr>
            <w:tcW w:w="4024" w:type="dxa"/>
            <w:gridSpan w:val="5"/>
            <w:vAlign w:val="bottom"/>
          </w:tcPr>
          <w:p w14:paraId="03BA6A9B" w14:textId="77777777" w:rsidR="007C4F07" w:rsidRPr="007C4F07" w:rsidRDefault="007C4F07" w:rsidP="001B1E8A">
            <w:pPr>
              <w:spacing w:line="360" w:lineRule="auto"/>
              <w:jc w:val="both"/>
            </w:pPr>
            <w:r w:rsidRPr="007C4F07">
              <w:rPr>
                <w:b/>
                <w:bCs/>
              </w:rPr>
              <w:t xml:space="preserve">Chưa đầu tư      </w:t>
            </w:r>
            <w:r w:rsidRPr="007C4F07">
              <w:rPr>
                <w:b/>
                <w:bCs/>
              </w:rPr>
              <w:sym w:font="Wingdings" w:char="F0DF"/>
            </w:r>
            <w:r w:rsidRPr="007C4F07">
              <w:rPr>
                <w:b/>
                <w:bCs/>
              </w:rPr>
              <w:t xml:space="preserve">        </w:t>
            </w:r>
            <w:r w:rsidRPr="007C4F07">
              <w:rPr>
                <w:b/>
                <w:bCs/>
              </w:rPr>
              <w:sym w:font="Wingdings" w:char="F0E0"/>
            </w:r>
            <w:r w:rsidRPr="007C4F07">
              <w:rPr>
                <w:b/>
                <w:bCs/>
              </w:rPr>
              <w:t xml:space="preserve">    Đã   đầu tư</w:t>
            </w:r>
          </w:p>
        </w:tc>
      </w:tr>
      <w:tr w:rsidR="007C4F07" w:rsidRPr="007C4F07" w14:paraId="18EFBE86" w14:textId="77777777" w:rsidTr="00217E7A">
        <w:tc>
          <w:tcPr>
            <w:tcW w:w="5524" w:type="dxa"/>
            <w:vAlign w:val="center"/>
          </w:tcPr>
          <w:p w14:paraId="71473534" w14:textId="77777777" w:rsidR="007C4F07" w:rsidRPr="007C4F07" w:rsidRDefault="007C4F07" w:rsidP="001B1E8A">
            <w:pPr>
              <w:pStyle w:val="ListParagraph"/>
              <w:numPr>
                <w:ilvl w:val="0"/>
                <w:numId w:val="45"/>
              </w:numPr>
              <w:spacing w:after="0" w:line="240" w:lineRule="auto"/>
              <w:jc w:val="both"/>
              <w:rPr>
                <w:rFonts w:ascii="Times New Roman" w:hAnsi="Times New Roman"/>
                <w:sz w:val="24"/>
                <w:szCs w:val="24"/>
              </w:rPr>
            </w:pPr>
            <w:r w:rsidRPr="007C4F07">
              <w:rPr>
                <w:rFonts w:ascii="Times New Roman" w:hAnsi="Times New Roman"/>
                <w:sz w:val="24"/>
                <w:szCs w:val="24"/>
              </w:rPr>
              <w:t>Phần mềm quản lý nguồn lực (ERM)</w:t>
            </w:r>
          </w:p>
        </w:tc>
        <w:tc>
          <w:tcPr>
            <w:tcW w:w="804" w:type="dxa"/>
            <w:vAlign w:val="center"/>
          </w:tcPr>
          <w:p w14:paraId="53D10A72" w14:textId="77777777" w:rsidR="007C4F07" w:rsidRPr="00217E7A" w:rsidRDefault="007C4F07" w:rsidP="00217E7A">
            <w:pPr>
              <w:spacing w:line="360" w:lineRule="auto"/>
              <w:jc w:val="center"/>
              <w:rPr>
                <w:b/>
              </w:rPr>
            </w:pPr>
            <w:r w:rsidRPr="00217E7A">
              <w:rPr>
                <w:b/>
              </w:rPr>
              <w:t>1</w:t>
            </w:r>
          </w:p>
        </w:tc>
        <w:tc>
          <w:tcPr>
            <w:tcW w:w="805" w:type="dxa"/>
            <w:vAlign w:val="center"/>
          </w:tcPr>
          <w:p w14:paraId="158A8950" w14:textId="77777777" w:rsidR="007C4F07" w:rsidRPr="00217E7A" w:rsidRDefault="007C4F07" w:rsidP="00217E7A">
            <w:pPr>
              <w:spacing w:line="360" w:lineRule="auto"/>
              <w:jc w:val="center"/>
              <w:rPr>
                <w:b/>
              </w:rPr>
            </w:pPr>
            <w:r w:rsidRPr="00217E7A">
              <w:rPr>
                <w:b/>
              </w:rPr>
              <w:t>2</w:t>
            </w:r>
          </w:p>
        </w:tc>
        <w:tc>
          <w:tcPr>
            <w:tcW w:w="805" w:type="dxa"/>
            <w:vAlign w:val="center"/>
          </w:tcPr>
          <w:p w14:paraId="7EC289FD" w14:textId="77777777" w:rsidR="007C4F07" w:rsidRPr="00217E7A" w:rsidRDefault="007C4F07" w:rsidP="00217E7A">
            <w:pPr>
              <w:spacing w:line="360" w:lineRule="auto"/>
              <w:jc w:val="center"/>
              <w:rPr>
                <w:b/>
              </w:rPr>
            </w:pPr>
            <w:r w:rsidRPr="00217E7A">
              <w:rPr>
                <w:b/>
              </w:rPr>
              <w:t>3</w:t>
            </w:r>
          </w:p>
        </w:tc>
        <w:tc>
          <w:tcPr>
            <w:tcW w:w="805" w:type="dxa"/>
            <w:vAlign w:val="center"/>
          </w:tcPr>
          <w:p w14:paraId="0834BD81" w14:textId="77777777" w:rsidR="007C4F07" w:rsidRPr="00217E7A" w:rsidRDefault="007C4F07" w:rsidP="00217E7A">
            <w:pPr>
              <w:spacing w:line="360" w:lineRule="auto"/>
              <w:jc w:val="center"/>
              <w:rPr>
                <w:b/>
              </w:rPr>
            </w:pPr>
            <w:r w:rsidRPr="00217E7A">
              <w:rPr>
                <w:b/>
              </w:rPr>
              <w:t>4</w:t>
            </w:r>
          </w:p>
        </w:tc>
        <w:tc>
          <w:tcPr>
            <w:tcW w:w="805" w:type="dxa"/>
            <w:vAlign w:val="center"/>
          </w:tcPr>
          <w:p w14:paraId="6A56A473" w14:textId="77777777" w:rsidR="007C4F07" w:rsidRPr="00217E7A" w:rsidRDefault="007C4F07" w:rsidP="00217E7A">
            <w:pPr>
              <w:spacing w:line="360" w:lineRule="auto"/>
              <w:jc w:val="center"/>
              <w:rPr>
                <w:b/>
              </w:rPr>
            </w:pPr>
            <w:r w:rsidRPr="00217E7A">
              <w:rPr>
                <w:b/>
              </w:rPr>
              <w:t>5</w:t>
            </w:r>
          </w:p>
        </w:tc>
      </w:tr>
      <w:tr w:rsidR="007C4F07" w:rsidRPr="007C4F07" w14:paraId="46092EC9" w14:textId="77777777" w:rsidTr="00217E7A">
        <w:tc>
          <w:tcPr>
            <w:tcW w:w="5524" w:type="dxa"/>
            <w:vAlign w:val="center"/>
          </w:tcPr>
          <w:p w14:paraId="406CDFFD" w14:textId="77777777" w:rsidR="007C4F07" w:rsidRPr="007C4F07" w:rsidRDefault="007C4F07" w:rsidP="001B1E8A">
            <w:pPr>
              <w:pStyle w:val="ListParagraph"/>
              <w:numPr>
                <w:ilvl w:val="0"/>
                <w:numId w:val="45"/>
              </w:numPr>
              <w:spacing w:after="0" w:line="240" w:lineRule="auto"/>
              <w:jc w:val="both"/>
              <w:rPr>
                <w:rFonts w:ascii="Times New Roman" w:hAnsi="Times New Roman"/>
                <w:sz w:val="24"/>
                <w:szCs w:val="24"/>
              </w:rPr>
            </w:pPr>
            <w:r w:rsidRPr="007C4F07">
              <w:rPr>
                <w:rFonts w:ascii="Times New Roman" w:hAnsi="Times New Roman"/>
                <w:sz w:val="24"/>
                <w:szCs w:val="24"/>
              </w:rPr>
              <w:t>Phần mềm quản lý khách hàng (CRM)</w:t>
            </w:r>
          </w:p>
        </w:tc>
        <w:tc>
          <w:tcPr>
            <w:tcW w:w="804" w:type="dxa"/>
            <w:vAlign w:val="center"/>
          </w:tcPr>
          <w:p w14:paraId="2BD9C76D" w14:textId="77777777" w:rsidR="007C4F07" w:rsidRPr="00217E7A" w:rsidRDefault="007C4F07" w:rsidP="00217E7A">
            <w:pPr>
              <w:spacing w:line="360" w:lineRule="auto"/>
              <w:jc w:val="center"/>
              <w:rPr>
                <w:b/>
              </w:rPr>
            </w:pPr>
            <w:r w:rsidRPr="00217E7A">
              <w:rPr>
                <w:b/>
              </w:rPr>
              <w:t>1</w:t>
            </w:r>
          </w:p>
        </w:tc>
        <w:tc>
          <w:tcPr>
            <w:tcW w:w="805" w:type="dxa"/>
            <w:vAlign w:val="center"/>
          </w:tcPr>
          <w:p w14:paraId="5CC46442" w14:textId="77777777" w:rsidR="007C4F07" w:rsidRPr="00217E7A" w:rsidRDefault="007C4F07" w:rsidP="00217E7A">
            <w:pPr>
              <w:spacing w:line="360" w:lineRule="auto"/>
              <w:jc w:val="center"/>
              <w:rPr>
                <w:b/>
              </w:rPr>
            </w:pPr>
            <w:r w:rsidRPr="00217E7A">
              <w:rPr>
                <w:b/>
              </w:rPr>
              <w:t>2</w:t>
            </w:r>
          </w:p>
        </w:tc>
        <w:tc>
          <w:tcPr>
            <w:tcW w:w="805" w:type="dxa"/>
            <w:vAlign w:val="center"/>
          </w:tcPr>
          <w:p w14:paraId="754712A3" w14:textId="77777777" w:rsidR="007C4F07" w:rsidRPr="00217E7A" w:rsidRDefault="007C4F07" w:rsidP="00217E7A">
            <w:pPr>
              <w:spacing w:line="360" w:lineRule="auto"/>
              <w:jc w:val="center"/>
              <w:rPr>
                <w:b/>
              </w:rPr>
            </w:pPr>
            <w:r w:rsidRPr="00217E7A">
              <w:rPr>
                <w:b/>
              </w:rPr>
              <w:t>3</w:t>
            </w:r>
          </w:p>
        </w:tc>
        <w:tc>
          <w:tcPr>
            <w:tcW w:w="805" w:type="dxa"/>
            <w:vAlign w:val="center"/>
          </w:tcPr>
          <w:p w14:paraId="42A2EF2D" w14:textId="77777777" w:rsidR="007C4F07" w:rsidRPr="00217E7A" w:rsidRDefault="007C4F07" w:rsidP="00217E7A">
            <w:pPr>
              <w:spacing w:line="360" w:lineRule="auto"/>
              <w:jc w:val="center"/>
              <w:rPr>
                <w:b/>
              </w:rPr>
            </w:pPr>
            <w:r w:rsidRPr="00217E7A">
              <w:rPr>
                <w:b/>
              </w:rPr>
              <w:t>4</w:t>
            </w:r>
          </w:p>
        </w:tc>
        <w:tc>
          <w:tcPr>
            <w:tcW w:w="805" w:type="dxa"/>
            <w:vAlign w:val="center"/>
          </w:tcPr>
          <w:p w14:paraId="7FBE63D7" w14:textId="77777777" w:rsidR="007C4F07" w:rsidRPr="00217E7A" w:rsidRDefault="007C4F07" w:rsidP="00217E7A">
            <w:pPr>
              <w:spacing w:line="360" w:lineRule="auto"/>
              <w:jc w:val="center"/>
              <w:rPr>
                <w:b/>
              </w:rPr>
            </w:pPr>
            <w:r w:rsidRPr="00217E7A">
              <w:rPr>
                <w:b/>
              </w:rPr>
              <w:t>5</w:t>
            </w:r>
          </w:p>
        </w:tc>
      </w:tr>
      <w:tr w:rsidR="007C4F07" w:rsidRPr="007C4F07" w14:paraId="20EF6F85" w14:textId="77777777" w:rsidTr="00217E7A">
        <w:tc>
          <w:tcPr>
            <w:tcW w:w="5524" w:type="dxa"/>
            <w:vAlign w:val="center"/>
          </w:tcPr>
          <w:p w14:paraId="69549C46" w14:textId="77777777" w:rsidR="007C4F07" w:rsidRPr="007C4F07" w:rsidRDefault="007C4F07" w:rsidP="001B1E8A">
            <w:pPr>
              <w:pStyle w:val="ListParagraph"/>
              <w:numPr>
                <w:ilvl w:val="0"/>
                <w:numId w:val="45"/>
              </w:numPr>
              <w:spacing w:after="0" w:line="240" w:lineRule="auto"/>
              <w:jc w:val="both"/>
              <w:rPr>
                <w:rFonts w:ascii="Times New Roman" w:hAnsi="Times New Roman"/>
                <w:sz w:val="24"/>
                <w:szCs w:val="24"/>
              </w:rPr>
            </w:pPr>
            <w:r w:rsidRPr="007C4F07">
              <w:rPr>
                <w:rFonts w:ascii="Times New Roman" w:hAnsi="Times New Roman"/>
                <w:sz w:val="24"/>
                <w:szCs w:val="24"/>
              </w:rPr>
              <w:t>Điện toán đám mây</w:t>
            </w:r>
          </w:p>
        </w:tc>
        <w:tc>
          <w:tcPr>
            <w:tcW w:w="804" w:type="dxa"/>
            <w:vAlign w:val="center"/>
          </w:tcPr>
          <w:p w14:paraId="6DFC1FAA" w14:textId="77777777" w:rsidR="007C4F07" w:rsidRPr="00217E7A" w:rsidRDefault="007C4F07" w:rsidP="00217E7A">
            <w:pPr>
              <w:spacing w:line="360" w:lineRule="auto"/>
              <w:jc w:val="center"/>
              <w:rPr>
                <w:b/>
              </w:rPr>
            </w:pPr>
            <w:r w:rsidRPr="00217E7A">
              <w:rPr>
                <w:b/>
              </w:rPr>
              <w:t>1</w:t>
            </w:r>
          </w:p>
        </w:tc>
        <w:tc>
          <w:tcPr>
            <w:tcW w:w="805" w:type="dxa"/>
            <w:vAlign w:val="center"/>
          </w:tcPr>
          <w:p w14:paraId="7C57AEB8" w14:textId="77777777" w:rsidR="007C4F07" w:rsidRPr="00217E7A" w:rsidRDefault="007C4F07" w:rsidP="00217E7A">
            <w:pPr>
              <w:spacing w:line="360" w:lineRule="auto"/>
              <w:jc w:val="center"/>
              <w:rPr>
                <w:b/>
              </w:rPr>
            </w:pPr>
            <w:r w:rsidRPr="00217E7A">
              <w:rPr>
                <w:b/>
              </w:rPr>
              <w:t>2</w:t>
            </w:r>
          </w:p>
        </w:tc>
        <w:tc>
          <w:tcPr>
            <w:tcW w:w="805" w:type="dxa"/>
            <w:vAlign w:val="center"/>
          </w:tcPr>
          <w:p w14:paraId="4AD6D3AF" w14:textId="77777777" w:rsidR="007C4F07" w:rsidRPr="00217E7A" w:rsidRDefault="007C4F07" w:rsidP="00217E7A">
            <w:pPr>
              <w:spacing w:line="360" w:lineRule="auto"/>
              <w:jc w:val="center"/>
              <w:rPr>
                <w:b/>
              </w:rPr>
            </w:pPr>
            <w:r w:rsidRPr="00217E7A">
              <w:rPr>
                <w:b/>
              </w:rPr>
              <w:t>3</w:t>
            </w:r>
          </w:p>
        </w:tc>
        <w:tc>
          <w:tcPr>
            <w:tcW w:w="805" w:type="dxa"/>
            <w:vAlign w:val="center"/>
          </w:tcPr>
          <w:p w14:paraId="2E83D0BE" w14:textId="77777777" w:rsidR="007C4F07" w:rsidRPr="00217E7A" w:rsidRDefault="007C4F07" w:rsidP="00217E7A">
            <w:pPr>
              <w:spacing w:line="360" w:lineRule="auto"/>
              <w:jc w:val="center"/>
              <w:rPr>
                <w:b/>
              </w:rPr>
            </w:pPr>
            <w:r w:rsidRPr="00217E7A">
              <w:rPr>
                <w:b/>
              </w:rPr>
              <w:t>4</w:t>
            </w:r>
          </w:p>
        </w:tc>
        <w:tc>
          <w:tcPr>
            <w:tcW w:w="805" w:type="dxa"/>
            <w:vAlign w:val="center"/>
          </w:tcPr>
          <w:p w14:paraId="11EBDFA5" w14:textId="77777777" w:rsidR="007C4F07" w:rsidRPr="00217E7A" w:rsidRDefault="007C4F07" w:rsidP="00217E7A">
            <w:pPr>
              <w:spacing w:line="360" w:lineRule="auto"/>
              <w:jc w:val="center"/>
              <w:rPr>
                <w:b/>
              </w:rPr>
            </w:pPr>
            <w:r w:rsidRPr="00217E7A">
              <w:rPr>
                <w:b/>
              </w:rPr>
              <w:t>5</w:t>
            </w:r>
          </w:p>
        </w:tc>
      </w:tr>
      <w:tr w:rsidR="007C4F07" w:rsidRPr="007C4F07" w14:paraId="4509501B" w14:textId="77777777" w:rsidTr="00217E7A">
        <w:tc>
          <w:tcPr>
            <w:tcW w:w="5524" w:type="dxa"/>
            <w:vAlign w:val="center"/>
          </w:tcPr>
          <w:p w14:paraId="1C960C19" w14:textId="77777777" w:rsidR="007C4F07" w:rsidRPr="007C4F07" w:rsidRDefault="007C4F07" w:rsidP="001B1E8A">
            <w:pPr>
              <w:pStyle w:val="ListParagraph"/>
              <w:numPr>
                <w:ilvl w:val="0"/>
                <w:numId w:val="45"/>
              </w:numPr>
              <w:spacing w:after="0" w:line="240" w:lineRule="auto"/>
              <w:jc w:val="both"/>
              <w:rPr>
                <w:rFonts w:ascii="Times New Roman" w:hAnsi="Times New Roman"/>
                <w:sz w:val="24"/>
                <w:szCs w:val="24"/>
              </w:rPr>
            </w:pPr>
            <w:r w:rsidRPr="007C4F07">
              <w:rPr>
                <w:rFonts w:ascii="Times New Roman" w:hAnsi="Times New Roman"/>
                <w:sz w:val="24"/>
                <w:szCs w:val="24"/>
              </w:rPr>
              <w:t>An ninh mạng</w:t>
            </w:r>
          </w:p>
        </w:tc>
        <w:tc>
          <w:tcPr>
            <w:tcW w:w="804" w:type="dxa"/>
            <w:vAlign w:val="center"/>
          </w:tcPr>
          <w:p w14:paraId="435AD933" w14:textId="77777777" w:rsidR="007C4F07" w:rsidRPr="00217E7A" w:rsidRDefault="007C4F07" w:rsidP="00217E7A">
            <w:pPr>
              <w:spacing w:line="360" w:lineRule="auto"/>
              <w:jc w:val="center"/>
              <w:rPr>
                <w:b/>
              </w:rPr>
            </w:pPr>
            <w:r w:rsidRPr="00217E7A">
              <w:rPr>
                <w:b/>
              </w:rPr>
              <w:t>1</w:t>
            </w:r>
          </w:p>
        </w:tc>
        <w:tc>
          <w:tcPr>
            <w:tcW w:w="805" w:type="dxa"/>
            <w:vAlign w:val="center"/>
          </w:tcPr>
          <w:p w14:paraId="0F4B4343" w14:textId="77777777" w:rsidR="007C4F07" w:rsidRPr="00217E7A" w:rsidRDefault="007C4F07" w:rsidP="00217E7A">
            <w:pPr>
              <w:spacing w:line="360" w:lineRule="auto"/>
              <w:jc w:val="center"/>
              <w:rPr>
                <w:b/>
              </w:rPr>
            </w:pPr>
            <w:r w:rsidRPr="00217E7A">
              <w:rPr>
                <w:b/>
              </w:rPr>
              <w:t>2</w:t>
            </w:r>
          </w:p>
        </w:tc>
        <w:tc>
          <w:tcPr>
            <w:tcW w:w="805" w:type="dxa"/>
            <w:vAlign w:val="center"/>
          </w:tcPr>
          <w:p w14:paraId="55600AA0" w14:textId="77777777" w:rsidR="007C4F07" w:rsidRPr="00217E7A" w:rsidRDefault="007C4F07" w:rsidP="00217E7A">
            <w:pPr>
              <w:spacing w:line="360" w:lineRule="auto"/>
              <w:jc w:val="center"/>
              <w:rPr>
                <w:b/>
              </w:rPr>
            </w:pPr>
            <w:r w:rsidRPr="00217E7A">
              <w:rPr>
                <w:b/>
              </w:rPr>
              <w:t>3</w:t>
            </w:r>
          </w:p>
        </w:tc>
        <w:tc>
          <w:tcPr>
            <w:tcW w:w="805" w:type="dxa"/>
            <w:vAlign w:val="center"/>
          </w:tcPr>
          <w:p w14:paraId="6084792F" w14:textId="77777777" w:rsidR="007C4F07" w:rsidRPr="00217E7A" w:rsidRDefault="007C4F07" w:rsidP="00217E7A">
            <w:pPr>
              <w:spacing w:line="360" w:lineRule="auto"/>
              <w:jc w:val="center"/>
              <w:rPr>
                <w:b/>
              </w:rPr>
            </w:pPr>
            <w:r w:rsidRPr="00217E7A">
              <w:rPr>
                <w:b/>
              </w:rPr>
              <w:t>4</w:t>
            </w:r>
          </w:p>
        </w:tc>
        <w:tc>
          <w:tcPr>
            <w:tcW w:w="805" w:type="dxa"/>
            <w:vAlign w:val="center"/>
          </w:tcPr>
          <w:p w14:paraId="5529F0D7" w14:textId="77777777" w:rsidR="007C4F07" w:rsidRPr="00217E7A" w:rsidRDefault="007C4F07" w:rsidP="00217E7A">
            <w:pPr>
              <w:spacing w:line="360" w:lineRule="auto"/>
              <w:jc w:val="center"/>
              <w:rPr>
                <w:b/>
              </w:rPr>
            </w:pPr>
            <w:r w:rsidRPr="00217E7A">
              <w:rPr>
                <w:b/>
              </w:rPr>
              <w:t>5</w:t>
            </w:r>
          </w:p>
        </w:tc>
      </w:tr>
      <w:tr w:rsidR="007C4F07" w:rsidRPr="007C4F07" w14:paraId="049F05BB" w14:textId="77777777" w:rsidTr="00217E7A">
        <w:tc>
          <w:tcPr>
            <w:tcW w:w="5524" w:type="dxa"/>
            <w:vAlign w:val="center"/>
          </w:tcPr>
          <w:p w14:paraId="1152FA26" w14:textId="59AA9484" w:rsidR="007C4F07" w:rsidRPr="007C4F07" w:rsidRDefault="007C4F07" w:rsidP="001B1E8A">
            <w:pPr>
              <w:pStyle w:val="ListParagraph"/>
              <w:numPr>
                <w:ilvl w:val="0"/>
                <w:numId w:val="45"/>
              </w:numPr>
              <w:spacing w:after="0" w:line="240" w:lineRule="auto"/>
              <w:jc w:val="both"/>
              <w:rPr>
                <w:rFonts w:ascii="Times New Roman" w:hAnsi="Times New Roman"/>
                <w:sz w:val="24"/>
                <w:szCs w:val="24"/>
              </w:rPr>
            </w:pPr>
            <w:r w:rsidRPr="007C4F07">
              <w:rPr>
                <w:rFonts w:ascii="Times New Roman" w:hAnsi="Times New Roman"/>
                <w:sz w:val="24"/>
                <w:szCs w:val="24"/>
              </w:rPr>
              <w:t>Phân tích và xử lý dữ liệu lớn (</w:t>
            </w:r>
            <w:r w:rsidR="00111220">
              <w:rPr>
                <w:rFonts w:ascii="Times New Roman" w:hAnsi="Times New Roman"/>
                <w:sz w:val="24"/>
                <w:szCs w:val="24"/>
              </w:rPr>
              <w:t>B</w:t>
            </w:r>
            <w:r w:rsidRPr="007C4F07">
              <w:rPr>
                <w:rFonts w:ascii="Times New Roman" w:hAnsi="Times New Roman"/>
                <w:sz w:val="24"/>
                <w:szCs w:val="24"/>
              </w:rPr>
              <w:t>ig data)</w:t>
            </w:r>
          </w:p>
        </w:tc>
        <w:tc>
          <w:tcPr>
            <w:tcW w:w="804" w:type="dxa"/>
            <w:vAlign w:val="center"/>
          </w:tcPr>
          <w:p w14:paraId="37532B38" w14:textId="77777777" w:rsidR="007C4F07" w:rsidRPr="00217E7A" w:rsidRDefault="007C4F07" w:rsidP="00217E7A">
            <w:pPr>
              <w:spacing w:line="360" w:lineRule="auto"/>
              <w:jc w:val="center"/>
              <w:rPr>
                <w:b/>
              </w:rPr>
            </w:pPr>
            <w:r w:rsidRPr="00217E7A">
              <w:rPr>
                <w:b/>
              </w:rPr>
              <w:t>1</w:t>
            </w:r>
          </w:p>
        </w:tc>
        <w:tc>
          <w:tcPr>
            <w:tcW w:w="805" w:type="dxa"/>
            <w:vAlign w:val="center"/>
          </w:tcPr>
          <w:p w14:paraId="0CADCBA7" w14:textId="77777777" w:rsidR="007C4F07" w:rsidRPr="00217E7A" w:rsidRDefault="007C4F07" w:rsidP="00217E7A">
            <w:pPr>
              <w:spacing w:line="360" w:lineRule="auto"/>
              <w:jc w:val="center"/>
              <w:rPr>
                <w:b/>
              </w:rPr>
            </w:pPr>
            <w:r w:rsidRPr="00217E7A">
              <w:rPr>
                <w:b/>
              </w:rPr>
              <w:t>2</w:t>
            </w:r>
          </w:p>
        </w:tc>
        <w:tc>
          <w:tcPr>
            <w:tcW w:w="805" w:type="dxa"/>
            <w:vAlign w:val="center"/>
          </w:tcPr>
          <w:p w14:paraId="026A8403" w14:textId="77777777" w:rsidR="007C4F07" w:rsidRPr="00217E7A" w:rsidRDefault="007C4F07" w:rsidP="00217E7A">
            <w:pPr>
              <w:spacing w:line="360" w:lineRule="auto"/>
              <w:jc w:val="center"/>
              <w:rPr>
                <w:b/>
              </w:rPr>
            </w:pPr>
            <w:r w:rsidRPr="00217E7A">
              <w:rPr>
                <w:b/>
              </w:rPr>
              <w:t>3</w:t>
            </w:r>
          </w:p>
        </w:tc>
        <w:tc>
          <w:tcPr>
            <w:tcW w:w="805" w:type="dxa"/>
            <w:vAlign w:val="center"/>
          </w:tcPr>
          <w:p w14:paraId="4B571F5C" w14:textId="77777777" w:rsidR="007C4F07" w:rsidRPr="00217E7A" w:rsidRDefault="007C4F07" w:rsidP="00217E7A">
            <w:pPr>
              <w:spacing w:line="360" w:lineRule="auto"/>
              <w:jc w:val="center"/>
              <w:rPr>
                <w:b/>
              </w:rPr>
            </w:pPr>
            <w:r w:rsidRPr="00217E7A">
              <w:rPr>
                <w:b/>
              </w:rPr>
              <w:t>4</w:t>
            </w:r>
          </w:p>
        </w:tc>
        <w:tc>
          <w:tcPr>
            <w:tcW w:w="805" w:type="dxa"/>
            <w:vAlign w:val="center"/>
          </w:tcPr>
          <w:p w14:paraId="685AF612" w14:textId="77777777" w:rsidR="007C4F07" w:rsidRPr="00217E7A" w:rsidRDefault="007C4F07" w:rsidP="00217E7A">
            <w:pPr>
              <w:spacing w:line="360" w:lineRule="auto"/>
              <w:jc w:val="center"/>
              <w:rPr>
                <w:b/>
              </w:rPr>
            </w:pPr>
            <w:r w:rsidRPr="00217E7A">
              <w:rPr>
                <w:b/>
              </w:rPr>
              <w:t>5</w:t>
            </w:r>
          </w:p>
        </w:tc>
      </w:tr>
      <w:tr w:rsidR="007C4F07" w:rsidRPr="007C4F07" w14:paraId="07995B99" w14:textId="77777777" w:rsidTr="00217E7A">
        <w:trPr>
          <w:trHeight w:val="189"/>
        </w:trPr>
        <w:tc>
          <w:tcPr>
            <w:tcW w:w="5524" w:type="dxa"/>
            <w:vAlign w:val="center"/>
          </w:tcPr>
          <w:p w14:paraId="63AB8DB4" w14:textId="77777777" w:rsidR="007C4F07" w:rsidRPr="007C4F07" w:rsidRDefault="007C4F07" w:rsidP="001B1E8A">
            <w:pPr>
              <w:pStyle w:val="ListParagraph"/>
              <w:numPr>
                <w:ilvl w:val="0"/>
                <w:numId w:val="45"/>
              </w:numPr>
              <w:spacing w:after="0" w:line="240" w:lineRule="auto"/>
              <w:jc w:val="both"/>
              <w:rPr>
                <w:rFonts w:ascii="Times New Roman" w:hAnsi="Times New Roman"/>
                <w:sz w:val="24"/>
                <w:szCs w:val="24"/>
              </w:rPr>
            </w:pPr>
            <w:r w:rsidRPr="007C4F07">
              <w:rPr>
                <w:rFonts w:ascii="Times New Roman" w:hAnsi="Times New Roman"/>
                <w:sz w:val="24"/>
                <w:szCs w:val="24"/>
              </w:rPr>
              <w:t>Người máy (robot/chatbot) cho tự động hóa SX-DV</w:t>
            </w:r>
          </w:p>
        </w:tc>
        <w:tc>
          <w:tcPr>
            <w:tcW w:w="804" w:type="dxa"/>
            <w:vAlign w:val="center"/>
          </w:tcPr>
          <w:p w14:paraId="47682A20" w14:textId="77777777" w:rsidR="007C4F07" w:rsidRPr="00217E7A" w:rsidRDefault="007C4F07" w:rsidP="00217E7A">
            <w:pPr>
              <w:spacing w:line="360" w:lineRule="auto"/>
              <w:jc w:val="center"/>
              <w:rPr>
                <w:b/>
              </w:rPr>
            </w:pPr>
            <w:r w:rsidRPr="00217E7A">
              <w:rPr>
                <w:b/>
              </w:rPr>
              <w:t>1</w:t>
            </w:r>
          </w:p>
        </w:tc>
        <w:tc>
          <w:tcPr>
            <w:tcW w:w="805" w:type="dxa"/>
            <w:vAlign w:val="center"/>
          </w:tcPr>
          <w:p w14:paraId="0224F182" w14:textId="77777777" w:rsidR="007C4F07" w:rsidRPr="00217E7A" w:rsidRDefault="007C4F07" w:rsidP="00217E7A">
            <w:pPr>
              <w:spacing w:line="360" w:lineRule="auto"/>
              <w:jc w:val="center"/>
              <w:rPr>
                <w:b/>
              </w:rPr>
            </w:pPr>
            <w:r w:rsidRPr="00217E7A">
              <w:rPr>
                <w:b/>
              </w:rPr>
              <w:t>2</w:t>
            </w:r>
          </w:p>
        </w:tc>
        <w:tc>
          <w:tcPr>
            <w:tcW w:w="805" w:type="dxa"/>
            <w:vAlign w:val="center"/>
          </w:tcPr>
          <w:p w14:paraId="5E51C092" w14:textId="77777777" w:rsidR="007C4F07" w:rsidRPr="00217E7A" w:rsidRDefault="007C4F07" w:rsidP="00217E7A">
            <w:pPr>
              <w:spacing w:line="360" w:lineRule="auto"/>
              <w:jc w:val="center"/>
              <w:rPr>
                <w:b/>
              </w:rPr>
            </w:pPr>
            <w:r w:rsidRPr="00217E7A">
              <w:rPr>
                <w:b/>
              </w:rPr>
              <w:t>3</w:t>
            </w:r>
          </w:p>
        </w:tc>
        <w:tc>
          <w:tcPr>
            <w:tcW w:w="805" w:type="dxa"/>
            <w:vAlign w:val="center"/>
          </w:tcPr>
          <w:p w14:paraId="015591AA" w14:textId="77777777" w:rsidR="007C4F07" w:rsidRPr="00217E7A" w:rsidRDefault="007C4F07" w:rsidP="00217E7A">
            <w:pPr>
              <w:spacing w:line="360" w:lineRule="auto"/>
              <w:jc w:val="center"/>
              <w:rPr>
                <w:b/>
              </w:rPr>
            </w:pPr>
            <w:r w:rsidRPr="00217E7A">
              <w:rPr>
                <w:b/>
              </w:rPr>
              <w:t>4</w:t>
            </w:r>
          </w:p>
        </w:tc>
        <w:tc>
          <w:tcPr>
            <w:tcW w:w="805" w:type="dxa"/>
            <w:vAlign w:val="center"/>
          </w:tcPr>
          <w:p w14:paraId="4AC1CB19" w14:textId="77777777" w:rsidR="007C4F07" w:rsidRPr="00217E7A" w:rsidRDefault="007C4F07" w:rsidP="00217E7A">
            <w:pPr>
              <w:spacing w:line="360" w:lineRule="auto"/>
              <w:jc w:val="center"/>
              <w:rPr>
                <w:b/>
              </w:rPr>
            </w:pPr>
            <w:r w:rsidRPr="00217E7A">
              <w:rPr>
                <w:b/>
              </w:rPr>
              <w:t>5</w:t>
            </w:r>
          </w:p>
        </w:tc>
      </w:tr>
      <w:tr w:rsidR="007C4F07" w:rsidRPr="007C4F07" w14:paraId="7B0D28A1" w14:textId="77777777" w:rsidTr="00217E7A">
        <w:tc>
          <w:tcPr>
            <w:tcW w:w="5524" w:type="dxa"/>
            <w:vAlign w:val="center"/>
          </w:tcPr>
          <w:p w14:paraId="215BAF89" w14:textId="77777777" w:rsidR="007C4F07" w:rsidRPr="007C4F07" w:rsidRDefault="007C4F07" w:rsidP="001B1E8A">
            <w:pPr>
              <w:pStyle w:val="ListParagraph"/>
              <w:numPr>
                <w:ilvl w:val="0"/>
                <w:numId w:val="45"/>
              </w:numPr>
              <w:spacing w:after="0" w:line="240" w:lineRule="auto"/>
              <w:jc w:val="both"/>
              <w:rPr>
                <w:rFonts w:ascii="Times New Roman" w:hAnsi="Times New Roman"/>
                <w:sz w:val="24"/>
                <w:szCs w:val="24"/>
              </w:rPr>
            </w:pPr>
            <w:r w:rsidRPr="007C4F07">
              <w:rPr>
                <w:rFonts w:ascii="Times New Roman" w:hAnsi="Times New Roman"/>
                <w:sz w:val="24"/>
                <w:szCs w:val="24"/>
              </w:rPr>
              <w:t>Trí tuệ nhân tạo (AI)</w:t>
            </w:r>
          </w:p>
        </w:tc>
        <w:tc>
          <w:tcPr>
            <w:tcW w:w="804" w:type="dxa"/>
            <w:vAlign w:val="center"/>
          </w:tcPr>
          <w:p w14:paraId="5569E206" w14:textId="77777777" w:rsidR="007C4F07" w:rsidRPr="00217E7A" w:rsidRDefault="007C4F07" w:rsidP="00217E7A">
            <w:pPr>
              <w:spacing w:line="360" w:lineRule="auto"/>
              <w:jc w:val="center"/>
              <w:rPr>
                <w:b/>
              </w:rPr>
            </w:pPr>
            <w:r w:rsidRPr="00217E7A">
              <w:rPr>
                <w:b/>
              </w:rPr>
              <w:t>1</w:t>
            </w:r>
          </w:p>
        </w:tc>
        <w:tc>
          <w:tcPr>
            <w:tcW w:w="805" w:type="dxa"/>
            <w:vAlign w:val="center"/>
          </w:tcPr>
          <w:p w14:paraId="5A10F66A" w14:textId="77777777" w:rsidR="007C4F07" w:rsidRPr="00217E7A" w:rsidRDefault="007C4F07" w:rsidP="00217E7A">
            <w:pPr>
              <w:spacing w:line="360" w:lineRule="auto"/>
              <w:jc w:val="center"/>
              <w:rPr>
                <w:b/>
              </w:rPr>
            </w:pPr>
            <w:r w:rsidRPr="00217E7A">
              <w:rPr>
                <w:b/>
              </w:rPr>
              <w:t>2</w:t>
            </w:r>
          </w:p>
        </w:tc>
        <w:tc>
          <w:tcPr>
            <w:tcW w:w="805" w:type="dxa"/>
            <w:vAlign w:val="center"/>
          </w:tcPr>
          <w:p w14:paraId="57CA3279" w14:textId="77777777" w:rsidR="007C4F07" w:rsidRPr="00217E7A" w:rsidRDefault="007C4F07" w:rsidP="00217E7A">
            <w:pPr>
              <w:spacing w:line="360" w:lineRule="auto"/>
              <w:jc w:val="center"/>
              <w:rPr>
                <w:b/>
              </w:rPr>
            </w:pPr>
            <w:r w:rsidRPr="00217E7A">
              <w:rPr>
                <w:b/>
              </w:rPr>
              <w:t>3</w:t>
            </w:r>
          </w:p>
        </w:tc>
        <w:tc>
          <w:tcPr>
            <w:tcW w:w="805" w:type="dxa"/>
            <w:vAlign w:val="center"/>
          </w:tcPr>
          <w:p w14:paraId="02FF305D" w14:textId="77777777" w:rsidR="007C4F07" w:rsidRPr="00217E7A" w:rsidRDefault="007C4F07" w:rsidP="00217E7A">
            <w:pPr>
              <w:spacing w:line="360" w:lineRule="auto"/>
              <w:jc w:val="center"/>
              <w:rPr>
                <w:b/>
              </w:rPr>
            </w:pPr>
            <w:r w:rsidRPr="00217E7A">
              <w:rPr>
                <w:b/>
              </w:rPr>
              <w:t>4</w:t>
            </w:r>
          </w:p>
        </w:tc>
        <w:tc>
          <w:tcPr>
            <w:tcW w:w="805" w:type="dxa"/>
            <w:vAlign w:val="center"/>
          </w:tcPr>
          <w:p w14:paraId="12EF228D" w14:textId="77777777" w:rsidR="007C4F07" w:rsidRPr="00217E7A" w:rsidRDefault="007C4F07" w:rsidP="00217E7A">
            <w:pPr>
              <w:spacing w:line="360" w:lineRule="auto"/>
              <w:jc w:val="center"/>
              <w:rPr>
                <w:b/>
              </w:rPr>
            </w:pPr>
            <w:r w:rsidRPr="00217E7A">
              <w:rPr>
                <w:b/>
              </w:rPr>
              <w:t>5</w:t>
            </w:r>
          </w:p>
        </w:tc>
      </w:tr>
      <w:tr w:rsidR="007C4F07" w:rsidRPr="007C4F07" w14:paraId="61DAF7BC" w14:textId="77777777" w:rsidTr="00217E7A">
        <w:tc>
          <w:tcPr>
            <w:tcW w:w="5524" w:type="dxa"/>
            <w:vAlign w:val="center"/>
          </w:tcPr>
          <w:p w14:paraId="42DC9C2D" w14:textId="77777777" w:rsidR="007C4F07" w:rsidRPr="007C4F07" w:rsidRDefault="007C4F07" w:rsidP="001B1E8A">
            <w:pPr>
              <w:pStyle w:val="ListParagraph"/>
              <w:numPr>
                <w:ilvl w:val="0"/>
                <w:numId w:val="45"/>
              </w:numPr>
              <w:spacing w:after="0" w:line="240" w:lineRule="auto"/>
              <w:jc w:val="both"/>
              <w:rPr>
                <w:rFonts w:ascii="Times New Roman" w:hAnsi="Times New Roman"/>
                <w:sz w:val="24"/>
                <w:szCs w:val="24"/>
              </w:rPr>
            </w:pPr>
            <w:r w:rsidRPr="007C4F07">
              <w:rPr>
                <w:rFonts w:ascii="Times New Roman" w:hAnsi="Times New Roman"/>
                <w:sz w:val="24"/>
                <w:szCs w:val="24"/>
              </w:rPr>
              <w:t>Internet vạn vật (IoT)</w:t>
            </w:r>
          </w:p>
        </w:tc>
        <w:tc>
          <w:tcPr>
            <w:tcW w:w="804" w:type="dxa"/>
            <w:vAlign w:val="center"/>
          </w:tcPr>
          <w:p w14:paraId="24605592" w14:textId="77777777" w:rsidR="007C4F07" w:rsidRPr="00217E7A" w:rsidRDefault="007C4F07" w:rsidP="00217E7A">
            <w:pPr>
              <w:spacing w:line="360" w:lineRule="auto"/>
              <w:jc w:val="center"/>
              <w:rPr>
                <w:b/>
              </w:rPr>
            </w:pPr>
            <w:r w:rsidRPr="00217E7A">
              <w:rPr>
                <w:b/>
              </w:rPr>
              <w:t>1</w:t>
            </w:r>
          </w:p>
        </w:tc>
        <w:tc>
          <w:tcPr>
            <w:tcW w:w="805" w:type="dxa"/>
            <w:vAlign w:val="center"/>
          </w:tcPr>
          <w:p w14:paraId="1EBF991C" w14:textId="77777777" w:rsidR="007C4F07" w:rsidRPr="00217E7A" w:rsidRDefault="007C4F07" w:rsidP="00217E7A">
            <w:pPr>
              <w:spacing w:line="360" w:lineRule="auto"/>
              <w:jc w:val="center"/>
              <w:rPr>
                <w:b/>
              </w:rPr>
            </w:pPr>
            <w:r w:rsidRPr="00217E7A">
              <w:rPr>
                <w:b/>
              </w:rPr>
              <w:t>2</w:t>
            </w:r>
          </w:p>
        </w:tc>
        <w:tc>
          <w:tcPr>
            <w:tcW w:w="805" w:type="dxa"/>
            <w:vAlign w:val="center"/>
          </w:tcPr>
          <w:p w14:paraId="37617D32" w14:textId="77777777" w:rsidR="007C4F07" w:rsidRPr="00217E7A" w:rsidRDefault="007C4F07" w:rsidP="00217E7A">
            <w:pPr>
              <w:spacing w:line="360" w:lineRule="auto"/>
              <w:jc w:val="center"/>
              <w:rPr>
                <w:b/>
              </w:rPr>
            </w:pPr>
            <w:r w:rsidRPr="00217E7A">
              <w:rPr>
                <w:b/>
              </w:rPr>
              <w:t>3</w:t>
            </w:r>
          </w:p>
        </w:tc>
        <w:tc>
          <w:tcPr>
            <w:tcW w:w="805" w:type="dxa"/>
            <w:vAlign w:val="center"/>
          </w:tcPr>
          <w:p w14:paraId="320CBF95" w14:textId="77777777" w:rsidR="007C4F07" w:rsidRPr="00217E7A" w:rsidRDefault="007C4F07" w:rsidP="00217E7A">
            <w:pPr>
              <w:spacing w:line="360" w:lineRule="auto"/>
              <w:jc w:val="center"/>
              <w:rPr>
                <w:b/>
              </w:rPr>
            </w:pPr>
            <w:r w:rsidRPr="00217E7A">
              <w:rPr>
                <w:b/>
              </w:rPr>
              <w:t>4</w:t>
            </w:r>
          </w:p>
        </w:tc>
        <w:tc>
          <w:tcPr>
            <w:tcW w:w="805" w:type="dxa"/>
            <w:vAlign w:val="center"/>
          </w:tcPr>
          <w:p w14:paraId="2E1E777E" w14:textId="77777777" w:rsidR="007C4F07" w:rsidRPr="00217E7A" w:rsidRDefault="007C4F07" w:rsidP="00217E7A">
            <w:pPr>
              <w:spacing w:line="360" w:lineRule="auto"/>
              <w:jc w:val="center"/>
              <w:rPr>
                <w:b/>
              </w:rPr>
            </w:pPr>
            <w:r w:rsidRPr="00217E7A">
              <w:rPr>
                <w:b/>
              </w:rPr>
              <w:t>5</w:t>
            </w:r>
          </w:p>
        </w:tc>
      </w:tr>
      <w:tr w:rsidR="007C4F07" w:rsidRPr="007C4F07" w14:paraId="4C6BFD21" w14:textId="77777777" w:rsidTr="00217E7A">
        <w:tc>
          <w:tcPr>
            <w:tcW w:w="5524" w:type="dxa"/>
            <w:vAlign w:val="center"/>
          </w:tcPr>
          <w:p w14:paraId="285ED4C5" w14:textId="77777777" w:rsidR="007C4F07" w:rsidRPr="007C4F07" w:rsidRDefault="007C4F07" w:rsidP="001B1E8A">
            <w:pPr>
              <w:pStyle w:val="ListParagraph"/>
              <w:numPr>
                <w:ilvl w:val="0"/>
                <w:numId w:val="45"/>
              </w:numPr>
              <w:spacing w:after="0" w:line="240" w:lineRule="auto"/>
              <w:jc w:val="both"/>
              <w:rPr>
                <w:rFonts w:ascii="Times New Roman" w:hAnsi="Times New Roman"/>
                <w:sz w:val="24"/>
                <w:szCs w:val="24"/>
              </w:rPr>
            </w:pPr>
            <w:r w:rsidRPr="007C4F07">
              <w:rPr>
                <w:rFonts w:ascii="Times New Roman" w:hAnsi="Times New Roman"/>
                <w:sz w:val="24"/>
                <w:szCs w:val="24"/>
              </w:rPr>
              <w:t>Máy in 3D</w:t>
            </w:r>
          </w:p>
        </w:tc>
        <w:tc>
          <w:tcPr>
            <w:tcW w:w="804" w:type="dxa"/>
            <w:vAlign w:val="center"/>
          </w:tcPr>
          <w:p w14:paraId="59154B81" w14:textId="77777777" w:rsidR="007C4F07" w:rsidRPr="00217E7A" w:rsidRDefault="007C4F07" w:rsidP="00217E7A">
            <w:pPr>
              <w:spacing w:line="360" w:lineRule="auto"/>
              <w:jc w:val="center"/>
              <w:rPr>
                <w:b/>
              </w:rPr>
            </w:pPr>
            <w:r w:rsidRPr="00217E7A">
              <w:rPr>
                <w:b/>
              </w:rPr>
              <w:t>1</w:t>
            </w:r>
          </w:p>
        </w:tc>
        <w:tc>
          <w:tcPr>
            <w:tcW w:w="805" w:type="dxa"/>
            <w:vAlign w:val="center"/>
          </w:tcPr>
          <w:p w14:paraId="20FE67B6" w14:textId="77777777" w:rsidR="007C4F07" w:rsidRPr="00217E7A" w:rsidRDefault="007C4F07" w:rsidP="00217E7A">
            <w:pPr>
              <w:spacing w:line="360" w:lineRule="auto"/>
              <w:jc w:val="center"/>
              <w:rPr>
                <w:b/>
              </w:rPr>
            </w:pPr>
            <w:r w:rsidRPr="00217E7A">
              <w:rPr>
                <w:b/>
              </w:rPr>
              <w:t>2</w:t>
            </w:r>
          </w:p>
        </w:tc>
        <w:tc>
          <w:tcPr>
            <w:tcW w:w="805" w:type="dxa"/>
            <w:vAlign w:val="center"/>
          </w:tcPr>
          <w:p w14:paraId="5ADD6E68" w14:textId="77777777" w:rsidR="007C4F07" w:rsidRPr="00217E7A" w:rsidRDefault="007C4F07" w:rsidP="00217E7A">
            <w:pPr>
              <w:spacing w:line="360" w:lineRule="auto"/>
              <w:jc w:val="center"/>
              <w:rPr>
                <w:b/>
              </w:rPr>
            </w:pPr>
            <w:r w:rsidRPr="00217E7A">
              <w:rPr>
                <w:b/>
              </w:rPr>
              <w:t>3</w:t>
            </w:r>
          </w:p>
        </w:tc>
        <w:tc>
          <w:tcPr>
            <w:tcW w:w="805" w:type="dxa"/>
            <w:vAlign w:val="center"/>
          </w:tcPr>
          <w:p w14:paraId="7BE17BF2" w14:textId="77777777" w:rsidR="007C4F07" w:rsidRPr="00217E7A" w:rsidRDefault="007C4F07" w:rsidP="00217E7A">
            <w:pPr>
              <w:spacing w:line="360" w:lineRule="auto"/>
              <w:jc w:val="center"/>
              <w:rPr>
                <w:b/>
              </w:rPr>
            </w:pPr>
            <w:r w:rsidRPr="00217E7A">
              <w:rPr>
                <w:b/>
              </w:rPr>
              <w:t>4</w:t>
            </w:r>
          </w:p>
        </w:tc>
        <w:tc>
          <w:tcPr>
            <w:tcW w:w="805" w:type="dxa"/>
            <w:vAlign w:val="center"/>
          </w:tcPr>
          <w:p w14:paraId="145CEFE6" w14:textId="77777777" w:rsidR="007C4F07" w:rsidRPr="00217E7A" w:rsidRDefault="007C4F07" w:rsidP="00217E7A">
            <w:pPr>
              <w:spacing w:line="360" w:lineRule="auto"/>
              <w:jc w:val="center"/>
              <w:rPr>
                <w:b/>
              </w:rPr>
            </w:pPr>
            <w:r w:rsidRPr="00217E7A">
              <w:rPr>
                <w:b/>
              </w:rPr>
              <w:t>5</w:t>
            </w:r>
          </w:p>
        </w:tc>
      </w:tr>
      <w:tr w:rsidR="007C4F07" w:rsidRPr="007C4F07" w14:paraId="397460FC" w14:textId="77777777" w:rsidTr="00217E7A">
        <w:tc>
          <w:tcPr>
            <w:tcW w:w="5524" w:type="dxa"/>
            <w:vAlign w:val="center"/>
          </w:tcPr>
          <w:p w14:paraId="65DACC21" w14:textId="77777777" w:rsidR="007C4F07" w:rsidRPr="007C4F07" w:rsidRDefault="007C4F07" w:rsidP="001B1E8A">
            <w:pPr>
              <w:pStyle w:val="ListParagraph"/>
              <w:numPr>
                <w:ilvl w:val="0"/>
                <w:numId w:val="45"/>
              </w:numPr>
              <w:spacing w:after="0" w:line="240" w:lineRule="auto"/>
              <w:jc w:val="both"/>
              <w:rPr>
                <w:rFonts w:ascii="Times New Roman" w:hAnsi="Times New Roman"/>
                <w:sz w:val="24"/>
                <w:szCs w:val="24"/>
              </w:rPr>
            </w:pPr>
            <w:r w:rsidRPr="007C4F07">
              <w:rPr>
                <w:rFonts w:ascii="Times New Roman" w:hAnsi="Times New Roman"/>
                <w:sz w:val="24"/>
                <w:szCs w:val="24"/>
              </w:rPr>
              <w:t>Các ứng dụng thực tế ảo (VR/AR/MR)</w:t>
            </w:r>
          </w:p>
        </w:tc>
        <w:tc>
          <w:tcPr>
            <w:tcW w:w="804" w:type="dxa"/>
            <w:vAlign w:val="center"/>
          </w:tcPr>
          <w:p w14:paraId="15D5F278" w14:textId="77777777" w:rsidR="007C4F07" w:rsidRPr="00217E7A" w:rsidRDefault="007C4F07" w:rsidP="00217E7A">
            <w:pPr>
              <w:spacing w:line="360" w:lineRule="auto"/>
              <w:jc w:val="center"/>
              <w:rPr>
                <w:b/>
              </w:rPr>
            </w:pPr>
            <w:r w:rsidRPr="00217E7A">
              <w:rPr>
                <w:b/>
              </w:rPr>
              <w:t>1</w:t>
            </w:r>
          </w:p>
        </w:tc>
        <w:tc>
          <w:tcPr>
            <w:tcW w:w="805" w:type="dxa"/>
            <w:vAlign w:val="center"/>
          </w:tcPr>
          <w:p w14:paraId="4BC3AF53" w14:textId="77777777" w:rsidR="007C4F07" w:rsidRPr="00217E7A" w:rsidRDefault="007C4F07" w:rsidP="00217E7A">
            <w:pPr>
              <w:spacing w:line="360" w:lineRule="auto"/>
              <w:jc w:val="center"/>
              <w:rPr>
                <w:b/>
              </w:rPr>
            </w:pPr>
            <w:r w:rsidRPr="00217E7A">
              <w:rPr>
                <w:b/>
              </w:rPr>
              <w:t>2</w:t>
            </w:r>
          </w:p>
        </w:tc>
        <w:tc>
          <w:tcPr>
            <w:tcW w:w="805" w:type="dxa"/>
            <w:vAlign w:val="center"/>
          </w:tcPr>
          <w:p w14:paraId="2D29D2CD" w14:textId="77777777" w:rsidR="007C4F07" w:rsidRPr="00217E7A" w:rsidRDefault="007C4F07" w:rsidP="00217E7A">
            <w:pPr>
              <w:spacing w:line="360" w:lineRule="auto"/>
              <w:jc w:val="center"/>
              <w:rPr>
                <w:b/>
              </w:rPr>
            </w:pPr>
            <w:r w:rsidRPr="00217E7A">
              <w:rPr>
                <w:b/>
              </w:rPr>
              <w:t>3</w:t>
            </w:r>
          </w:p>
        </w:tc>
        <w:tc>
          <w:tcPr>
            <w:tcW w:w="805" w:type="dxa"/>
            <w:vAlign w:val="center"/>
          </w:tcPr>
          <w:p w14:paraId="3888DF89" w14:textId="77777777" w:rsidR="007C4F07" w:rsidRPr="00217E7A" w:rsidRDefault="007C4F07" w:rsidP="00217E7A">
            <w:pPr>
              <w:spacing w:line="360" w:lineRule="auto"/>
              <w:jc w:val="center"/>
              <w:rPr>
                <w:b/>
              </w:rPr>
            </w:pPr>
            <w:r w:rsidRPr="00217E7A">
              <w:rPr>
                <w:b/>
              </w:rPr>
              <w:t>4</w:t>
            </w:r>
          </w:p>
        </w:tc>
        <w:tc>
          <w:tcPr>
            <w:tcW w:w="805" w:type="dxa"/>
            <w:vAlign w:val="center"/>
          </w:tcPr>
          <w:p w14:paraId="75F4552C" w14:textId="77777777" w:rsidR="007C4F07" w:rsidRPr="00217E7A" w:rsidRDefault="007C4F07" w:rsidP="00217E7A">
            <w:pPr>
              <w:spacing w:line="360" w:lineRule="auto"/>
              <w:jc w:val="center"/>
              <w:rPr>
                <w:b/>
              </w:rPr>
            </w:pPr>
            <w:r w:rsidRPr="00217E7A">
              <w:rPr>
                <w:b/>
              </w:rPr>
              <w:t>5</w:t>
            </w:r>
          </w:p>
        </w:tc>
      </w:tr>
      <w:tr w:rsidR="007C4F07" w:rsidRPr="007C4F07" w14:paraId="151CC02F" w14:textId="77777777" w:rsidTr="00217E7A">
        <w:tc>
          <w:tcPr>
            <w:tcW w:w="5524" w:type="dxa"/>
            <w:vAlign w:val="center"/>
          </w:tcPr>
          <w:p w14:paraId="40B981E2" w14:textId="77777777" w:rsidR="007C4F07" w:rsidRPr="007C4F07" w:rsidRDefault="007C4F07" w:rsidP="001B1E8A">
            <w:pPr>
              <w:pStyle w:val="ListParagraph"/>
              <w:numPr>
                <w:ilvl w:val="0"/>
                <w:numId w:val="45"/>
              </w:numPr>
              <w:spacing w:after="0" w:line="240" w:lineRule="auto"/>
              <w:jc w:val="both"/>
              <w:rPr>
                <w:rFonts w:ascii="Times New Roman" w:hAnsi="Times New Roman"/>
                <w:sz w:val="24"/>
                <w:szCs w:val="24"/>
              </w:rPr>
            </w:pPr>
            <w:r w:rsidRPr="007C4F07">
              <w:rPr>
                <w:rFonts w:ascii="Times New Roman" w:hAnsi="Times New Roman"/>
                <w:sz w:val="24"/>
                <w:szCs w:val="24"/>
              </w:rPr>
              <w:t>Khối chuỗi (Blockchain)</w:t>
            </w:r>
          </w:p>
        </w:tc>
        <w:tc>
          <w:tcPr>
            <w:tcW w:w="804" w:type="dxa"/>
            <w:vAlign w:val="center"/>
          </w:tcPr>
          <w:p w14:paraId="27B888E1" w14:textId="77777777" w:rsidR="007C4F07" w:rsidRPr="00217E7A" w:rsidRDefault="007C4F07" w:rsidP="00217E7A">
            <w:pPr>
              <w:spacing w:line="360" w:lineRule="auto"/>
              <w:jc w:val="center"/>
              <w:rPr>
                <w:b/>
              </w:rPr>
            </w:pPr>
            <w:r w:rsidRPr="00217E7A">
              <w:rPr>
                <w:b/>
              </w:rPr>
              <w:t>1</w:t>
            </w:r>
          </w:p>
        </w:tc>
        <w:tc>
          <w:tcPr>
            <w:tcW w:w="805" w:type="dxa"/>
            <w:vAlign w:val="center"/>
          </w:tcPr>
          <w:p w14:paraId="6D67E80B" w14:textId="77777777" w:rsidR="007C4F07" w:rsidRPr="00217E7A" w:rsidRDefault="007C4F07" w:rsidP="00217E7A">
            <w:pPr>
              <w:spacing w:line="360" w:lineRule="auto"/>
              <w:jc w:val="center"/>
              <w:rPr>
                <w:b/>
              </w:rPr>
            </w:pPr>
            <w:r w:rsidRPr="00217E7A">
              <w:rPr>
                <w:b/>
              </w:rPr>
              <w:t>2</w:t>
            </w:r>
          </w:p>
        </w:tc>
        <w:tc>
          <w:tcPr>
            <w:tcW w:w="805" w:type="dxa"/>
            <w:vAlign w:val="center"/>
          </w:tcPr>
          <w:p w14:paraId="463DD2B3" w14:textId="77777777" w:rsidR="007C4F07" w:rsidRPr="00217E7A" w:rsidRDefault="007C4F07" w:rsidP="00217E7A">
            <w:pPr>
              <w:spacing w:line="360" w:lineRule="auto"/>
              <w:jc w:val="center"/>
              <w:rPr>
                <w:b/>
              </w:rPr>
            </w:pPr>
            <w:r w:rsidRPr="00217E7A">
              <w:rPr>
                <w:b/>
              </w:rPr>
              <w:t>3</w:t>
            </w:r>
          </w:p>
        </w:tc>
        <w:tc>
          <w:tcPr>
            <w:tcW w:w="805" w:type="dxa"/>
            <w:vAlign w:val="center"/>
          </w:tcPr>
          <w:p w14:paraId="4CC8FBA9" w14:textId="77777777" w:rsidR="007C4F07" w:rsidRPr="00217E7A" w:rsidRDefault="007C4F07" w:rsidP="00217E7A">
            <w:pPr>
              <w:spacing w:line="360" w:lineRule="auto"/>
              <w:jc w:val="center"/>
              <w:rPr>
                <w:b/>
              </w:rPr>
            </w:pPr>
            <w:r w:rsidRPr="00217E7A">
              <w:rPr>
                <w:b/>
              </w:rPr>
              <w:t>4</w:t>
            </w:r>
          </w:p>
        </w:tc>
        <w:tc>
          <w:tcPr>
            <w:tcW w:w="805" w:type="dxa"/>
            <w:vAlign w:val="center"/>
          </w:tcPr>
          <w:p w14:paraId="556B6C0B" w14:textId="77777777" w:rsidR="007C4F07" w:rsidRPr="00217E7A" w:rsidRDefault="007C4F07" w:rsidP="00217E7A">
            <w:pPr>
              <w:spacing w:line="360" w:lineRule="auto"/>
              <w:jc w:val="center"/>
              <w:rPr>
                <w:b/>
              </w:rPr>
            </w:pPr>
            <w:r w:rsidRPr="00217E7A">
              <w:rPr>
                <w:b/>
              </w:rPr>
              <w:t>5</w:t>
            </w:r>
          </w:p>
        </w:tc>
      </w:tr>
      <w:tr w:rsidR="007C4F07" w:rsidRPr="007C4F07" w14:paraId="2C686DFC" w14:textId="77777777" w:rsidTr="00217E7A">
        <w:tc>
          <w:tcPr>
            <w:tcW w:w="5524" w:type="dxa"/>
            <w:vAlign w:val="center"/>
          </w:tcPr>
          <w:p w14:paraId="0B058AEB" w14:textId="77777777" w:rsidR="007C4F07" w:rsidRPr="007C4F07" w:rsidRDefault="007C4F07" w:rsidP="001B1E8A">
            <w:pPr>
              <w:pStyle w:val="ListParagraph"/>
              <w:numPr>
                <w:ilvl w:val="0"/>
                <w:numId w:val="45"/>
              </w:numPr>
              <w:spacing w:after="0" w:line="240" w:lineRule="auto"/>
              <w:jc w:val="both"/>
              <w:rPr>
                <w:rFonts w:ascii="Times New Roman" w:hAnsi="Times New Roman"/>
                <w:sz w:val="24"/>
                <w:szCs w:val="24"/>
              </w:rPr>
            </w:pPr>
            <w:r w:rsidRPr="007C4F07">
              <w:rPr>
                <w:rFonts w:ascii="Times New Roman" w:hAnsi="Times New Roman"/>
                <w:sz w:val="24"/>
                <w:szCs w:val="24"/>
              </w:rPr>
              <w:t>5G</w:t>
            </w:r>
          </w:p>
        </w:tc>
        <w:tc>
          <w:tcPr>
            <w:tcW w:w="804" w:type="dxa"/>
            <w:vAlign w:val="center"/>
          </w:tcPr>
          <w:p w14:paraId="6EAF038E" w14:textId="77777777" w:rsidR="007C4F07" w:rsidRPr="00217E7A" w:rsidRDefault="007C4F07" w:rsidP="00217E7A">
            <w:pPr>
              <w:spacing w:line="360" w:lineRule="auto"/>
              <w:jc w:val="center"/>
              <w:rPr>
                <w:b/>
              </w:rPr>
            </w:pPr>
            <w:r w:rsidRPr="00217E7A">
              <w:rPr>
                <w:b/>
              </w:rPr>
              <w:t>1</w:t>
            </w:r>
          </w:p>
        </w:tc>
        <w:tc>
          <w:tcPr>
            <w:tcW w:w="805" w:type="dxa"/>
            <w:vAlign w:val="center"/>
          </w:tcPr>
          <w:p w14:paraId="4B28428A" w14:textId="77777777" w:rsidR="007C4F07" w:rsidRPr="00217E7A" w:rsidRDefault="007C4F07" w:rsidP="00217E7A">
            <w:pPr>
              <w:spacing w:line="360" w:lineRule="auto"/>
              <w:jc w:val="center"/>
              <w:rPr>
                <w:b/>
              </w:rPr>
            </w:pPr>
            <w:r w:rsidRPr="00217E7A">
              <w:rPr>
                <w:b/>
              </w:rPr>
              <w:t>2</w:t>
            </w:r>
          </w:p>
        </w:tc>
        <w:tc>
          <w:tcPr>
            <w:tcW w:w="805" w:type="dxa"/>
            <w:vAlign w:val="center"/>
          </w:tcPr>
          <w:p w14:paraId="628D8DF5" w14:textId="77777777" w:rsidR="007C4F07" w:rsidRPr="00217E7A" w:rsidRDefault="007C4F07" w:rsidP="00217E7A">
            <w:pPr>
              <w:spacing w:line="360" w:lineRule="auto"/>
              <w:jc w:val="center"/>
              <w:rPr>
                <w:b/>
              </w:rPr>
            </w:pPr>
            <w:r w:rsidRPr="00217E7A">
              <w:rPr>
                <w:b/>
              </w:rPr>
              <w:t>3</w:t>
            </w:r>
          </w:p>
        </w:tc>
        <w:tc>
          <w:tcPr>
            <w:tcW w:w="805" w:type="dxa"/>
            <w:vAlign w:val="center"/>
          </w:tcPr>
          <w:p w14:paraId="6B8BEA6F" w14:textId="77777777" w:rsidR="007C4F07" w:rsidRPr="00217E7A" w:rsidRDefault="007C4F07" w:rsidP="00217E7A">
            <w:pPr>
              <w:spacing w:line="360" w:lineRule="auto"/>
              <w:jc w:val="center"/>
              <w:rPr>
                <w:b/>
              </w:rPr>
            </w:pPr>
            <w:r w:rsidRPr="00217E7A">
              <w:rPr>
                <w:b/>
              </w:rPr>
              <w:t>4</w:t>
            </w:r>
          </w:p>
        </w:tc>
        <w:tc>
          <w:tcPr>
            <w:tcW w:w="805" w:type="dxa"/>
            <w:vAlign w:val="center"/>
          </w:tcPr>
          <w:p w14:paraId="71AD9CE2" w14:textId="77777777" w:rsidR="007C4F07" w:rsidRPr="00217E7A" w:rsidRDefault="007C4F07" w:rsidP="00217E7A">
            <w:pPr>
              <w:spacing w:line="360" w:lineRule="auto"/>
              <w:jc w:val="center"/>
              <w:rPr>
                <w:b/>
              </w:rPr>
            </w:pPr>
            <w:r w:rsidRPr="00217E7A">
              <w:rPr>
                <w:b/>
              </w:rPr>
              <w:t>5</w:t>
            </w:r>
          </w:p>
        </w:tc>
      </w:tr>
      <w:tr w:rsidR="007C4F07" w:rsidRPr="007C4F07" w14:paraId="57C456B7" w14:textId="77777777" w:rsidTr="00217E7A">
        <w:tc>
          <w:tcPr>
            <w:tcW w:w="5524" w:type="dxa"/>
            <w:vAlign w:val="center"/>
          </w:tcPr>
          <w:p w14:paraId="3D5014F8" w14:textId="77777777" w:rsidR="007C4F07" w:rsidRPr="007C4F07" w:rsidRDefault="007C4F07" w:rsidP="001B1E8A">
            <w:pPr>
              <w:pStyle w:val="ListParagraph"/>
              <w:numPr>
                <w:ilvl w:val="0"/>
                <w:numId w:val="45"/>
              </w:numPr>
              <w:tabs>
                <w:tab w:val="left" w:leader="dot" w:pos="5135"/>
              </w:tabs>
              <w:spacing w:after="0" w:line="240" w:lineRule="auto"/>
              <w:jc w:val="both"/>
              <w:rPr>
                <w:rFonts w:ascii="Times New Roman" w:hAnsi="Times New Roman"/>
                <w:sz w:val="24"/>
                <w:szCs w:val="24"/>
              </w:rPr>
            </w:pPr>
            <w:r w:rsidRPr="007C4F07">
              <w:rPr>
                <w:rFonts w:ascii="Times New Roman" w:hAnsi="Times New Roman"/>
                <w:sz w:val="24"/>
                <w:szCs w:val="24"/>
              </w:rPr>
              <w:t>Công nghệ số khác (#1)</w:t>
            </w:r>
            <w:r>
              <w:rPr>
                <w:rFonts w:ascii="Times New Roman" w:hAnsi="Times New Roman"/>
                <w:sz w:val="24"/>
                <w:szCs w:val="24"/>
              </w:rPr>
              <w:t>:</w:t>
            </w:r>
            <w:r w:rsidRPr="007C4F07">
              <w:rPr>
                <w:rFonts w:ascii="Times New Roman" w:hAnsi="Times New Roman"/>
                <w:sz w:val="24"/>
                <w:szCs w:val="24"/>
              </w:rPr>
              <w:t xml:space="preserve"> </w:t>
            </w:r>
          </w:p>
          <w:p w14:paraId="44413F51" w14:textId="77777777" w:rsidR="007C4F07" w:rsidRPr="007C4F07" w:rsidRDefault="007C4F07" w:rsidP="001B1E8A">
            <w:pPr>
              <w:jc w:val="both"/>
            </w:pPr>
            <w:r w:rsidRPr="007C4F07">
              <w:t>--------------------------------------------------------------------------</w:t>
            </w:r>
            <w:r w:rsidR="00B77152">
              <w:t>----------------------------------------------------------</w:t>
            </w:r>
          </w:p>
        </w:tc>
        <w:tc>
          <w:tcPr>
            <w:tcW w:w="804" w:type="dxa"/>
            <w:vAlign w:val="center"/>
          </w:tcPr>
          <w:p w14:paraId="1626DC5F" w14:textId="77777777" w:rsidR="007C4F07" w:rsidRPr="00217E7A" w:rsidRDefault="007C4F07" w:rsidP="00217E7A">
            <w:pPr>
              <w:spacing w:line="360" w:lineRule="auto"/>
              <w:jc w:val="center"/>
              <w:rPr>
                <w:b/>
              </w:rPr>
            </w:pPr>
            <w:r w:rsidRPr="00217E7A">
              <w:rPr>
                <w:b/>
              </w:rPr>
              <w:t>1</w:t>
            </w:r>
          </w:p>
        </w:tc>
        <w:tc>
          <w:tcPr>
            <w:tcW w:w="805" w:type="dxa"/>
            <w:vAlign w:val="center"/>
          </w:tcPr>
          <w:p w14:paraId="6BE0E919" w14:textId="77777777" w:rsidR="007C4F07" w:rsidRPr="00217E7A" w:rsidRDefault="007C4F07" w:rsidP="00217E7A">
            <w:pPr>
              <w:spacing w:line="360" w:lineRule="auto"/>
              <w:jc w:val="center"/>
              <w:rPr>
                <w:b/>
              </w:rPr>
            </w:pPr>
            <w:r w:rsidRPr="00217E7A">
              <w:rPr>
                <w:b/>
              </w:rPr>
              <w:t>2</w:t>
            </w:r>
          </w:p>
        </w:tc>
        <w:tc>
          <w:tcPr>
            <w:tcW w:w="805" w:type="dxa"/>
            <w:vAlign w:val="center"/>
          </w:tcPr>
          <w:p w14:paraId="2E5B53F4" w14:textId="77777777" w:rsidR="007C4F07" w:rsidRPr="00217E7A" w:rsidRDefault="007C4F07" w:rsidP="00217E7A">
            <w:pPr>
              <w:spacing w:line="360" w:lineRule="auto"/>
              <w:jc w:val="center"/>
              <w:rPr>
                <w:b/>
              </w:rPr>
            </w:pPr>
            <w:r w:rsidRPr="00217E7A">
              <w:rPr>
                <w:b/>
              </w:rPr>
              <w:t>3</w:t>
            </w:r>
          </w:p>
        </w:tc>
        <w:tc>
          <w:tcPr>
            <w:tcW w:w="805" w:type="dxa"/>
            <w:vAlign w:val="center"/>
          </w:tcPr>
          <w:p w14:paraId="00B07277" w14:textId="77777777" w:rsidR="007C4F07" w:rsidRPr="00217E7A" w:rsidRDefault="007C4F07" w:rsidP="00217E7A">
            <w:pPr>
              <w:spacing w:line="360" w:lineRule="auto"/>
              <w:jc w:val="center"/>
              <w:rPr>
                <w:b/>
              </w:rPr>
            </w:pPr>
            <w:r w:rsidRPr="00217E7A">
              <w:rPr>
                <w:b/>
              </w:rPr>
              <w:t>4</w:t>
            </w:r>
          </w:p>
        </w:tc>
        <w:tc>
          <w:tcPr>
            <w:tcW w:w="805" w:type="dxa"/>
            <w:vAlign w:val="center"/>
          </w:tcPr>
          <w:p w14:paraId="0C23E2E6" w14:textId="77777777" w:rsidR="007C4F07" w:rsidRPr="00217E7A" w:rsidRDefault="007C4F07" w:rsidP="00217E7A">
            <w:pPr>
              <w:spacing w:line="360" w:lineRule="auto"/>
              <w:jc w:val="center"/>
              <w:rPr>
                <w:b/>
              </w:rPr>
            </w:pPr>
            <w:r w:rsidRPr="00217E7A">
              <w:rPr>
                <w:b/>
              </w:rPr>
              <w:t>5</w:t>
            </w:r>
          </w:p>
        </w:tc>
      </w:tr>
      <w:tr w:rsidR="007C4F07" w:rsidRPr="007C4F07" w14:paraId="33216DBB" w14:textId="77777777" w:rsidTr="00217E7A">
        <w:tc>
          <w:tcPr>
            <w:tcW w:w="5524" w:type="dxa"/>
            <w:vAlign w:val="center"/>
          </w:tcPr>
          <w:p w14:paraId="223F8290" w14:textId="77777777" w:rsidR="007C4F07" w:rsidRPr="00B77152" w:rsidRDefault="007C4F07" w:rsidP="001B1E8A">
            <w:pPr>
              <w:pStyle w:val="ListParagraph"/>
              <w:numPr>
                <w:ilvl w:val="0"/>
                <w:numId w:val="45"/>
              </w:numPr>
              <w:spacing w:after="0" w:line="240" w:lineRule="auto"/>
              <w:jc w:val="both"/>
              <w:rPr>
                <w:rFonts w:ascii="Times New Roman" w:hAnsi="Times New Roman"/>
                <w:sz w:val="24"/>
                <w:szCs w:val="24"/>
              </w:rPr>
            </w:pPr>
            <w:r w:rsidRPr="007C4F07">
              <w:rPr>
                <w:rFonts w:ascii="Times New Roman" w:hAnsi="Times New Roman"/>
                <w:sz w:val="24"/>
                <w:szCs w:val="24"/>
              </w:rPr>
              <w:t>Công nghệ số khác (#2):</w:t>
            </w:r>
          </w:p>
          <w:p w14:paraId="79808276" w14:textId="77777777" w:rsidR="007C4F07" w:rsidRPr="007C4F07" w:rsidRDefault="007C4F07" w:rsidP="001B1E8A">
            <w:pPr>
              <w:jc w:val="both"/>
            </w:pPr>
            <w:r w:rsidRPr="007C4F07">
              <w:t>--------------------------------------------------------------------------</w:t>
            </w:r>
            <w:r w:rsidR="00B77152">
              <w:t>----------------------------------------------------------</w:t>
            </w:r>
          </w:p>
        </w:tc>
        <w:tc>
          <w:tcPr>
            <w:tcW w:w="804" w:type="dxa"/>
            <w:vAlign w:val="center"/>
          </w:tcPr>
          <w:p w14:paraId="5219D2E4" w14:textId="77777777" w:rsidR="007C4F07" w:rsidRPr="00217E7A" w:rsidRDefault="007C4F07" w:rsidP="00217E7A">
            <w:pPr>
              <w:spacing w:line="360" w:lineRule="auto"/>
              <w:jc w:val="center"/>
              <w:rPr>
                <w:b/>
              </w:rPr>
            </w:pPr>
            <w:r w:rsidRPr="00217E7A">
              <w:rPr>
                <w:b/>
              </w:rPr>
              <w:t>1</w:t>
            </w:r>
          </w:p>
        </w:tc>
        <w:tc>
          <w:tcPr>
            <w:tcW w:w="805" w:type="dxa"/>
            <w:vAlign w:val="center"/>
          </w:tcPr>
          <w:p w14:paraId="43BC4F91" w14:textId="77777777" w:rsidR="007C4F07" w:rsidRPr="00217E7A" w:rsidRDefault="007C4F07" w:rsidP="00217E7A">
            <w:pPr>
              <w:spacing w:line="360" w:lineRule="auto"/>
              <w:jc w:val="center"/>
              <w:rPr>
                <w:b/>
              </w:rPr>
            </w:pPr>
            <w:r w:rsidRPr="00217E7A">
              <w:rPr>
                <w:b/>
              </w:rPr>
              <w:t>2</w:t>
            </w:r>
          </w:p>
        </w:tc>
        <w:tc>
          <w:tcPr>
            <w:tcW w:w="805" w:type="dxa"/>
            <w:vAlign w:val="center"/>
          </w:tcPr>
          <w:p w14:paraId="2A45463E" w14:textId="77777777" w:rsidR="007C4F07" w:rsidRPr="00217E7A" w:rsidRDefault="007C4F07" w:rsidP="00217E7A">
            <w:pPr>
              <w:spacing w:line="360" w:lineRule="auto"/>
              <w:jc w:val="center"/>
              <w:rPr>
                <w:b/>
              </w:rPr>
            </w:pPr>
            <w:r w:rsidRPr="00217E7A">
              <w:rPr>
                <w:b/>
              </w:rPr>
              <w:t>3</w:t>
            </w:r>
          </w:p>
        </w:tc>
        <w:tc>
          <w:tcPr>
            <w:tcW w:w="805" w:type="dxa"/>
            <w:vAlign w:val="center"/>
          </w:tcPr>
          <w:p w14:paraId="3EA486D3" w14:textId="77777777" w:rsidR="007C4F07" w:rsidRPr="00217E7A" w:rsidRDefault="007C4F07" w:rsidP="00217E7A">
            <w:pPr>
              <w:spacing w:line="360" w:lineRule="auto"/>
              <w:jc w:val="center"/>
              <w:rPr>
                <w:b/>
              </w:rPr>
            </w:pPr>
            <w:r w:rsidRPr="00217E7A">
              <w:rPr>
                <w:b/>
              </w:rPr>
              <w:t>4</w:t>
            </w:r>
          </w:p>
        </w:tc>
        <w:tc>
          <w:tcPr>
            <w:tcW w:w="805" w:type="dxa"/>
            <w:vAlign w:val="center"/>
          </w:tcPr>
          <w:p w14:paraId="48D51F5F" w14:textId="77777777" w:rsidR="007C4F07" w:rsidRPr="00217E7A" w:rsidRDefault="007C4F07" w:rsidP="00217E7A">
            <w:pPr>
              <w:spacing w:line="360" w:lineRule="auto"/>
              <w:jc w:val="center"/>
              <w:rPr>
                <w:b/>
              </w:rPr>
            </w:pPr>
            <w:r w:rsidRPr="00217E7A">
              <w:rPr>
                <w:b/>
              </w:rPr>
              <w:t>5</w:t>
            </w:r>
          </w:p>
        </w:tc>
      </w:tr>
    </w:tbl>
    <w:p w14:paraId="247B8031" w14:textId="77777777" w:rsidR="007C4F07" w:rsidRPr="007C4F07" w:rsidRDefault="007C4F07" w:rsidP="001B1E8A">
      <w:pPr>
        <w:jc w:val="both"/>
        <w:rPr>
          <w:b/>
          <w:u w:val="single"/>
        </w:rPr>
      </w:pPr>
    </w:p>
    <w:p w14:paraId="30F1A8CD" w14:textId="77777777" w:rsidR="007C4F07" w:rsidRPr="007C4F07" w:rsidRDefault="007C4F07" w:rsidP="001B1E8A">
      <w:pPr>
        <w:jc w:val="both"/>
        <w:rPr>
          <w:i/>
        </w:rPr>
      </w:pPr>
    </w:p>
    <w:p w14:paraId="41E58183" w14:textId="77777777" w:rsidR="007C4F07" w:rsidRPr="007C4F07" w:rsidRDefault="007C4F07" w:rsidP="001B1E8A">
      <w:pPr>
        <w:jc w:val="both"/>
        <w:rPr>
          <w:b/>
          <w:u w:val="single"/>
        </w:rPr>
      </w:pPr>
    </w:p>
    <w:p w14:paraId="1CA64B8B" w14:textId="77777777" w:rsidR="007C4F07" w:rsidRPr="007C4F07" w:rsidRDefault="007C4F07" w:rsidP="001B1E8A">
      <w:pPr>
        <w:jc w:val="both"/>
        <w:rPr>
          <w:b/>
        </w:rPr>
      </w:pPr>
      <w:r w:rsidRPr="007C4F07">
        <w:rPr>
          <w:b/>
        </w:rPr>
        <w:br w:type="page"/>
      </w:r>
    </w:p>
    <w:tbl>
      <w:tblPr>
        <w:tblpPr w:leftFromText="180" w:rightFromText="180" w:vertAnchor="text" w:horzAnchor="margin" w:tblpY="-31"/>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002060"/>
        <w:tblLook w:val="04A0" w:firstRow="1" w:lastRow="0" w:firstColumn="1" w:lastColumn="0" w:noHBand="0" w:noVBand="1"/>
      </w:tblPr>
      <w:tblGrid>
        <w:gridCol w:w="9896"/>
      </w:tblGrid>
      <w:tr w:rsidR="008A4E2A" w:rsidRPr="00437B42" w14:paraId="2C7C0C0C" w14:textId="77777777" w:rsidTr="007C4F07">
        <w:trPr>
          <w:trHeight w:val="720"/>
        </w:trPr>
        <w:tc>
          <w:tcPr>
            <w:tcW w:w="9896" w:type="dxa"/>
            <w:shd w:val="clear" w:color="auto" w:fill="002060"/>
            <w:vAlign w:val="center"/>
          </w:tcPr>
          <w:p w14:paraId="32ACDBE1" w14:textId="77777777" w:rsidR="008A4E2A" w:rsidRPr="00437B42" w:rsidRDefault="008A4E2A" w:rsidP="001B1E8A">
            <w:pPr>
              <w:spacing w:line="276" w:lineRule="auto"/>
              <w:jc w:val="center"/>
              <w:rPr>
                <w:b/>
                <w:color w:val="FFFFFF"/>
              </w:rPr>
            </w:pPr>
            <w:r w:rsidRPr="00437B42">
              <w:rPr>
                <w:b/>
                <w:color w:val="FFFFFF"/>
              </w:rPr>
              <w:lastRenderedPageBreak/>
              <w:t xml:space="preserve">PHẦN </w:t>
            </w:r>
            <w:r w:rsidR="007C4F07">
              <w:rPr>
                <w:b/>
                <w:color w:val="FFFFFF"/>
              </w:rPr>
              <w:t>IV:</w:t>
            </w:r>
            <w:r w:rsidRPr="00437B42">
              <w:rPr>
                <w:b/>
                <w:color w:val="FFFFFF"/>
              </w:rPr>
              <w:t xml:space="preserve"> TRIỂN VỌNG TĂNG TRƯỞNG NĂM 2021</w:t>
            </w:r>
          </w:p>
        </w:tc>
      </w:tr>
    </w:tbl>
    <w:p w14:paraId="2DE702E0" w14:textId="77777777" w:rsidR="008A4E2A" w:rsidRPr="00437B42" w:rsidRDefault="008A4E2A" w:rsidP="001B1E8A">
      <w:pPr>
        <w:tabs>
          <w:tab w:val="left" w:pos="360"/>
          <w:tab w:val="left" w:leader="dot" w:pos="9781"/>
        </w:tabs>
        <w:spacing w:line="276" w:lineRule="auto"/>
        <w:jc w:val="both"/>
      </w:pPr>
    </w:p>
    <w:p w14:paraId="12660F0A" w14:textId="77777777" w:rsidR="00A848A1" w:rsidRPr="00437B42" w:rsidRDefault="00A848A1" w:rsidP="001B1E8A">
      <w:pPr>
        <w:pStyle w:val="ListParagraph"/>
        <w:numPr>
          <w:ilvl w:val="0"/>
          <w:numId w:val="42"/>
        </w:numPr>
        <w:tabs>
          <w:tab w:val="left" w:pos="360"/>
          <w:tab w:val="left" w:leader="dot" w:pos="7740"/>
          <w:tab w:val="left" w:pos="8370"/>
        </w:tabs>
        <w:ind w:left="426" w:hanging="426"/>
        <w:jc w:val="both"/>
        <w:rPr>
          <w:rFonts w:ascii="Times New Roman" w:hAnsi="Times New Roman"/>
          <w:sz w:val="24"/>
          <w:szCs w:val="24"/>
        </w:rPr>
      </w:pPr>
      <w:r w:rsidRPr="00437B42">
        <w:rPr>
          <w:rFonts w:ascii="Times New Roman" w:hAnsi="Times New Roman"/>
          <w:b/>
          <w:sz w:val="24"/>
          <w:szCs w:val="24"/>
        </w:rPr>
        <w:t xml:space="preserve">Kế hoạch dự kiến của Quý DN trong năm </w:t>
      </w:r>
      <w:r w:rsidR="007668B6" w:rsidRPr="00437B42">
        <w:rPr>
          <w:rFonts w:ascii="Times New Roman" w:hAnsi="Times New Roman"/>
          <w:b/>
          <w:sz w:val="24"/>
          <w:szCs w:val="24"/>
        </w:rPr>
        <w:t>202</w:t>
      </w:r>
      <w:r w:rsidR="006710D6" w:rsidRPr="00437B42">
        <w:rPr>
          <w:rFonts w:ascii="Times New Roman" w:hAnsi="Times New Roman"/>
          <w:b/>
          <w:sz w:val="24"/>
          <w:szCs w:val="24"/>
        </w:rPr>
        <w:t>1</w:t>
      </w:r>
      <w:r w:rsidR="00896212" w:rsidRPr="00437B42">
        <w:rPr>
          <w:rFonts w:ascii="Times New Roman" w:hAnsi="Times New Roman"/>
          <w:b/>
          <w:sz w:val="24"/>
          <w:szCs w:val="24"/>
        </w:rPr>
        <w:t>?</w:t>
      </w:r>
    </w:p>
    <w:p w14:paraId="705BA6EE" w14:textId="77777777" w:rsidR="00DE6922" w:rsidRPr="00437B42" w:rsidRDefault="00657781" w:rsidP="001B1E8A">
      <w:pPr>
        <w:tabs>
          <w:tab w:val="left" w:leader="dot" w:pos="7776"/>
        </w:tabs>
        <w:spacing w:line="276" w:lineRule="auto"/>
        <w:ind w:left="360" w:firstLine="349"/>
        <w:jc w:val="both"/>
      </w:pPr>
      <w:sdt>
        <w:sdtPr>
          <w:rPr>
            <w:rFonts w:eastAsia="MS Gothic"/>
          </w:rPr>
          <w:id w:val="-780794410"/>
          <w14:checkbox>
            <w14:checked w14:val="0"/>
            <w14:checkedState w14:val="00FE" w14:font="Wingdings"/>
            <w14:uncheckedState w14:val="2610" w14:font="MS Gothic"/>
          </w14:checkbox>
        </w:sdtPr>
        <w:sdtEndPr/>
        <w:sdtContent>
          <w:r w:rsidR="00E8090A" w:rsidRPr="00437B42">
            <w:rPr>
              <w:rFonts w:ascii="Segoe UI Symbol" w:eastAsia="MS Gothic" w:hAnsi="Segoe UI Symbol" w:cs="Segoe UI Symbol"/>
            </w:rPr>
            <w:t>☐</w:t>
          </w:r>
        </w:sdtContent>
      </w:sdt>
      <w:r w:rsidR="00DE6922" w:rsidRPr="00437B42">
        <w:t xml:space="preserve"> Mở rộng kinh doanh </w:t>
      </w:r>
    </w:p>
    <w:p w14:paraId="071FF06D" w14:textId="77777777" w:rsidR="00DE6922" w:rsidRPr="00437B42" w:rsidRDefault="00657781" w:rsidP="001B1E8A">
      <w:pPr>
        <w:tabs>
          <w:tab w:val="left" w:leader="dot" w:pos="7776"/>
        </w:tabs>
        <w:spacing w:line="276" w:lineRule="auto"/>
        <w:ind w:left="360" w:firstLine="349"/>
        <w:jc w:val="both"/>
      </w:pPr>
      <w:sdt>
        <w:sdtPr>
          <w:rPr>
            <w:rFonts w:eastAsia="MS Gothic"/>
          </w:rPr>
          <w:id w:val="591593650"/>
          <w14:checkbox>
            <w14:checked w14:val="0"/>
            <w14:checkedState w14:val="00FE" w14:font="Wingdings"/>
            <w14:uncheckedState w14:val="2610" w14:font="MS Gothic"/>
          </w14:checkbox>
        </w:sdtPr>
        <w:sdtEndPr/>
        <w:sdtContent>
          <w:r w:rsidR="00DE6922" w:rsidRPr="00437B42">
            <w:rPr>
              <w:rFonts w:ascii="Segoe UI Symbol" w:eastAsia="MS Gothic" w:hAnsi="Segoe UI Symbol" w:cs="Segoe UI Symbol"/>
            </w:rPr>
            <w:t>☐</w:t>
          </w:r>
        </w:sdtContent>
      </w:sdt>
      <w:r w:rsidR="00DE6922" w:rsidRPr="00437B42">
        <w:t xml:space="preserve"> </w:t>
      </w:r>
      <w:r w:rsidR="009B7C32">
        <w:t>Giữ nguyên quy mô kinh doanh</w:t>
      </w:r>
    </w:p>
    <w:p w14:paraId="6F5731BA" w14:textId="77777777" w:rsidR="00054F4D" w:rsidRPr="00437B42" w:rsidRDefault="00657781" w:rsidP="001B1E8A">
      <w:pPr>
        <w:tabs>
          <w:tab w:val="left" w:pos="360"/>
          <w:tab w:val="left" w:leader="dot" w:pos="7740"/>
          <w:tab w:val="left" w:pos="8370"/>
        </w:tabs>
        <w:spacing w:line="276" w:lineRule="auto"/>
        <w:ind w:left="360" w:firstLine="349"/>
        <w:jc w:val="both"/>
      </w:pPr>
      <w:sdt>
        <w:sdtPr>
          <w:rPr>
            <w:rFonts w:eastAsia="MS Gothic"/>
          </w:rPr>
          <w:id w:val="-439068764"/>
          <w14:checkbox>
            <w14:checked w14:val="0"/>
            <w14:checkedState w14:val="00FE" w14:font="Wingdings"/>
            <w14:uncheckedState w14:val="2610" w14:font="MS Gothic"/>
          </w14:checkbox>
        </w:sdtPr>
        <w:sdtEndPr/>
        <w:sdtContent>
          <w:r w:rsidR="00DE6922" w:rsidRPr="00437B42">
            <w:rPr>
              <w:rFonts w:ascii="Segoe UI Symbol" w:eastAsia="MS Gothic" w:hAnsi="Segoe UI Symbol" w:cs="Segoe UI Symbol"/>
            </w:rPr>
            <w:t>☐</w:t>
          </w:r>
        </w:sdtContent>
      </w:sdt>
      <w:r w:rsidR="00DE6922" w:rsidRPr="00437B42">
        <w:t xml:space="preserve"> </w:t>
      </w:r>
      <w:r w:rsidR="00DE6922" w:rsidRPr="00437B42">
        <w:rPr>
          <w:lang w:val="fr-FR"/>
        </w:rPr>
        <w:t>Giảm quy mô kinh doanh</w:t>
      </w:r>
    </w:p>
    <w:p w14:paraId="7F1BAC3F" w14:textId="77777777" w:rsidR="009A3F78" w:rsidRPr="00437B42" w:rsidRDefault="009B7C32" w:rsidP="001B1E8A">
      <w:pPr>
        <w:pStyle w:val="ListParagraph"/>
        <w:numPr>
          <w:ilvl w:val="0"/>
          <w:numId w:val="42"/>
        </w:numPr>
        <w:spacing w:after="0"/>
        <w:jc w:val="both"/>
        <w:rPr>
          <w:rFonts w:ascii="Times New Roman" w:hAnsi="Times New Roman"/>
          <w:b/>
          <w:sz w:val="24"/>
          <w:szCs w:val="24"/>
        </w:rPr>
      </w:pPr>
      <w:r>
        <w:rPr>
          <w:rFonts w:ascii="Times New Roman" w:hAnsi="Times New Roman"/>
          <w:b/>
          <w:sz w:val="24"/>
          <w:szCs w:val="24"/>
        </w:rPr>
        <w:t>Top chiến lược ưu tiên</w:t>
      </w:r>
      <w:r w:rsidR="009A3F78" w:rsidRPr="00437B42">
        <w:rPr>
          <w:rFonts w:ascii="Times New Roman" w:hAnsi="Times New Roman"/>
          <w:b/>
          <w:sz w:val="24"/>
          <w:szCs w:val="24"/>
        </w:rPr>
        <w:t xml:space="preserve"> của Quý DN</w:t>
      </w:r>
      <w:r w:rsidR="008921EB" w:rsidRPr="00437B42">
        <w:rPr>
          <w:rFonts w:ascii="Times New Roman" w:hAnsi="Times New Roman"/>
          <w:b/>
          <w:sz w:val="24"/>
          <w:szCs w:val="24"/>
        </w:rPr>
        <w:t xml:space="preserve"> trong năm </w:t>
      </w:r>
      <w:r w:rsidR="007668B6" w:rsidRPr="00437B42">
        <w:rPr>
          <w:rFonts w:ascii="Times New Roman" w:hAnsi="Times New Roman"/>
          <w:b/>
          <w:sz w:val="24"/>
          <w:szCs w:val="24"/>
        </w:rPr>
        <w:t>202</w:t>
      </w:r>
      <w:r w:rsidR="006710D6" w:rsidRPr="00437B42">
        <w:rPr>
          <w:rFonts w:ascii="Times New Roman" w:hAnsi="Times New Roman"/>
          <w:b/>
          <w:sz w:val="24"/>
          <w:szCs w:val="24"/>
        </w:rPr>
        <w:t>1</w:t>
      </w:r>
      <w:r w:rsidR="00F33DAF" w:rsidRPr="00437B42">
        <w:rPr>
          <w:rFonts w:ascii="Times New Roman" w:hAnsi="Times New Roman"/>
          <w:b/>
          <w:sz w:val="24"/>
          <w:szCs w:val="24"/>
        </w:rPr>
        <w:t>?</w:t>
      </w:r>
    </w:p>
    <w:p w14:paraId="63ABDA81" w14:textId="77777777" w:rsidR="006710D6" w:rsidRPr="00437B42" w:rsidRDefault="00657781" w:rsidP="001B1E8A">
      <w:pPr>
        <w:spacing w:line="276" w:lineRule="auto"/>
        <w:ind w:firstLine="709"/>
        <w:jc w:val="both"/>
      </w:pPr>
      <w:sdt>
        <w:sdtPr>
          <w:rPr>
            <w:rFonts w:eastAsia="MS Gothic"/>
          </w:rPr>
          <w:id w:val="-1418473594"/>
          <w14:checkbox>
            <w14:checked w14:val="0"/>
            <w14:checkedState w14:val="00FE" w14:font="Wingdings"/>
            <w14:uncheckedState w14:val="2610" w14:font="MS Gothic"/>
          </w14:checkbox>
        </w:sdtPr>
        <w:sdtEndPr/>
        <w:sdtContent>
          <w:r w:rsidR="00A35051" w:rsidRPr="00437B42">
            <w:rPr>
              <w:rFonts w:ascii="Segoe UI Symbol" w:eastAsia="MS Gothic" w:hAnsi="Segoe UI Symbol" w:cs="Segoe UI Symbol"/>
            </w:rPr>
            <w:t>☐</w:t>
          </w:r>
        </w:sdtContent>
      </w:sdt>
      <w:r w:rsidR="00E8090A" w:rsidRPr="00437B42">
        <w:t xml:space="preserve"> </w:t>
      </w:r>
      <w:r w:rsidR="006710D6" w:rsidRPr="00437B42">
        <w:t>Cắt giảm chi phí</w:t>
      </w:r>
    </w:p>
    <w:p w14:paraId="52EA7D2D" w14:textId="77777777" w:rsidR="00E8090A" w:rsidRPr="00437B42" w:rsidRDefault="00657781" w:rsidP="001B1E8A">
      <w:pPr>
        <w:spacing w:line="276" w:lineRule="auto"/>
        <w:ind w:firstLine="709"/>
        <w:jc w:val="both"/>
      </w:pPr>
      <w:sdt>
        <w:sdtPr>
          <w:rPr>
            <w:rFonts w:eastAsia="MS Gothic"/>
          </w:rPr>
          <w:id w:val="-1569731666"/>
          <w14:checkbox>
            <w14:checked w14:val="0"/>
            <w14:checkedState w14:val="00FE" w14:font="Wingdings"/>
            <w14:uncheckedState w14:val="2610" w14:font="MS Gothic"/>
          </w14:checkbox>
        </w:sdtPr>
        <w:sdtEndPr/>
        <w:sdtContent>
          <w:r w:rsidR="00E8090A" w:rsidRPr="00437B42">
            <w:rPr>
              <w:rFonts w:ascii="Segoe UI Symbol" w:eastAsia="MS Gothic" w:hAnsi="Segoe UI Symbol" w:cs="Segoe UI Symbol"/>
            </w:rPr>
            <w:t>☐</w:t>
          </w:r>
        </w:sdtContent>
      </w:sdt>
      <w:r w:rsidR="00E8090A" w:rsidRPr="00437B42">
        <w:t xml:space="preserve"> </w:t>
      </w:r>
      <w:r w:rsidR="006710D6" w:rsidRPr="00437B42">
        <w:t>Giới thiệu sản phẩm/dịch vụ mới</w:t>
      </w:r>
    </w:p>
    <w:p w14:paraId="08D0F9EC" w14:textId="77777777" w:rsidR="006710D6" w:rsidRPr="00437B42" w:rsidRDefault="00657781" w:rsidP="001B1E8A">
      <w:pPr>
        <w:spacing w:line="276" w:lineRule="auto"/>
        <w:ind w:firstLine="709"/>
        <w:jc w:val="both"/>
      </w:pPr>
      <w:sdt>
        <w:sdtPr>
          <w:rPr>
            <w:rFonts w:eastAsia="MS Gothic"/>
          </w:rPr>
          <w:id w:val="1184628614"/>
          <w14:checkbox>
            <w14:checked w14:val="0"/>
            <w14:checkedState w14:val="00FE" w14:font="Wingdings"/>
            <w14:uncheckedState w14:val="2610" w14:font="MS Gothic"/>
          </w14:checkbox>
        </w:sdtPr>
        <w:sdtEndPr/>
        <w:sdtContent>
          <w:r w:rsidR="00E8090A" w:rsidRPr="00437B42">
            <w:rPr>
              <w:rFonts w:ascii="Segoe UI Symbol" w:eastAsia="MS Gothic" w:hAnsi="Segoe UI Symbol" w:cs="Segoe UI Symbol"/>
            </w:rPr>
            <w:t>☐</w:t>
          </w:r>
        </w:sdtContent>
      </w:sdt>
      <w:r w:rsidR="00E8090A" w:rsidRPr="00437B42">
        <w:t xml:space="preserve"> </w:t>
      </w:r>
      <w:r w:rsidR="006710D6" w:rsidRPr="00437B42">
        <w:t>Mở rộng sang các thị trường mới</w:t>
      </w:r>
    </w:p>
    <w:p w14:paraId="54108CA7" w14:textId="77777777" w:rsidR="006710D6" w:rsidRPr="00437B42" w:rsidRDefault="00657781" w:rsidP="001B1E8A">
      <w:pPr>
        <w:spacing w:line="276" w:lineRule="auto"/>
        <w:ind w:firstLine="709"/>
        <w:jc w:val="both"/>
      </w:pPr>
      <w:sdt>
        <w:sdtPr>
          <w:rPr>
            <w:rFonts w:eastAsia="MS Gothic"/>
          </w:rPr>
          <w:id w:val="684486454"/>
          <w14:checkbox>
            <w14:checked w14:val="0"/>
            <w14:checkedState w14:val="00FE" w14:font="Wingdings"/>
            <w14:uncheckedState w14:val="2610" w14:font="MS Gothic"/>
          </w14:checkbox>
        </w:sdtPr>
        <w:sdtEndPr/>
        <w:sdtContent>
          <w:r w:rsidR="00E8090A" w:rsidRPr="00437B42">
            <w:rPr>
              <w:rFonts w:ascii="Segoe UI Symbol" w:eastAsia="MS Gothic" w:hAnsi="Segoe UI Symbol" w:cs="Segoe UI Symbol"/>
            </w:rPr>
            <w:t>☐</w:t>
          </w:r>
        </w:sdtContent>
      </w:sdt>
      <w:r w:rsidR="00E8090A" w:rsidRPr="00437B42">
        <w:t xml:space="preserve"> </w:t>
      </w:r>
      <w:r w:rsidR="006710D6" w:rsidRPr="00437B42">
        <w:t>Tăng năng suất</w:t>
      </w:r>
    </w:p>
    <w:p w14:paraId="19F0CC2B" w14:textId="77777777" w:rsidR="006710D6" w:rsidRPr="00437B42" w:rsidRDefault="00657781" w:rsidP="001B1E8A">
      <w:pPr>
        <w:spacing w:line="276" w:lineRule="auto"/>
        <w:ind w:firstLine="709"/>
        <w:jc w:val="both"/>
      </w:pPr>
      <w:sdt>
        <w:sdtPr>
          <w:rPr>
            <w:rFonts w:eastAsia="MS Gothic"/>
          </w:rPr>
          <w:id w:val="-798215689"/>
          <w14:checkbox>
            <w14:checked w14:val="0"/>
            <w14:checkedState w14:val="00FE" w14:font="Wingdings"/>
            <w14:uncheckedState w14:val="2610" w14:font="MS Gothic"/>
          </w14:checkbox>
        </w:sdtPr>
        <w:sdtEndPr/>
        <w:sdtContent>
          <w:r w:rsidR="00E8090A" w:rsidRPr="00437B42">
            <w:rPr>
              <w:rFonts w:ascii="Segoe UI Symbol" w:eastAsia="MS Gothic" w:hAnsi="Segoe UI Symbol" w:cs="Segoe UI Symbol"/>
            </w:rPr>
            <w:t>☐</w:t>
          </w:r>
        </w:sdtContent>
      </w:sdt>
      <w:r w:rsidR="00E8090A" w:rsidRPr="00437B42">
        <w:t xml:space="preserve"> </w:t>
      </w:r>
      <w:r w:rsidR="006710D6" w:rsidRPr="00437B42">
        <w:t>Huy động thêm vốn mới</w:t>
      </w:r>
    </w:p>
    <w:p w14:paraId="45D55DDF" w14:textId="77777777" w:rsidR="006710D6" w:rsidRPr="00437B42" w:rsidRDefault="00657781" w:rsidP="001B1E8A">
      <w:pPr>
        <w:spacing w:line="276" w:lineRule="auto"/>
        <w:ind w:firstLine="709"/>
        <w:jc w:val="both"/>
      </w:pPr>
      <w:sdt>
        <w:sdtPr>
          <w:rPr>
            <w:rFonts w:eastAsia="MS Gothic"/>
          </w:rPr>
          <w:id w:val="689419325"/>
          <w14:checkbox>
            <w14:checked w14:val="0"/>
            <w14:checkedState w14:val="00FE" w14:font="Wingdings"/>
            <w14:uncheckedState w14:val="2610" w14:font="MS Gothic"/>
          </w14:checkbox>
        </w:sdtPr>
        <w:sdtEndPr/>
        <w:sdtContent>
          <w:r w:rsidR="00E8090A" w:rsidRPr="00437B42">
            <w:rPr>
              <w:rFonts w:ascii="Segoe UI Symbol" w:eastAsia="MS Gothic" w:hAnsi="Segoe UI Symbol" w:cs="Segoe UI Symbol"/>
            </w:rPr>
            <w:t>☐</w:t>
          </w:r>
        </w:sdtContent>
      </w:sdt>
      <w:r w:rsidR="00E8090A" w:rsidRPr="00437B42">
        <w:t xml:space="preserve"> </w:t>
      </w:r>
      <w:r w:rsidR="006710D6" w:rsidRPr="00437B42">
        <w:t>Tiến hành các hoạt động M&amp;A</w:t>
      </w:r>
    </w:p>
    <w:p w14:paraId="257EFC18" w14:textId="77777777" w:rsidR="006710D6" w:rsidRPr="00437B42" w:rsidRDefault="00657781" w:rsidP="001B1E8A">
      <w:pPr>
        <w:spacing w:line="276" w:lineRule="auto"/>
        <w:ind w:firstLine="709"/>
        <w:jc w:val="both"/>
      </w:pPr>
      <w:sdt>
        <w:sdtPr>
          <w:rPr>
            <w:rFonts w:eastAsia="MS Gothic"/>
          </w:rPr>
          <w:id w:val="-297227435"/>
          <w14:checkbox>
            <w14:checked w14:val="0"/>
            <w14:checkedState w14:val="00FE" w14:font="Wingdings"/>
            <w14:uncheckedState w14:val="2610" w14:font="MS Gothic"/>
          </w14:checkbox>
        </w:sdtPr>
        <w:sdtEndPr/>
        <w:sdtContent>
          <w:r w:rsidR="00E8090A" w:rsidRPr="00437B42">
            <w:rPr>
              <w:rFonts w:ascii="Segoe UI Symbol" w:eastAsia="MS Gothic" w:hAnsi="Segoe UI Symbol" w:cs="Segoe UI Symbol"/>
            </w:rPr>
            <w:t>☐</w:t>
          </w:r>
        </w:sdtContent>
      </w:sdt>
      <w:r w:rsidR="00E8090A" w:rsidRPr="00437B42">
        <w:t xml:space="preserve"> </w:t>
      </w:r>
      <w:r w:rsidR="006710D6" w:rsidRPr="00437B42">
        <w:t>Xúc tiến bán và tăng trải nghiệm khách hàng</w:t>
      </w:r>
    </w:p>
    <w:p w14:paraId="1399F485" w14:textId="77777777" w:rsidR="006710D6" w:rsidRPr="00437B42" w:rsidRDefault="00657781" w:rsidP="001B1E8A">
      <w:pPr>
        <w:tabs>
          <w:tab w:val="left" w:leader="dot" w:pos="9781"/>
        </w:tabs>
        <w:spacing w:line="276" w:lineRule="auto"/>
        <w:ind w:firstLine="709"/>
        <w:jc w:val="both"/>
        <w:rPr>
          <w:b/>
        </w:rPr>
      </w:pPr>
      <w:sdt>
        <w:sdtPr>
          <w:rPr>
            <w:rFonts w:eastAsia="MS Gothic"/>
          </w:rPr>
          <w:id w:val="1220251829"/>
          <w14:checkbox>
            <w14:checked w14:val="0"/>
            <w14:checkedState w14:val="00FE" w14:font="Wingdings"/>
            <w14:uncheckedState w14:val="2610" w14:font="MS Gothic"/>
          </w14:checkbox>
        </w:sdtPr>
        <w:sdtEndPr/>
        <w:sdtContent>
          <w:r w:rsidR="00A35051" w:rsidRPr="00437B42">
            <w:rPr>
              <w:rFonts w:ascii="Segoe UI Symbol" w:eastAsia="MS Gothic" w:hAnsi="Segoe UI Symbol" w:cs="Segoe UI Symbol"/>
            </w:rPr>
            <w:t>☐</w:t>
          </w:r>
        </w:sdtContent>
      </w:sdt>
      <w:r w:rsidR="00E8090A" w:rsidRPr="00437B42">
        <w:t xml:space="preserve"> Khác (Vui lòng cho biết):</w:t>
      </w:r>
      <w:r w:rsidR="00E8090A" w:rsidRPr="00437B42">
        <w:tab/>
      </w:r>
    </w:p>
    <w:p w14:paraId="144656F4" w14:textId="77777777" w:rsidR="00054F4D" w:rsidRPr="00437B42" w:rsidRDefault="00054F4D" w:rsidP="001B1E8A">
      <w:pPr>
        <w:spacing w:line="276" w:lineRule="auto"/>
        <w:jc w:val="both"/>
        <w:rPr>
          <w:b/>
        </w:rPr>
      </w:pPr>
    </w:p>
    <w:p w14:paraId="698290CD" w14:textId="77777777" w:rsidR="000445E1" w:rsidRDefault="000445E1" w:rsidP="001B1E8A">
      <w:pPr>
        <w:pStyle w:val="ListParagraph"/>
        <w:numPr>
          <w:ilvl w:val="0"/>
          <w:numId w:val="42"/>
        </w:numPr>
        <w:spacing w:after="0"/>
        <w:jc w:val="both"/>
        <w:rPr>
          <w:rFonts w:ascii="Times New Roman" w:hAnsi="Times New Roman"/>
          <w:b/>
          <w:sz w:val="24"/>
          <w:szCs w:val="24"/>
        </w:rPr>
      </w:pPr>
      <w:r w:rsidRPr="00437B42">
        <w:rPr>
          <w:rFonts w:ascii="Times New Roman" w:hAnsi="Times New Roman"/>
          <w:b/>
          <w:sz w:val="24"/>
          <w:szCs w:val="24"/>
        </w:rPr>
        <w:t xml:space="preserve">Quý DN lạc quan như thế nào về triển vọng tăng trưởng doanh thu trong năm </w:t>
      </w:r>
      <w:r w:rsidR="007668B6" w:rsidRPr="00437B42">
        <w:rPr>
          <w:rFonts w:ascii="Times New Roman" w:hAnsi="Times New Roman"/>
          <w:b/>
          <w:sz w:val="24"/>
          <w:szCs w:val="24"/>
        </w:rPr>
        <w:t>202</w:t>
      </w:r>
      <w:r w:rsidR="00C47182" w:rsidRPr="00437B42">
        <w:rPr>
          <w:rFonts w:ascii="Times New Roman" w:hAnsi="Times New Roman"/>
          <w:b/>
          <w:sz w:val="24"/>
          <w:szCs w:val="24"/>
        </w:rPr>
        <w:t>1</w:t>
      </w:r>
      <w:r w:rsidRPr="00437B42">
        <w:rPr>
          <w:rFonts w:ascii="Times New Roman" w:hAnsi="Times New Roman"/>
          <w:b/>
          <w:sz w:val="24"/>
          <w:szCs w:val="24"/>
        </w:rPr>
        <w:t xml:space="preserve"> tại thị trường trong nước</w:t>
      </w:r>
      <w:r w:rsidR="009B7C32">
        <w:rPr>
          <w:rFonts w:ascii="Times New Roman" w:hAnsi="Times New Roman"/>
          <w:b/>
          <w:sz w:val="24"/>
          <w:szCs w:val="24"/>
        </w:rPr>
        <w:t>?</w:t>
      </w:r>
    </w:p>
    <w:p w14:paraId="50F9F139" w14:textId="77777777" w:rsidR="00377300" w:rsidRDefault="00657781" w:rsidP="001B1E8A">
      <w:pPr>
        <w:pStyle w:val="ListParagraph"/>
        <w:spacing w:after="0"/>
        <w:ind w:left="360" w:firstLine="349"/>
        <w:jc w:val="both"/>
        <w:rPr>
          <w:rFonts w:ascii="Times New Roman" w:hAnsi="Times New Roman"/>
          <w:sz w:val="24"/>
          <w:szCs w:val="24"/>
        </w:rPr>
      </w:pPr>
      <w:sdt>
        <w:sdtPr>
          <w:rPr>
            <w:rFonts w:ascii="Times New Roman" w:eastAsia="MS Gothic" w:hAnsi="Times New Roman"/>
            <w:sz w:val="24"/>
            <w:szCs w:val="24"/>
          </w:rPr>
          <w:id w:val="-990482822"/>
          <w14:checkbox>
            <w14:checked w14:val="0"/>
            <w14:checkedState w14:val="00FE" w14:font="Wingdings"/>
            <w14:uncheckedState w14:val="2610" w14:font="MS Gothic"/>
          </w14:checkbox>
        </w:sdtPr>
        <w:sdtEndPr/>
        <w:sdtContent>
          <w:r w:rsidR="00377300" w:rsidRPr="00437B42">
            <w:rPr>
              <w:rFonts w:ascii="Segoe UI Symbol" w:eastAsia="MS Gothic" w:hAnsi="Segoe UI Symbol" w:cs="Segoe UI Symbol"/>
              <w:sz w:val="24"/>
              <w:szCs w:val="24"/>
            </w:rPr>
            <w:t>☐</w:t>
          </w:r>
        </w:sdtContent>
      </w:sdt>
      <w:r w:rsidR="00377300" w:rsidRPr="00437B42">
        <w:rPr>
          <w:rFonts w:ascii="Times New Roman" w:hAnsi="Times New Roman"/>
          <w:sz w:val="24"/>
          <w:szCs w:val="24"/>
        </w:rPr>
        <w:t xml:space="preserve"> Lạc quan</w:t>
      </w:r>
    </w:p>
    <w:p w14:paraId="1FA7EF00" w14:textId="77777777" w:rsidR="00377300" w:rsidRDefault="00657781" w:rsidP="001B1E8A">
      <w:pPr>
        <w:pStyle w:val="ListParagraph"/>
        <w:spacing w:after="0"/>
        <w:ind w:left="360" w:firstLine="349"/>
        <w:jc w:val="both"/>
        <w:rPr>
          <w:rFonts w:ascii="Times New Roman" w:hAnsi="Times New Roman"/>
          <w:sz w:val="24"/>
          <w:szCs w:val="24"/>
        </w:rPr>
      </w:pPr>
      <w:sdt>
        <w:sdtPr>
          <w:rPr>
            <w:rFonts w:ascii="Times New Roman" w:eastAsia="MS Gothic" w:hAnsi="Times New Roman"/>
            <w:sz w:val="24"/>
            <w:szCs w:val="24"/>
          </w:rPr>
          <w:id w:val="546953107"/>
          <w14:checkbox>
            <w14:checked w14:val="0"/>
            <w14:checkedState w14:val="00FE" w14:font="Wingdings"/>
            <w14:uncheckedState w14:val="2610" w14:font="MS Gothic"/>
          </w14:checkbox>
        </w:sdtPr>
        <w:sdtEndPr/>
        <w:sdtContent>
          <w:r w:rsidR="00377300" w:rsidRPr="00437B42">
            <w:rPr>
              <w:rFonts w:ascii="Segoe UI Symbol" w:eastAsia="MS Gothic" w:hAnsi="Segoe UI Symbol" w:cs="Segoe UI Symbol"/>
              <w:sz w:val="24"/>
              <w:szCs w:val="24"/>
            </w:rPr>
            <w:t>☐</w:t>
          </w:r>
        </w:sdtContent>
      </w:sdt>
      <w:r w:rsidR="00377300" w:rsidRPr="00437B42">
        <w:rPr>
          <w:rFonts w:ascii="Times New Roman" w:hAnsi="Times New Roman"/>
          <w:sz w:val="24"/>
          <w:szCs w:val="24"/>
        </w:rPr>
        <w:t xml:space="preserve"> Không </w:t>
      </w:r>
      <w:r w:rsidR="009B7C32">
        <w:rPr>
          <w:rFonts w:ascii="Times New Roman" w:hAnsi="Times New Roman"/>
          <w:sz w:val="24"/>
          <w:szCs w:val="24"/>
        </w:rPr>
        <w:t xml:space="preserve">quá </w:t>
      </w:r>
      <w:r w:rsidR="00377300" w:rsidRPr="00437B42">
        <w:rPr>
          <w:rFonts w:ascii="Times New Roman" w:hAnsi="Times New Roman"/>
          <w:sz w:val="24"/>
          <w:szCs w:val="24"/>
        </w:rPr>
        <w:t>lạ</w:t>
      </w:r>
      <w:r w:rsidR="009B7C32">
        <w:rPr>
          <w:rFonts w:ascii="Times New Roman" w:hAnsi="Times New Roman"/>
          <w:sz w:val="24"/>
          <w:szCs w:val="24"/>
        </w:rPr>
        <w:t>c quan</w:t>
      </w:r>
    </w:p>
    <w:p w14:paraId="08889DEF" w14:textId="77777777" w:rsidR="00377300" w:rsidRPr="00437B42" w:rsidRDefault="00657781" w:rsidP="001B1E8A">
      <w:pPr>
        <w:pStyle w:val="ListParagraph"/>
        <w:spacing w:after="0"/>
        <w:ind w:left="360" w:firstLine="349"/>
        <w:jc w:val="both"/>
        <w:rPr>
          <w:rFonts w:ascii="Times New Roman" w:hAnsi="Times New Roman"/>
          <w:b/>
          <w:sz w:val="24"/>
          <w:szCs w:val="24"/>
        </w:rPr>
      </w:pPr>
      <w:sdt>
        <w:sdtPr>
          <w:rPr>
            <w:rFonts w:ascii="Times New Roman" w:eastAsia="MS Gothic" w:hAnsi="Times New Roman"/>
            <w:sz w:val="24"/>
            <w:szCs w:val="24"/>
          </w:rPr>
          <w:id w:val="591196695"/>
          <w14:checkbox>
            <w14:checked w14:val="0"/>
            <w14:checkedState w14:val="00FE" w14:font="Wingdings"/>
            <w14:uncheckedState w14:val="2610" w14:font="MS Gothic"/>
          </w14:checkbox>
        </w:sdtPr>
        <w:sdtEndPr/>
        <w:sdtContent>
          <w:r w:rsidR="00377300" w:rsidRPr="00437B42">
            <w:rPr>
              <w:rFonts w:ascii="Segoe UI Symbol" w:eastAsia="MS Gothic" w:hAnsi="Segoe UI Symbol" w:cs="Segoe UI Symbol"/>
              <w:sz w:val="24"/>
              <w:szCs w:val="24"/>
            </w:rPr>
            <w:t>☐</w:t>
          </w:r>
        </w:sdtContent>
      </w:sdt>
      <w:r w:rsidR="00377300" w:rsidRPr="00437B42">
        <w:rPr>
          <w:rFonts w:ascii="Times New Roman" w:hAnsi="Times New Roman"/>
          <w:sz w:val="24"/>
          <w:szCs w:val="24"/>
        </w:rPr>
        <w:t xml:space="preserve"> Hoàn toàn không lạc quan</w:t>
      </w:r>
    </w:p>
    <w:p w14:paraId="7C1F7F83" w14:textId="77777777" w:rsidR="000445E1" w:rsidRPr="00437B42" w:rsidRDefault="000445E1" w:rsidP="001B1E8A">
      <w:pPr>
        <w:jc w:val="both"/>
        <w:rPr>
          <w:b/>
        </w:rPr>
      </w:pPr>
    </w:p>
    <w:p w14:paraId="5F6BAC70" w14:textId="77777777" w:rsidR="003B20BF" w:rsidRPr="00437B42" w:rsidRDefault="003B20BF" w:rsidP="001B1E8A">
      <w:pPr>
        <w:pStyle w:val="ListParagraph"/>
        <w:numPr>
          <w:ilvl w:val="0"/>
          <w:numId w:val="42"/>
        </w:numPr>
        <w:spacing w:after="0"/>
        <w:jc w:val="both"/>
        <w:rPr>
          <w:rFonts w:ascii="Times New Roman" w:hAnsi="Times New Roman"/>
          <w:b/>
          <w:sz w:val="24"/>
          <w:szCs w:val="24"/>
        </w:rPr>
      </w:pPr>
      <w:r w:rsidRPr="00437B42">
        <w:rPr>
          <w:rFonts w:ascii="Times New Roman" w:hAnsi="Times New Roman"/>
          <w:b/>
          <w:sz w:val="24"/>
          <w:szCs w:val="24"/>
        </w:rPr>
        <w:t xml:space="preserve">Đâu sẽ là thách thức lớn nhất đối với </w:t>
      </w:r>
      <w:r w:rsidR="009B7C32">
        <w:rPr>
          <w:rFonts w:ascii="Times New Roman" w:hAnsi="Times New Roman"/>
          <w:b/>
          <w:sz w:val="24"/>
          <w:szCs w:val="24"/>
        </w:rPr>
        <w:t xml:space="preserve">sự </w:t>
      </w:r>
      <w:r w:rsidRPr="00437B42">
        <w:rPr>
          <w:rFonts w:ascii="Times New Roman" w:hAnsi="Times New Roman"/>
          <w:b/>
          <w:sz w:val="24"/>
          <w:szCs w:val="24"/>
        </w:rPr>
        <w:t>tăng trưởng củ</w:t>
      </w:r>
      <w:r w:rsidR="0098456C" w:rsidRPr="00437B42">
        <w:rPr>
          <w:rFonts w:ascii="Times New Roman" w:hAnsi="Times New Roman"/>
          <w:b/>
          <w:sz w:val="24"/>
          <w:szCs w:val="24"/>
        </w:rPr>
        <w:t xml:space="preserve">a Quý DN trong năm </w:t>
      </w:r>
      <w:r w:rsidR="007668B6" w:rsidRPr="00437B42">
        <w:rPr>
          <w:rFonts w:ascii="Times New Roman" w:hAnsi="Times New Roman"/>
          <w:b/>
          <w:sz w:val="24"/>
          <w:szCs w:val="24"/>
        </w:rPr>
        <w:t>202</w:t>
      </w:r>
      <w:r w:rsidR="00C47182" w:rsidRPr="00437B42">
        <w:rPr>
          <w:rFonts w:ascii="Times New Roman" w:hAnsi="Times New Roman"/>
          <w:b/>
          <w:sz w:val="24"/>
          <w:szCs w:val="24"/>
        </w:rPr>
        <w:t>1</w:t>
      </w:r>
      <w:r w:rsidRPr="00437B42">
        <w:rPr>
          <w:rFonts w:ascii="Times New Roman" w:hAnsi="Times New Roman"/>
          <w:b/>
          <w:sz w:val="24"/>
          <w:szCs w:val="24"/>
        </w:rPr>
        <w:t>?</w:t>
      </w:r>
    </w:p>
    <w:p w14:paraId="40C33B99" w14:textId="77777777" w:rsidR="00A35051" w:rsidRPr="00437B42" w:rsidRDefault="00657781" w:rsidP="001B1E8A">
      <w:pPr>
        <w:spacing w:line="276" w:lineRule="auto"/>
        <w:ind w:left="720"/>
        <w:jc w:val="both"/>
      </w:pPr>
      <w:sdt>
        <w:sdtPr>
          <w:rPr>
            <w:rFonts w:eastAsia="MS Gothic"/>
          </w:rPr>
          <w:id w:val="-829446807"/>
          <w14:checkbox>
            <w14:checked w14:val="0"/>
            <w14:checkedState w14:val="00FE" w14:font="Wingdings"/>
            <w14:uncheckedState w14:val="2610" w14:font="MS Gothic"/>
          </w14:checkbox>
        </w:sdtPr>
        <w:sdtEndPr/>
        <w:sdtContent>
          <w:r w:rsidR="00757A46" w:rsidRPr="00437B42">
            <w:rPr>
              <w:rFonts w:ascii="Segoe UI Symbol" w:eastAsia="MS Gothic" w:hAnsi="Segoe UI Symbol" w:cs="Segoe UI Symbol"/>
            </w:rPr>
            <w:t>☐</w:t>
          </w:r>
        </w:sdtContent>
      </w:sdt>
      <w:r w:rsidR="00A35051" w:rsidRPr="00437B42">
        <w:t xml:space="preserve"> Chi phí nhân công tăng/ Khó tuyển dụng được nhân sự tài năng</w:t>
      </w:r>
    </w:p>
    <w:p w14:paraId="1CD2408A" w14:textId="77777777" w:rsidR="00A35051" w:rsidRPr="00437B42" w:rsidRDefault="00657781" w:rsidP="001B1E8A">
      <w:pPr>
        <w:spacing w:line="276" w:lineRule="auto"/>
        <w:ind w:left="720"/>
        <w:jc w:val="both"/>
      </w:pPr>
      <w:sdt>
        <w:sdtPr>
          <w:rPr>
            <w:rFonts w:eastAsia="MS Gothic"/>
          </w:rPr>
          <w:id w:val="1913110079"/>
          <w14:checkbox>
            <w14:checked w14:val="0"/>
            <w14:checkedState w14:val="00FE" w14:font="Wingdings"/>
            <w14:uncheckedState w14:val="2610" w14:font="MS Gothic"/>
          </w14:checkbox>
        </w:sdtPr>
        <w:sdtEndPr/>
        <w:sdtContent>
          <w:r w:rsidR="00A35051" w:rsidRPr="00437B42">
            <w:rPr>
              <w:rFonts w:ascii="Segoe UI Symbol" w:eastAsia="MS Gothic" w:hAnsi="Segoe UI Symbol" w:cs="Segoe UI Symbol"/>
            </w:rPr>
            <w:t>☐</w:t>
          </w:r>
        </w:sdtContent>
      </w:sdt>
      <w:r w:rsidR="00A35051" w:rsidRPr="00437B42">
        <w:t xml:space="preserve"> Các quy định, chính sách của Chính phủ về Thuế phí và hải quan</w:t>
      </w:r>
    </w:p>
    <w:p w14:paraId="4902AD72" w14:textId="77777777" w:rsidR="00A35051" w:rsidRPr="00437B42" w:rsidRDefault="00657781" w:rsidP="001B1E8A">
      <w:pPr>
        <w:spacing w:line="276" w:lineRule="auto"/>
        <w:ind w:left="720"/>
        <w:jc w:val="both"/>
      </w:pPr>
      <w:sdt>
        <w:sdtPr>
          <w:rPr>
            <w:rFonts w:eastAsia="MS Gothic"/>
          </w:rPr>
          <w:id w:val="206993504"/>
          <w14:checkbox>
            <w14:checked w14:val="0"/>
            <w14:checkedState w14:val="00FE" w14:font="Wingdings"/>
            <w14:uncheckedState w14:val="2610" w14:font="MS Gothic"/>
          </w14:checkbox>
        </w:sdtPr>
        <w:sdtEndPr/>
        <w:sdtContent>
          <w:r w:rsidR="00A35051" w:rsidRPr="00437B42">
            <w:rPr>
              <w:rFonts w:ascii="Segoe UI Symbol" w:eastAsia="MS Gothic" w:hAnsi="Segoe UI Symbol" w:cs="Segoe UI Symbol"/>
            </w:rPr>
            <w:t>☐</w:t>
          </w:r>
        </w:sdtContent>
      </w:sdt>
      <w:r w:rsidR="00A35051" w:rsidRPr="00437B42">
        <w:t xml:space="preserve"> </w:t>
      </w:r>
      <w:r w:rsidR="00007E40">
        <w:t>Khả năng q</w:t>
      </w:r>
      <w:r w:rsidR="00A35051" w:rsidRPr="00437B42">
        <w:t>uản lý dòng tiền</w:t>
      </w:r>
    </w:p>
    <w:p w14:paraId="06C4DAEA" w14:textId="77777777" w:rsidR="00A35051" w:rsidRPr="00437B42" w:rsidRDefault="00657781" w:rsidP="001B1E8A">
      <w:pPr>
        <w:spacing w:line="276" w:lineRule="auto"/>
        <w:ind w:left="720"/>
        <w:jc w:val="both"/>
      </w:pPr>
      <w:sdt>
        <w:sdtPr>
          <w:rPr>
            <w:rFonts w:eastAsia="MS Gothic"/>
          </w:rPr>
          <w:id w:val="1365183377"/>
          <w14:checkbox>
            <w14:checked w14:val="0"/>
            <w14:checkedState w14:val="00FE" w14:font="Wingdings"/>
            <w14:uncheckedState w14:val="2610" w14:font="MS Gothic"/>
          </w14:checkbox>
        </w:sdtPr>
        <w:sdtEndPr/>
        <w:sdtContent>
          <w:r w:rsidR="00A35051" w:rsidRPr="00437B42">
            <w:rPr>
              <w:rFonts w:ascii="Segoe UI Symbol" w:eastAsia="MS Gothic" w:hAnsi="Segoe UI Symbol" w:cs="Segoe UI Symbol"/>
            </w:rPr>
            <w:t>☐</w:t>
          </w:r>
        </w:sdtContent>
      </w:sdt>
      <w:r w:rsidR="00A35051" w:rsidRPr="00437B42">
        <w:t xml:space="preserve"> Đưa ra các lựa chọn đầu tư chiến lược</w:t>
      </w:r>
    </w:p>
    <w:p w14:paraId="490EF715" w14:textId="77777777" w:rsidR="00A35051" w:rsidRPr="00437B42" w:rsidRDefault="00657781" w:rsidP="001B1E8A">
      <w:pPr>
        <w:spacing w:line="276" w:lineRule="auto"/>
        <w:ind w:left="720"/>
        <w:jc w:val="both"/>
      </w:pPr>
      <w:sdt>
        <w:sdtPr>
          <w:rPr>
            <w:rFonts w:eastAsia="MS Gothic"/>
          </w:rPr>
          <w:id w:val="94066741"/>
          <w14:checkbox>
            <w14:checked w14:val="0"/>
            <w14:checkedState w14:val="00FE" w14:font="Wingdings"/>
            <w14:uncheckedState w14:val="2610" w14:font="MS Gothic"/>
          </w14:checkbox>
        </w:sdtPr>
        <w:sdtEndPr/>
        <w:sdtContent>
          <w:r w:rsidR="00A35051" w:rsidRPr="00437B42">
            <w:rPr>
              <w:rFonts w:ascii="Segoe UI Symbol" w:eastAsia="MS Gothic" w:hAnsi="Segoe UI Symbol" w:cs="Segoe UI Symbol"/>
            </w:rPr>
            <w:t>☐</w:t>
          </w:r>
        </w:sdtContent>
      </w:sdt>
      <w:r w:rsidR="00A35051" w:rsidRPr="00437B42">
        <w:t xml:space="preserve"> Sự trỗi dậy của các đối thủ cạnh tranh cùng ngành</w:t>
      </w:r>
    </w:p>
    <w:p w14:paraId="5E29C3AF" w14:textId="77777777" w:rsidR="00A35051" w:rsidRPr="00437B42" w:rsidRDefault="00657781" w:rsidP="001B1E8A">
      <w:pPr>
        <w:spacing w:line="276" w:lineRule="auto"/>
        <w:ind w:left="720"/>
        <w:jc w:val="both"/>
      </w:pPr>
      <w:sdt>
        <w:sdtPr>
          <w:rPr>
            <w:rFonts w:eastAsia="MS Gothic"/>
          </w:rPr>
          <w:id w:val="1065528352"/>
          <w14:checkbox>
            <w14:checked w14:val="0"/>
            <w14:checkedState w14:val="00FE" w14:font="Wingdings"/>
            <w14:uncheckedState w14:val="2610" w14:font="MS Gothic"/>
          </w14:checkbox>
        </w:sdtPr>
        <w:sdtEndPr/>
        <w:sdtContent>
          <w:r w:rsidR="00A35051" w:rsidRPr="00437B42">
            <w:rPr>
              <w:rFonts w:ascii="Segoe UI Symbol" w:eastAsia="MS Gothic" w:hAnsi="Segoe UI Symbol" w:cs="Segoe UI Symbol"/>
            </w:rPr>
            <w:t>☐</w:t>
          </w:r>
        </w:sdtContent>
      </w:sdt>
      <w:r w:rsidR="00A35051" w:rsidRPr="00437B42">
        <w:t xml:space="preserve"> Giá cả nguyên vật liệu đầu vào</w:t>
      </w:r>
    </w:p>
    <w:p w14:paraId="0344EF5D" w14:textId="77777777" w:rsidR="00A35051" w:rsidRPr="00437B42" w:rsidRDefault="00657781" w:rsidP="001B1E8A">
      <w:pPr>
        <w:spacing w:line="276" w:lineRule="auto"/>
        <w:ind w:left="720"/>
        <w:jc w:val="both"/>
      </w:pPr>
      <w:sdt>
        <w:sdtPr>
          <w:rPr>
            <w:rFonts w:eastAsia="MS Gothic"/>
          </w:rPr>
          <w:id w:val="-1112663059"/>
          <w14:checkbox>
            <w14:checked w14:val="0"/>
            <w14:checkedState w14:val="00FE" w14:font="Wingdings"/>
            <w14:uncheckedState w14:val="2610" w14:font="MS Gothic"/>
          </w14:checkbox>
        </w:sdtPr>
        <w:sdtEndPr/>
        <w:sdtContent>
          <w:r w:rsidR="00A35051" w:rsidRPr="00437B42">
            <w:rPr>
              <w:rFonts w:ascii="Segoe UI Symbol" w:eastAsia="MS Gothic" w:hAnsi="Segoe UI Symbol" w:cs="Segoe UI Symbol"/>
            </w:rPr>
            <w:t>☐</w:t>
          </w:r>
        </w:sdtContent>
      </w:sdt>
      <w:r w:rsidR="00A35051" w:rsidRPr="00437B42">
        <w:t xml:space="preserve"> </w:t>
      </w:r>
      <w:r w:rsidR="00007E40">
        <w:t>Khả năng x</w:t>
      </w:r>
      <w:r w:rsidR="00A35051" w:rsidRPr="00437B42">
        <w:t>úc tiến thương mại, mở rộng thị trường</w:t>
      </w:r>
    </w:p>
    <w:p w14:paraId="069F6DA6" w14:textId="77777777" w:rsidR="00A35051" w:rsidRPr="00437B42" w:rsidRDefault="00657781" w:rsidP="001B1E8A">
      <w:pPr>
        <w:tabs>
          <w:tab w:val="left" w:leader="dot" w:pos="9781"/>
        </w:tabs>
        <w:spacing w:line="276" w:lineRule="auto"/>
        <w:ind w:left="720"/>
        <w:jc w:val="both"/>
      </w:pPr>
      <w:sdt>
        <w:sdtPr>
          <w:rPr>
            <w:rFonts w:eastAsia="MS Gothic"/>
          </w:rPr>
          <w:id w:val="-708334691"/>
          <w14:checkbox>
            <w14:checked w14:val="0"/>
            <w14:checkedState w14:val="00FE" w14:font="Wingdings"/>
            <w14:uncheckedState w14:val="2610" w14:font="MS Gothic"/>
          </w14:checkbox>
        </w:sdtPr>
        <w:sdtEndPr/>
        <w:sdtContent>
          <w:r w:rsidR="00A35051" w:rsidRPr="00437B42">
            <w:rPr>
              <w:rFonts w:ascii="Segoe UI Symbol" w:eastAsia="MS Gothic" w:hAnsi="Segoe UI Symbol" w:cs="Segoe UI Symbol"/>
            </w:rPr>
            <w:t>☐</w:t>
          </w:r>
        </w:sdtContent>
      </w:sdt>
      <w:r w:rsidR="00A35051" w:rsidRPr="00437B42">
        <w:t xml:space="preserve"> Khác (Vui lòng cho biết):</w:t>
      </w:r>
      <w:r w:rsidR="00A35051" w:rsidRPr="00437B42">
        <w:tab/>
      </w:r>
    </w:p>
    <w:p w14:paraId="2D3E28E3" w14:textId="77777777" w:rsidR="000445E1" w:rsidRPr="00437B42" w:rsidRDefault="000445E1" w:rsidP="001B1E8A">
      <w:pPr>
        <w:spacing w:line="276" w:lineRule="auto"/>
        <w:jc w:val="both"/>
        <w:rPr>
          <w:b/>
        </w:rPr>
      </w:pPr>
    </w:p>
    <w:p w14:paraId="44B3640C" w14:textId="77777777" w:rsidR="000445E1" w:rsidRPr="00437B42" w:rsidRDefault="000445E1" w:rsidP="001B1E8A">
      <w:pPr>
        <w:numPr>
          <w:ilvl w:val="0"/>
          <w:numId w:val="42"/>
        </w:numPr>
        <w:spacing w:line="276" w:lineRule="auto"/>
        <w:jc w:val="both"/>
        <w:rPr>
          <w:b/>
        </w:rPr>
      </w:pPr>
      <w:r w:rsidRPr="00437B42">
        <w:rPr>
          <w:b/>
        </w:rPr>
        <w:t>Theo Quý DN, đâu là những ngành có tiềm năng tăng trưởng tốt trong ít nhất 2 – 3 năm tới</w:t>
      </w:r>
      <w:r w:rsidR="00C47182" w:rsidRPr="00437B42">
        <w:rPr>
          <w:b/>
        </w:rPr>
        <w:t>?</w:t>
      </w:r>
    </w:p>
    <w:p w14:paraId="3111F7EA" w14:textId="77777777" w:rsidR="00C47182" w:rsidRPr="00437B42" w:rsidRDefault="00657781" w:rsidP="001B1E8A">
      <w:pPr>
        <w:pStyle w:val="ListParagraph"/>
        <w:tabs>
          <w:tab w:val="left" w:pos="5954"/>
          <w:tab w:val="left" w:leader="dot" w:pos="9781"/>
        </w:tabs>
        <w:spacing w:before="240"/>
        <w:jc w:val="both"/>
        <w:rPr>
          <w:rFonts w:ascii="Times New Roman" w:hAnsi="Times New Roman"/>
          <w:sz w:val="24"/>
          <w:szCs w:val="24"/>
        </w:rPr>
      </w:pPr>
      <w:sdt>
        <w:sdtPr>
          <w:rPr>
            <w:rFonts w:ascii="Times New Roman" w:eastAsia="MS Gothic" w:hAnsi="Times New Roman"/>
            <w:sz w:val="24"/>
            <w:szCs w:val="24"/>
          </w:rPr>
          <w:id w:val="2083101585"/>
          <w14:checkbox>
            <w14:checked w14:val="0"/>
            <w14:checkedState w14:val="00FE" w14:font="Wingdings"/>
            <w14:uncheckedState w14:val="2610" w14:font="MS Gothic"/>
          </w14:checkbox>
        </w:sdtPr>
        <w:sdtEndPr/>
        <w:sdtContent>
          <w:r w:rsidR="00C47182" w:rsidRPr="00437B42">
            <w:rPr>
              <w:rFonts w:ascii="Segoe UI Symbol" w:eastAsia="MS Gothic" w:hAnsi="Segoe UI Symbol" w:cs="Segoe UI Symbol"/>
              <w:sz w:val="24"/>
              <w:szCs w:val="24"/>
            </w:rPr>
            <w:t>☐</w:t>
          </w:r>
        </w:sdtContent>
      </w:sdt>
      <w:r w:rsidR="00C47182" w:rsidRPr="00437B42">
        <w:rPr>
          <w:rFonts w:ascii="Times New Roman" w:hAnsi="Times New Roman"/>
          <w:sz w:val="24"/>
          <w:szCs w:val="24"/>
        </w:rPr>
        <w:t xml:space="preserve"> Bất động sản/Xây dựng</w:t>
      </w:r>
      <w:r w:rsidR="00C47182" w:rsidRPr="00437B42">
        <w:rPr>
          <w:rFonts w:ascii="Times New Roman" w:hAnsi="Times New Roman"/>
          <w:sz w:val="24"/>
          <w:szCs w:val="24"/>
        </w:rPr>
        <w:tab/>
      </w:r>
      <w:sdt>
        <w:sdtPr>
          <w:rPr>
            <w:rFonts w:ascii="Times New Roman" w:eastAsia="MS Gothic" w:hAnsi="Times New Roman"/>
            <w:sz w:val="24"/>
            <w:szCs w:val="24"/>
          </w:rPr>
          <w:id w:val="1519044895"/>
          <w14:checkbox>
            <w14:checked w14:val="0"/>
            <w14:checkedState w14:val="00FE" w14:font="Wingdings"/>
            <w14:uncheckedState w14:val="2610" w14:font="MS Gothic"/>
          </w14:checkbox>
        </w:sdtPr>
        <w:sdtEndPr/>
        <w:sdtContent>
          <w:r w:rsidR="00C47182" w:rsidRPr="00437B42">
            <w:rPr>
              <w:rFonts w:ascii="Segoe UI Symbol" w:eastAsia="MS Gothic" w:hAnsi="Segoe UI Symbol" w:cs="Segoe UI Symbol"/>
              <w:sz w:val="24"/>
              <w:szCs w:val="24"/>
            </w:rPr>
            <w:t>☐</w:t>
          </w:r>
        </w:sdtContent>
      </w:sdt>
      <w:r w:rsidR="00C47182" w:rsidRPr="00437B42">
        <w:rPr>
          <w:rFonts w:ascii="Times New Roman" w:hAnsi="Times New Roman"/>
          <w:sz w:val="24"/>
          <w:szCs w:val="24"/>
        </w:rPr>
        <w:t xml:space="preserve"> Tài chính/Ngân hàng/Bảo hiểm</w:t>
      </w:r>
    </w:p>
    <w:p w14:paraId="19609C2F" w14:textId="77777777" w:rsidR="00C47182" w:rsidRPr="00437B42" w:rsidRDefault="00657781" w:rsidP="001B1E8A">
      <w:pPr>
        <w:pStyle w:val="ListParagraph"/>
        <w:tabs>
          <w:tab w:val="left" w:pos="5954"/>
          <w:tab w:val="left" w:leader="dot" w:pos="9781"/>
        </w:tabs>
        <w:spacing w:before="240"/>
        <w:jc w:val="both"/>
        <w:rPr>
          <w:rFonts w:ascii="Times New Roman" w:hAnsi="Times New Roman"/>
          <w:sz w:val="24"/>
          <w:szCs w:val="24"/>
        </w:rPr>
      </w:pPr>
      <w:sdt>
        <w:sdtPr>
          <w:rPr>
            <w:rFonts w:ascii="Times New Roman" w:eastAsia="MS Gothic" w:hAnsi="Times New Roman"/>
            <w:sz w:val="24"/>
            <w:szCs w:val="24"/>
          </w:rPr>
          <w:id w:val="204381123"/>
          <w14:checkbox>
            <w14:checked w14:val="0"/>
            <w14:checkedState w14:val="00FE" w14:font="Wingdings"/>
            <w14:uncheckedState w14:val="2610" w14:font="MS Gothic"/>
          </w14:checkbox>
        </w:sdtPr>
        <w:sdtEndPr/>
        <w:sdtContent>
          <w:r w:rsidR="00C47182" w:rsidRPr="00437B42">
            <w:rPr>
              <w:rFonts w:ascii="Segoe UI Symbol" w:eastAsia="MS Gothic" w:hAnsi="Segoe UI Symbol" w:cs="Segoe UI Symbol"/>
              <w:sz w:val="24"/>
              <w:szCs w:val="24"/>
            </w:rPr>
            <w:t>☐</w:t>
          </w:r>
        </w:sdtContent>
      </w:sdt>
      <w:r w:rsidR="00C47182" w:rsidRPr="00437B42">
        <w:rPr>
          <w:rFonts w:ascii="Times New Roman" w:hAnsi="Times New Roman"/>
          <w:sz w:val="24"/>
          <w:szCs w:val="24"/>
        </w:rPr>
        <w:t xml:space="preserve"> Bán lẻ</w:t>
      </w:r>
      <w:r w:rsidR="00C47182" w:rsidRPr="00437B42">
        <w:rPr>
          <w:rFonts w:ascii="Times New Roman" w:hAnsi="Times New Roman"/>
          <w:sz w:val="24"/>
          <w:szCs w:val="24"/>
        </w:rPr>
        <w:tab/>
      </w:r>
      <w:sdt>
        <w:sdtPr>
          <w:rPr>
            <w:rFonts w:ascii="Times New Roman" w:eastAsia="MS Gothic" w:hAnsi="Times New Roman"/>
            <w:sz w:val="24"/>
            <w:szCs w:val="24"/>
          </w:rPr>
          <w:id w:val="-95483944"/>
          <w14:checkbox>
            <w14:checked w14:val="0"/>
            <w14:checkedState w14:val="00FE" w14:font="Wingdings"/>
            <w14:uncheckedState w14:val="2610" w14:font="MS Gothic"/>
          </w14:checkbox>
        </w:sdtPr>
        <w:sdtEndPr/>
        <w:sdtContent>
          <w:r w:rsidR="00C47182" w:rsidRPr="00437B42">
            <w:rPr>
              <w:rFonts w:ascii="Segoe UI Symbol" w:eastAsia="MS Gothic" w:hAnsi="Segoe UI Symbol" w:cs="Segoe UI Symbol"/>
              <w:sz w:val="24"/>
              <w:szCs w:val="24"/>
            </w:rPr>
            <w:t>☐</w:t>
          </w:r>
        </w:sdtContent>
      </w:sdt>
      <w:r w:rsidR="00C47182" w:rsidRPr="00437B42">
        <w:rPr>
          <w:rFonts w:ascii="Times New Roman" w:hAnsi="Times New Roman"/>
          <w:sz w:val="24"/>
          <w:szCs w:val="24"/>
        </w:rPr>
        <w:t xml:space="preserve"> Điện/Năng lượng</w:t>
      </w:r>
    </w:p>
    <w:p w14:paraId="2A547830" w14:textId="77777777" w:rsidR="00C47182" w:rsidRPr="00437B42" w:rsidRDefault="00657781" w:rsidP="001B1E8A">
      <w:pPr>
        <w:pStyle w:val="ListParagraph"/>
        <w:tabs>
          <w:tab w:val="left" w:pos="5954"/>
          <w:tab w:val="left" w:leader="dot" w:pos="9781"/>
        </w:tabs>
        <w:spacing w:before="240"/>
        <w:jc w:val="both"/>
        <w:rPr>
          <w:rFonts w:ascii="Times New Roman" w:hAnsi="Times New Roman"/>
          <w:sz w:val="24"/>
          <w:szCs w:val="24"/>
        </w:rPr>
      </w:pPr>
      <w:sdt>
        <w:sdtPr>
          <w:rPr>
            <w:rFonts w:ascii="Times New Roman" w:eastAsia="MS Gothic" w:hAnsi="Times New Roman"/>
            <w:sz w:val="24"/>
            <w:szCs w:val="24"/>
          </w:rPr>
          <w:id w:val="1075092228"/>
          <w14:checkbox>
            <w14:checked w14:val="0"/>
            <w14:checkedState w14:val="00FE" w14:font="Wingdings"/>
            <w14:uncheckedState w14:val="2610" w14:font="MS Gothic"/>
          </w14:checkbox>
        </w:sdtPr>
        <w:sdtEndPr/>
        <w:sdtContent>
          <w:r w:rsidR="00C47182" w:rsidRPr="00437B42">
            <w:rPr>
              <w:rFonts w:ascii="Segoe UI Symbol" w:eastAsia="MS Gothic" w:hAnsi="Segoe UI Symbol" w:cs="Segoe UI Symbol"/>
              <w:sz w:val="24"/>
              <w:szCs w:val="24"/>
            </w:rPr>
            <w:t>☐</w:t>
          </w:r>
        </w:sdtContent>
      </w:sdt>
      <w:r w:rsidR="00C47182" w:rsidRPr="00437B42">
        <w:rPr>
          <w:rFonts w:ascii="Times New Roman" w:hAnsi="Times New Roman"/>
          <w:sz w:val="24"/>
          <w:szCs w:val="24"/>
        </w:rPr>
        <w:t xml:space="preserve"> Thực phẩm/Đồ uống </w:t>
      </w:r>
      <w:r w:rsidR="00C47182" w:rsidRPr="00437B42">
        <w:rPr>
          <w:rFonts w:ascii="Times New Roman" w:hAnsi="Times New Roman"/>
          <w:sz w:val="24"/>
          <w:szCs w:val="24"/>
        </w:rPr>
        <w:tab/>
      </w:r>
      <w:sdt>
        <w:sdtPr>
          <w:rPr>
            <w:rFonts w:ascii="Times New Roman" w:eastAsia="MS Gothic" w:hAnsi="Times New Roman"/>
            <w:sz w:val="24"/>
            <w:szCs w:val="24"/>
          </w:rPr>
          <w:id w:val="1026687455"/>
          <w14:checkbox>
            <w14:checked w14:val="0"/>
            <w14:checkedState w14:val="00FE" w14:font="Wingdings"/>
            <w14:uncheckedState w14:val="2610" w14:font="MS Gothic"/>
          </w14:checkbox>
        </w:sdtPr>
        <w:sdtEndPr/>
        <w:sdtContent>
          <w:r w:rsidR="00C47182" w:rsidRPr="00437B42">
            <w:rPr>
              <w:rFonts w:ascii="Segoe UI Symbol" w:eastAsia="MS Gothic" w:hAnsi="Segoe UI Symbol" w:cs="Segoe UI Symbol"/>
              <w:sz w:val="24"/>
              <w:szCs w:val="24"/>
            </w:rPr>
            <w:t>☐</w:t>
          </w:r>
        </w:sdtContent>
      </w:sdt>
      <w:r w:rsidR="00C47182" w:rsidRPr="00437B42">
        <w:rPr>
          <w:rFonts w:ascii="Times New Roman" w:hAnsi="Times New Roman"/>
          <w:sz w:val="24"/>
          <w:szCs w:val="24"/>
        </w:rPr>
        <w:t xml:space="preserve"> Dược phẩm/Y tế</w:t>
      </w:r>
    </w:p>
    <w:p w14:paraId="05939D5C" w14:textId="77777777" w:rsidR="00C47182" w:rsidRPr="00437B42" w:rsidRDefault="00657781" w:rsidP="001B1E8A">
      <w:pPr>
        <w:pStyle w:val="ListParagraph"/>
        <w:tabs>
          <w:tab w:val="left" w:pos="5954"/>
          <w:tab w:val="left" w:leader="dot" w:pos="9781"/>
        </w:tabs>
        <w:spacing w:before="240"/>
        <w:jc w:val="both"/>
        <w:rPr>
          <w:rFonts w:ascii="Times New Roman" w:hAnsi="Times New Roman"/>
          <w:sz w:val="24"/>
          <w:szCs w:val="24"/>
        </w:rPr>
      </w:pPr>
      <w:sdt>
        <w:sdtPr>
          <w:rPr>
            <w:rFonts w:ascii="Times New Roman" w:eastAsia="MS Gothic" w:hAnsi="Times New Roman"/>
            <w:sz w:val="24"/>
            <w:szCs w:val="24"/>
          </w:rPr>
          <w:id w:val="207464829"/>
          <w14:checkbox>
            <w14:checked w14:val="0"/>
            <w14:checkedState w14:val="00FE" w14:font="Wingdings"/>
            <w14:uncheckedState w14:val="2610" w14:font="MS Gothic"/>
          </w14:checkbox>
        </w:sdtPr>
        <w:sdtEndPr/>
        <w:sdtContent>
          <w:r w:rsidR="00C47182" w:rsidRPr="00437B42">
            <w:rPr>
              <w:rFonts w:ascii="Segoe UI Symbol" w:eastAsia="MS Gothic" w:hAnsi="Segoe UI Symbol" w:cs="Segoe UI Symbol"/>
              <w:sz w:val="24"/>
              <w:szCs w:val="24"/>
            </w:rPr>
            <w:t>☐</w:t>
          </w:r>
        </w:sdtContent>
      </w:sdt>
      <w:r w:rsidR="00C47182" w:rsidRPr="00437B42">
        <w:rPr>
          <w:rFonts w:ascii="Times New Roman" w:hAnsi="Times New Roman"/>
          <w:sz w:val="24"/>
          <w:szCs w:val="24"/>
        </w:rPr>
        <w:t xml:space="preserve"> Du lịch/Khách sạn/Giải trí </w:t>
      </w:r>
      <w:r w:rsidR="00C47182" w:rsidRPr="00437B42">
        <w:rPr>
          <w:rFonts w:ascii="Times New Roman" w:hAnsi="Times New Roman"/>
          <w:sz w:val="24"/>
          <w:szCs w:val="24"/>
        </w:rPr>
        <w:tab/>
      </w:r>
      <w:sdt>
        <w:sdtPr>
          <w:rPr>
            <w:rFonts w:ascii="Times New Roman" w:eastAsia="MS Gothic" w:hAnsi="Times New Roman"/>
            <w:sz w:val="24"/>
            <w:szCs w:val="24"/>
          </w:rPr>
          <w:id w:val="2103440785"/>
          <w14:checkbox>
            <w14:checked w14:val="0"/>
            <w14:checkedState w14:val="00FE" w14:font="Wingdings"/>
            <w14:uncheckedState w14:val="2610" w14:font="MS Gothic"/>
          </w14:checkbox>
        </w:sdtPr>
        <w:sdtEndPr/>
        <w:sdtContent>
          <w:r w:rsidR="00C47182" w:rsidRPr="00437B42">
            <w:rPr>
              <w:rFonts w:ascii="Segoe UI Symbol" w:eastAsia="MS Gothic" w:hAnsi="Segoe UI Symbol" w:cs="Segoe UI Symbol"/>
              <w:sz w:val="24"/>
              <w:szCs w:val="24"/>
            </w:rPr>
            <w:t>☐</w:t>
          </w:r>
        </w:sdtContent>
      </w:sdt>
      <w:r w:rsidR="00C47182" w:rsidRPr="00437B42">
        <w:rPr>
          <w:rFonts w:ascii="Times New Roman" w:hAnsi="Times New Roman"/>
          <w:sz w:val="24"/>
          <w:szCs w:val="24"/>
        </w:rPr>
        <w:t xml:space="preserve"> Vận tải/Logistics</w:t>
      </w:r>
    </w:p>
    <w:p w14:paraId="0B0896AF" w14:textId="77777777" w:rsidR="00C47182" w:rsidRPr="00437B42" w:rsidRDefault="00657781" w:rsidP="001B1E8A">
      <w:pPr>
        <w:pStyle w:val="ListParagraph"/>
        <w:tabs>
          <w:tab w:val="left" w:pos="5954"/>
          <w:tab w:val="left" w:leader="dot" w:pos="9781"/>
        </w:tabs>
        <w:spacing w:before="240"/>
        <w:jc w:val="both"/>
        <w:rPr>
          <w:rFonts w:ascii="Times New Roman" w:hAnsi="Times New Roman"/>
          <w:sz w:val="24"/>
          <w:szCs w:val="24"/>
        </w:rPr>
      </w:pPr>
      <w:sdt>
        <w:sdtPr>
          <w:rPr>
            <w:rFonts w:ascii="Times New Roman" w:eastAsia="MS Gothic" w:hAnsi="Times New Roman"/>
            <w:sz w:val="24"/>
            <w:szCs w:val="24"/>
          </w:rPr>
          <w:id w:val="805445488"/>
          <w14:checkbox>
            <w14:checked w14:val="0"/>
            <w14:checkedState w14:val="00FE" w14:font="Wingdings"/>
            <w14:uncheckedState w14:val="2610" w14:font="MS Gothic"/>
          </w14:checkbox>
        </w:sdtPr>
        <w:sdtEndPr/>
        <w:sdtContent>
          <w:r w:rsidR="00C47182" w:rsidRPr="00437B42">
            <w:rPr>
              <w:rFonts w:ascii="Segoe UI Symbol" w:eastAsia="MS Gothic" w:hAnsi="Segoe UI Symbol" w:cs="Segoe UI Symbol"/>
              <w:sz w:val="24"/>
              <w:szCs w:val="24"/>
            </w:rPr>
            <w:t>☐</w:t>
          </w:r>
        </w:sdtContent>
      </w:sdt>
      <w:r w:rsidR="00C47182" w:rsidRPr="00437B42">
        <w:rPr>
          <w:rFonts w:ascii="Times New Roman" w:hAnsi="Times New Roman"/>
          <w:sz w:val="24"/>
          <w:szCs w:val="24"/>
        </w:rPr>
        <w:t xml:space="preserve"> Công nghệ thông tin/Viễn thông</w:t>
      </w:r>
      <w:r w:rsidR="00C47182" w:rsidRPr="00437B42">
        <w:rPr>
          <w:rFonts w:ascii="Times New Roman" w:hAnsi="Times New Roman"/>
          <w:sz w:val="24"/>
          <w:szCs w:val="24"/>
        </w:rPr>
        <w:tab/>
      </w:r>
      <w:sdt>
        <w:sdtPr>
          <w:rPr>
            <w:rFonts w:ascii="Times New Roman" w:eastAsia="MS Gothic" w:hAnsi="Times New Roman"/>
            <w:sz w:val="24"/>
            <w:szCs w:val="24"/>
          </w:rPr>
          <w:id w:val="1675148920"/>
          <w14:checkbox>
            <w14:checked w14:val="0"/>
            <w14:checkedState w14:val="00FE" w14:font="Wingdings"/>
            <w14:uncheckedState w14:val="2610" w14:font="MS Gothic"/>
          </w14:checkbox>
        </w:sdtPr>
        <w:sdtEndPr/>
        <w:sdtContent>
          <w:r w:rsidR="00C47182" w:rsidRPr="00437B42">
            <w:rPr>
              <w:rFonts w:ascii="Segoe UI Symbol" w:eastAsia="MS Gothic" w:hAnsi="Segoe UI Symbol" w:cs="Segoe UI Symbol"/>
              <w:sz w:val="24"/>
              <w:szCs w:val="24"/>
            </w:rPr>
            <w:t>☐</w:t>
          </w:r>
        </w:sdtContent>
      </w:sdt>
      <w:r w:rsidR="00C47182" w:rsidRPr="00437B42">
        <w:rPr>
          <w:rFonts w:ascii="Times New Roman" w:hAnsi="Times New Roman"/>
          <w:sz w:val="24"/>
          <w:szCs w:val="24"/>
        </w:rPr>
        <w:t xml:space="preserve"> Nông nghiệp/Lâm nghiệp/Thủy sản</w:t>
      </w:r>
    </w:p>
    <w:p w14:paraId="63897D41" w14:textId="77777777" w:rsidR="00C47182" w:rsidRPr="00437B42" w:rsidRDefault="00657781" w:rsidP="001B1E8A">
      <w:pPr>
        <w:pStyle w:val="ListParagraph"/>
        <w:tabs>
          <w:tab w:val="left" w:pos="5954"/>
          <w:tab w:val="left" w:leader="dot" w:pos="9781"/>
        </w:tabs>
        <w:spacing w:before="240"/>
        <w:jc w:val="both"/>
        <w:rPr>
          <w:rFonts w:ascii="Times New Roman" w:hAnsi="Times New Roman"/>
          <w:sz w:val="24"/>
          <w:szCs w:val="24"/>
        </w:rPr>
      </w:pPr>
      <w:sdt>
        <w:sdtPr>
          <w:rPr>
            <w:rFonts w:ascii="Times New Roman" w:eastAsia="MS Gothic" w:hAnsi="Times New Roman"/>
            <w:sz w:val="24"/>
            <w:szCs w:val="24"/>
          </w:rPr>
          <w:id w:val="1873035940"/>
          <w14:checkbox>
            <w14:checked w14:val="0"/>
            <w14:checkedState w14:val="00FE" w14:font="Wingdings"/>
            <w14:uncheckedState w14:val="2610" w14:font="MS Gothic"/>
          </w14:checkbox>
        </w:sdtPr>
        <w:sdtEndPr/>
        <w:sdtContent>
          <w:r w:rsidR="00C47182" w:rsidRPr="00437B42">
            <w:rPr>
              <w:rFonts w:ascii="Segoe UI Symbol" w:eastAsia="MS Gothic" w:hAnsi="Segoe UI Symbol" w:cs="Segoe UI Symbol"/>
              <w:sz w:val="24"/>
              <w:szCs w:val="24"/>
            </w:rPr>
            <w:t>☐</w:t>
          </w:r>
        </w:sdtContent>
      </w:sdt>
      <w:r w:rsidR="00C47182" w:rsidRPr="00437B42">
        <w:rPr>
          <w:rFonts w:ascii="Times New Roman" w:hAnsi="Times New Roman"/>
          <w:sz w:val="24"/>
          <w:szCs w:val="24"/>
        </w:rPr>
        <w:t xml:space="preserve"> Công ngh</w:t>
      </w:r>
      <w:r w:rsidR="001262F7" w:rsidRPr="00437B42">
        <w:rPr>
          <w:rFonts w:ascii="Times New Roman" w:hAnsi="Times New Roman"/>
          <w:sz w:val="24"/>
          <w:szCs w:val="24"/>
        </w:rPr>
        <w:t>i</w:t>
      </w:r>
      <w:r w:rsidR="00C47182" w:rsidRPr="00437B42">
        <w:rPr>
          <w:rFonts w:ascii="Times New Roman" w:hAnsi="Times New Roman"/>
          <w:sz w:val="24"/>
          <w:szCs w:val="24"/>
        </w:rPr>
        <w:t>ệ</w:t>
      </w:r>
      <w:r w:rsidR="001262F7" w:rsidRPr="00437B42">
        <w:rPr>
          <w:rFonts w:ascii="Times New Roman" w:hAnsi="Times New Roman"/>
          <w:sz w:val="24"/>
          <w:szCs w:val="24"/>
        </w:rPr>
        <w:t>p</w:t>
      </w:r>
      <w:r w:rsidR="00C47182" w:rsidRPr="00437B42">
        <w:rPr>
          <w:rFonts w:ascii="Times New Roman" w:hAnsi="Times New Roman"/>
          <w:sz w:val="24"/>
          <w:szCs w:val="24"/>
        </w:rPr>
        <w:t xml:space="preserve"> sạch</w:t>
      </w:r>
      <w:r w:rsidR="00C47182" w:rsidRPr="00437B42">
        <w:rPr>
          <w:rFonts w:ascii="Times New Roman" w:hAnsi="Times New Roman"/>
          <w:sz w:val="24"/>
          <w:szCs w:val="24"/>
        </w:rPr>
        <w:tab/>
      </w:r>
      <w:sdt>
        <w:sdtPr>
          <w:rPr>
            <w:rFonts w:ascii="Times New Roman" w:eastAsia="MS Gothic" w:hAnsi="Times New Roman"/>
            <w:sz w:val="24"/>
            <w:szCs w:val="24"/>
          </w:rPr>
          <w:id w:val="-328054902"/>
          <w14:checkbox>
            <w14:checked w14:val="0"/>
            <w14:checkedState w14:val="00FE" w14:font="Wingdings"/>
            <w14:uncheckedState w14:val="2610" w14:font="MS Gothic"/>
          </w14:checkbox>
        </w:sdtPr>
        <w:sdtEndPr/>
        <w:sdtContent>
          <w:r w:rsidR="00C47182" w:rsidRPr="00437B42">
            <w:rPr>
              <w:rFonts w:ascii="Segoe UI Symbol" w:eastAsia="MS Gothic" w:hAnsi="Segoe UI Symbol" w:cs="Segoe UI Symbol"/>
              <w:sz w:val="24"/>
              <w:szCs w:val="24"/>
            </w:rPr>
            <w:t>☐</w:t>
          </w:r>
        </w:sdtContent>
      </w:sdt>
      <w:r w:rsidR="00C47182" w:rsidRPr="00437B42">
        <w:rPr>
          <w:rFonts w:ascii="Times New Roman" w:hAnsi="Times New Roman"/>
          <w:sz w:val="24"/>
          <w:szCs w:val="24"/>
        </w:rPr>
        <w:t xml:space="preserve"> Nông nghiệp sạch</w:t>
      </w:r>
    </w:p>
    <w:p w14:paraId="2C9723F8" w14:textId="77777777" w:rsidR="000E04BA" w:rsidRPr="00437B42" w:rsidRDefault="00657781" w:rsidP="001B1E8A">
      <w:pPr>
        <w:pStyle w:val="ListParagraph"/>
        <w:tabs>
          <w:tab w:val="left" w:leader="dot" w:pos="9781"/>
        </w:tabs>
        <w:jc w:val="both"/>
        <w:rPr>
          <w:rFonts w:ascii="Times New Roman" w:hAnsi="Times New Roman"/>
          <w:sz w:val="24"/>
          <w:szCs w:val="24"/>
        </w:rPr>
      </w:pPr>
      <w:sdt>
        <w:sdtPr>
          <w:rPr>
            <w:rFonts w:ascii="Times New Roman" w:eastAsia="MS Gothic" w:hAnsi="Times New Roman"/>
            <w:sz w:val="24"/>
            <w:szCs w:val="24"/>
          </w:rPr>
          <w:id w:val="-963658556"/>
          <w14:checkbox>
            <w14:checked w14:val="0"/>
            <w14:checkedState w14:val="00FE" w14:font="Wingdings"/>
            <w14:uncheckedState w14:val="2610" w14:font="MS Gothic"/>
          </w14:checkbox>
        </w:sdtPr>
        <w:sdtEndPr/>
        <w:sdtContent>
          <w:r w:rsidR="00C47182" w:rsidRPr="00437B42">
            <w:rPr>
              <w:rFonts w:ascii="Segoe UI Symbol" w:eastAsia="MS Gothic" w:hAnsi="Segoe UI Symbol" w:cs="Segoe UI Symbol"/>
              <w:sz w:val="24"/>
              <w:szCs w:val="24"/>
            </w:rPr>
            <w:t>☐</w:t>
          </w:r>
        </w:sdtContent>
      </w:sdt>
      <w:r w:rsidR="00C47182" w:rsidRPr="00437B42">
        <w:rPr>
          <w:rFonts w:ascii="Times New Roman" w:hAnsi="Times New Roman"/>
          <w:sz w:val="24"/>
          <w:szCs w:val="24"/>
        </w:rPr>
        <w:t xml:space="preserve"> Khác (Vui lòng cho biết):</w:t>
      </w:r>
      <w:r w:rsidR="00C47182" w:rsidRPr="00437B42">
        <w:rPr>
          <w:rFonts w:ascii="Times New Roman" w:hAnsi="Times New Roman"/>
          <w:sz w:val="24"/>
          <w:szCs w:val="24"/>
        </w:rPr>
        <w:tab/>
      </w:r>
    </w:p>
    <w:p w14:paraId="3D4BB683" w14:textId="77777777" w:rsidR="00007E40" w:rsidRPr="00007E40" w:rsidRDefault="00757A46" w:rsidP="001B1E8A">
      <w:pPr>
        <w:pStyle w:val="ListParagraph"/>
        <w:numPr>
          <w:ilvl w:val="0"/>
          <w:numId w:val="42"/>
        </w:numPr>
        <w:spacing w:after="0"/>
        <w:jc w:val="both"/>
        <w:rPr>
          <w:rFonts w:ascii="Times New Roman" w:hAnsi="Times New Roman"/>
          <w:b/>
          <w:sz w:val="24"/>
          <w:szCs w:val="24"/>
        </w:rPr>
      </w:pPr>
      <w:r w:rsidRPr="00437B42">
        <w:rPr>
          <w:rFonts w:ascii="Times New Roman" w:hAnsi="Times New Roman"/>
          <w:b/>
          <w:sz w:val="24"/>
          <w:szCs w:val="24"/>
        </w:rPr>
        <w:lastRenderedPageBreak/>
        <w:t xml:space="preserve">Trước tình hình dịch bệnh diễn biến phức tạp và khó lường như hiện nay, </w:t>
      </w:r>
      <w:r w:rsidR="00007E40">
        <w:rPr>
          <w:rFonts w:ascii="Times New Roman" w:hAnsi="Times New Roman"/>
          <w:b/>
          <w:sz w:val="24"/>
          <w:szCs w:val="24"/>
        </w:rPr>
        <w:t xml:space="preserve">đâu là những </w:t>
      </w:r>
      <w:r w:rsidRPr="00437B42">
        <w:rPr>
          <w:rFonts w:ascii="Times New Roman" w:hAnsi="Times New Roman"/>
          <w:b/>
          <w:sz w:val="24"/>
          <w:szCs w:val="24"/>
        </w:rPr>
        <w:t>c</w:t>
      </w:r>
      <w:r w:rsidR="000E04BA" w:rsidRPr="00437B42">
        <w:rPr>
          <w:rFonts w:ascii="Times New Roman" w:hAnsi="Times New Roman"/>
          <w:b/>
          <w:sz w:val="24"/>
          <w:szCs w:val="24"/>
        </w:rPr>
        <w:t xml:space="preserve">hiến lược tăng trưởng chủ đạo của Quý DN trong </w:t>
      </w:r>
      <w:r w:rsidR="00007E40">
        <w:rPr>
          <w:rFonts w:ascii="Times New Roman" w:hAnsi="Times New Roman"/>
          <w:b/>
          <w:sz w:val="24"/>
          <w:szCs w:val="24"/>
        </w:rPr>
        <w:t>năm 2021?</w:t>
      </w:r>
    </w:p>
    <w:p w14:paraId="1CA59C21" w14:textId="77777777" w:rsidR="00757A46" w:rsidRPr="00437B42" w:rsidRDefault="00657781" w:rsidP="001B1E8A">
      <w:pPr>
        <w:pStyle w:val="ListParagraph"/>
        <w:jc w:val="both"/>
        <w:rPr>
          <w:rFonts w:ascii="Times New Roman" w:hAnsi="Times New Roman"/>
          <w:sz w:val="24"/>
          <w:szCs w:val="24"/>
        </w:rPr>
      </w:pPr>
      <w:sdt>
        <w:sdtPr>
          <w:rPr>
            <w:rFonts w:ascii="Times New Roman" w:eastAsia="MS Gothic" w:hAnsi="Times New Roman"/>
            <w:sz w:val="24"/>
            <w:szCs w:val="24"/>
          </w:rPr>
          <w:id w:val="1594896367"/>
          <w14:checkbox>
            <w14:checked w14:val="0"/>
            <w14:checkedState w14:val="00FE" w14:font="Wingdings"/>
            <w14:uncheckedState w14:val="2610" w14:font="MS Gothic"/>
          </w14:checkbox>
        </w:sdtPr>
        <w:sdtEndPr/>
        <w:sdtContent>
          <w:r w:rsidR="0028737D" w:rsidRPr="00437B42">
            <w:rPr>
              <w:rFonts w:ascii="Segoe UI Symbol" w:eastAsia="MS Gothic" w:hAnsi="Segoe UI Symbol" w:cs="Segoe UI Symbol"/>
              <w:sz w:val="24"/>
              <w:szCs w:val="24"/>
            </w:rPr>
            <w:t>☐</w:t>
          </w:r>
        </w:sdtContent>
      </w:sdt>
      <w:r w:rsidR="00757A46" w:rsidRPr="00437B42">
        <w:rPr>
          <w:rFonts w:ascii="Times New Roman" w:hAnsi="Times New Roman"/>
          <w:sz w:val="24"/>
          <w:szCs w:val="24"/>
        </w:rPr>
        <w:t xml:space="preserve"> </w:t>
      </w:r>
      <w:r w:rsidR="009B7C32">
        <w:rPr>
          <w:rFonts w:ascii="Times New Roman" w:hAnsi="Times New Roman"/>
          <w:sz w:val="24"/>
          <w:szCs w:val="24"/>
        </w:rPr>
        <w:t>Tham gia h</w:t>
      </w:r>
      <w:r w:rsidR="00757A46" w:rsidRPr="00437B42">
        <w:rPr>
          <w:rFonts w:ascii="Times New Roman" w:hAnsi="Times New Roman"/>
          <w:sz w:val="24"/>
          <w:szCs w:val="24"/>
        </w:rPr>
        <w:t>oạt động M&amp;A</w:t>
      </w:r>
    </w:p>
    <w:p w14:paraId="18635DFB" w14:textId="77777777" w:rsidR="00757A46" w:rsidRPr="00437B42" w:rsidRDefault="00657781" w:rsidP="001B1E8A">
      <w:pPr>
        <w:pStyle w:val="ListParagraph"/>
        <w:jc w:val="both"/>
        <w:rPr>
          <w:rFonts w:ascii="Times New Roman" w:hAnsi="Times New Roman"/>
          <w:sz w:val="24"/>
          <w:szCs w:val="24"/>
        </w:rPr>
      </w:pPr>
      <w:sdt>
        <w:sdtPr>
          <w:rPr>
            <w:rFonts w:ascii="Times New Roman" w:eastAsia="MS Gothic" w:hAnsi="Times New Roman"/>
            <w:sz w:val="24"/>
            <w:szCs w:val="24"/>
          </w:rPr>
          <w:id w:val="602154486"/>
          <w14:checkbox>
            <w14:checked w14:val="0"/>
            <w14:checkedState w14:val="00FE" w14:font="Wingdings"/>
            <w14:uncheckedState w14:val="2610" w14:font="MS Gothic"/>
          </w14:checkbox>
        </w:sdtPr>
        <w:sdtEndPr/>
        <w:sdtContent>
          <w:r w:rsidR="00757A46" w:rsidRPr="00437B42">
            <w:rPr>
              <w:rFonts w:ascii="Segoe UI Symbol" w:eastAsia="MS Gothic" w:hAnsi="Segoe UI Symbol" w:cs="Segoe UI Symbol"/>
              <w:sz w:val="24"/>
              <w:szCs w:val="24"/>
            </w:rPr>
            <w:t>☐</w:t>
          </w:r>
        </w:sdtContent>
      </w:sdt>
      <w:r w:rsidR="00757A46" w:rsidRPr="00437B42">
        <w:rPr>
          <w:rFonts w:ascii="Times New Roman" w:hAnsi="Times New Roman"/>
          <w:sz w:val="24"/>
          <w:szCs w:val="24"/>
        </w:rPr>
        <w:t xml:space="preserve"> Hợp tác với các nhà đầu tư chiến lược</w:t>
      </w:r>
    </w:p>
    <w:p w14:paraId="37191E4E" w14:textId="77777777" w:rsidR="00757A46" w:rsidRPr="00437B42" w:rsidRDefault="00657781" w:rsidP="001B1E8A">
      <w:pPr>
        <w:pStyle w:val="ListParagraph"/>
        <w:jc w:val="both"/>
        <w:rPr>
          <w:rFonts w:ascii="Times New Roman" w:hAnsi="Times New Roman"/>
          <w:sz w:val="24"/>
          <w:szCs w:val="24"/>
        </w:rPr>
      </w:pPr>
      <w:sdt>
        <w:sdtPr>
          <w:rPr>
            <w:rFonts w:ascii="Times New Roman" w:eastAsia="MS Gothic" w:hAnsi="Times New Roman"/>
            <w:sz w:val="24"/>
            <w:szCs w:val="24"/>
          </w:rPr>
          <w:id w:val="-1699002152"/>
          <w14:checkbox>
            <w14:checked w14:val="0"/>
            <w14:checkedState w14:val="00FE" w14:font="Wingdings"/>
            <w14:uncheckedState w14:val="2610" w14:font="MS Gothic"/>
          </w14:checkbox>
        </w:sdtPr>
        <w:sdtEndPr/>
        <w:sdtContent>
          <w:r w:rsidR="00757A46" w:rsidRPr="00437B42">
            <w:rPr>
              <w:rFonts w:ascii="Segoe UI Symbol" w:eastAsia="MS Gothic" w:hAnsi="Segoe UI Symbol" w:cs="Segoe UI Symbol"/>
              <w:sz w:val="24"/>
              <w:szCs w:val="24"/>
            </w:rPr>
            <w:t>☐</w:t>
          </w:r>
        </w:sdtContent>
      </w:sdt>
      <w:r w:rsidR="00757A46" w:rsidRPr="00437B42">
        <w:rPr>
          <w:rFonts w:ascii="Times New Roman" w:hAnsi="Times New Roman"/>
          <w:sz w:val="24"/>
          <w:szCs w:val="24"/>
        </w:rPr>
        <w:t xml:space="preserve"> Gia nhập thị trường mới</w:t>
      </w:r>
    </w:p>
    <w:p w14:paraId="59AC720C" w14:textId="77777777" w:rsidR="00757A46" w:rsidRPr="00437B42" w:rsidRDefault="00657781" w:rsidP="001B1E8A">
      <w:pPr>
        <w:pStyle w:val="ListParagraph"/>
        <w:jc w:val="both"/>
        <w:rPr>
          <w:rFonts w:ascii="Times New Roman" w:hAnsi="Times New Roman"/>
          <w:sz w:val="24"/>
          <w:szCs w:val="24"/>
        </w:rPr>
      </w:pPr>
      <w:sdt>
        <w:sdtPr>
          <w:rPr>
            <w:rFonts w:ascii="Times New Roman" w:eastAsia="MS Gothic" w:hAnsi="Times New Roman"/>
            <w:sz w:val="24"/>
            <w:szCs w:val="24"/>
          </w:rPr>
          <w:id w:val="-441298461"/>
          <w14:checkbox>
            <w14:checked w14:val="0"/>
            <w14:checkedState w14:val="00FE" w14:font="Wingdings"/>
            <w14:uncheckedState w14:val="2610" w14:font="MS Gothic"/>
          </w14:checkbox>
        </w:sdtPr>
        <w:sdtEndPr/>
        <w:sdtContent>
          <w:r w:rsidR="00757A46" w:rsidRPr="00437B42">
            <w:rPr>
              <w:rFonts w:ascii="Segoe UI Symbol" w:eastAsia="MS Gothic" w:hAnsi="Segoe UI Symbol" w:cs="Segoe UI Symbol"/>
              <w:sz w:val="24"/>
              <w:szCs w:val="24"/>
            </w:rPr>
            <w:t>☐</w:t>
          </w:r>
        </w:sdtContent>
      </w:sdt>
      <w:r w:rsidR="00757A46" w:rsidRPr="00437B42">
        <w:rPr>
          <w:rFonts w:ascii="Times New Roman" w:hAnsi="Times New Roman"/>
          <w:sz w:val="24"/>
          <w:szCs w:val="24"/>
        </w:rPr>
        <w:t xml:space="preserve"> Phát triển các dòng sản phẩm và dịch vụ mới</w:t>
      </w:r>
    </w:p>
    <w:p w14:paraId="47A01CC9" w14:textId="77777777" w:rsidR="00757A46" w:rsidRPr="00437B42" w:rsidRDefault="00657781" w:rsidP="001B1E8A">
      <w:pPr>
        <w:pStyle w:val="ListParagraph"/>
        <w:jc w:val="both"/>
        <w:rPr>
          <w:rFonts w:ascii="Times New Roman" w:hAnsi="Times New Roman"/>
          <w:sz w:val="24"/>
          <w:szCs w:val="24"/>
        </w:rPr>
      </w:pPr>
      <w:sdt>
        <w:sdtPr>
          <w:rPr>
            <w:rFonts w:ascii="Times New Roman" w:eastAsia="MS Gothic" w:hAnsi="Times New Roman"/>
            <w:sz w:val="24"/>
            <w:szCs w:val="24"/>
          </w:rPr>
          <w:id w:val="-742255266"/>
          <w14:checkbox>
            <w14:checked w14:val="0"/>
            <w14:checkedState w14:val="00FE" w14:font="Wingdings"/>
            <w14:uncheckedState w14:val="2610" w14:font="MS Gothic"/>
          </w14:checkbox>
        </w:sdtPr>
        <w:sdtEndPr/>
        <w:sdtContent>
          <w:r w:rsidR="00757A46" w:rsidRPr="00437B42">
            <w:rPr>
              <w:rFonts w:ascii="Segoe UI Symbol" w:eastAsia="MS Gothic" w:hAnsi="Segoe UI Symbol" w:cs="Segoe UI Symbol"/>
              <w:sz w:val="24"/>
              <w:szCs w:val="24"/>
            </w:rPr>
            <w:t>☐</w:t>
          </w:r>
        </w:sdtContent>
      </w:sdt>
      <w:r w:rsidR="00757A46" w:rsidRPr="00437B42">
        <w:rPr>
          <w:rFonts w:ascii="Times New Roman" w:hAnsi="Times New Roman"/>
          <w:sz w:val="24"/>
          <w:szCs w:val="24"/>
        </w:rPr>
        <w:t xml:space="preserve"> Tăng năng suất</w:t>
      </w:r>
      <w:r w:rsidR="009B7C32">
        <w:rPr>
          <w:rFonts w:ascii="Times New Roman" w:hAnsi="Times New Roman"/>
          <w:sz w:val="24"/>
          <w:szCs w:val="24"/>
        </w:rPr>
        <w:t xml:space="preserve"> lao động</w:t>
      </w:r>
    </w:p>
    <w:p w14:paraId="647D3078" w14:textId="77777777" w:rsidR="00757A46" w:rsidRPr="00437B42" w:rsidRDefault="00657781" w:rsidP="001B1E8A">
      <w:pPr>
        <w:pStyle w:val="ListParagraph"/>
        <w:jc w:val="both"/>
        <w:rPr>
          <w:rFonts w:ascii="Times New Roman" w:hAnsi="Times New Roman"/>
          <w:sz w:val="24"/>
          <w:szCs w:val="24"/>
        </w:rPr>
      </w:pPr>
      <w:sdt>
        <w:sdtPr>
          <w:rPr>
            <w:rFonts w:ascii="Times New Roman" w:eastAsia="MS Gothic" w:hAnsi="Times New Roman"/>
            <w:sz w:val="24"/>
            <w:szCs w:val="24"/>
          </w:rPr>
          <w:id w:val="-95478647"/>
          <w14:checkbox>
            <w14:checked w14:val="0"/>
            <w14:checkedState w14:val="00FE" w14:font="Wingdings"/>
            <w14:uncheckedState w14:val="2610" w14:font="MS Gothic"/>
          </w14:checkbox>
        </w:sdtPr>
        <w:sdtEndPr/>
        <w:sdtContent>
          <w:r w:rsidR="00757A46" w:rsidRPr="00437B42">
            <w:rPr>
              <w:rFonts w:ascii="Segoe UI Symbol" w:eastAsia="MS Gothic" w:hAnsi="Segoe UI Symbol" w:cs="Segoe UI Symbol"/>
              <w:sz w:val="24"/>
              <w:szCs w:val="24"/>
            </w:rPr>
            <w:t>☐</w:t>
          </w:r>
        </w:sdtContent>
      </w:sdt>
      <w:r w:rsidR="00757A46" w:rsidRPr="00437B42">
        <w:rPr>
          <w:rFonts w:ascii="Times New Roman" w:hAnsi="Times New Roman"/>
          <w:sz w:val="24"/>
          <w:szCs w:val="24"/>
        </w:rPr>
        <w:t xml:space="preserve"> Cải thiện chất lượng đội ngũ quản lý</w:t>
      </w:r>
    </w:p>
    <w:p w14:paraId="31B9698D" w14:textId="77777777" w:rsidR="00757A46" w:rsidRPr="00437B42" w:rsidRDefault="00657781" w:rsidP="001B1E8A">
      <w:pPr>
        <w:pStyle w:val="ListParagraph"/>
        <w:jc w:val="both"/>
        <w:rPr>
          <w:rFonts w:ascii="Times New Roman" w:hAnsi="Times New Roman"/>
          <w:sz w:val="24"/>
          <w:szCs w:val="24"/>
        </w:rPr>
      </w:pPr>
      <w:sdt>
        <w:sdtPr>
          <w:rPr>
            <w:rFonts w:ascii="Times New Roman" w:eastAsia="MS Gothic" w:hAnsi="Times New Roman"/>
            <w:sz w:val="24"/>
            <w:szCs w:val="24"/>
          </w:rPr>
          <w:id w:val="237453218"/>
          <w14:checkbox>
            <w14:checked w14:val="0"/>
            <w14:checkedState w14:val="00FE" w14:font="Wingdings"/>
            <w14:uncheckedState w14:val="2610" w14:font="MS Gothic"/>
          </w14:checkbox>
        </w:sdtPr>
        <w:sdtEndPr/>
        <w:sdtContent>
          <w:r w:rsidR="00757A46" w:rsidRPr="00437B42">
            <w:rPr>
              <w:rFonts w:ascii="Segoe UI Symbol" w:eastAsia="MS Gothic" w:hAnsi="Segoe UI Symbol" w:cs="Segoe UI Symbol"/>
              <w:sz w:val="24"/>
              <w:szCs w:val="24"/>
            </w:rPr>
            <w:t>☐</w:t>
          </w:r>
        </w:sdtContent>
      </w:sdt>
      <w:r w:rsidR="00757A46" w:rsidRPr="00437B42">
        <w:rPr>
          <w:rFonts w:ascii="Times New Roman" w:hAnsi="Times New Roman"/>
          <w:sz w:val="24"/>
          <w:szCs w:val="24"/>
        </w:rPr>
        <w:t xml:space="preserve"> Xây dựng hệ thống quản trị rủi ro</w:t>
      </w:r>
      <w:r w:rsidR="005A0FF3" w:rsidRPr="00437B42">
        <w:rPr>
          <w:rFonts w:ascii="Times New Roman" w:hAnsi="Times New Roman"/>
          <w:sz w:val="24"/>
          <w:szCs w:val="24"/>
        </w:rPr>
        <w:t>/Lên các kịch bản kinh doanh</w:t>
      </w:r>
    </w:p>
    <w:p w14:paraId="311306AA" w14:textId="77777777" w:rsidR="005A0FF3" w:rsidRDefault="00657781" w:rsidP="001B1E8A">
      <w:pPr>
        <w:pStyle w:val="ListParagraph"/>
        <w:jc w:val="both"/>
        <w:rPr>
          <w:rFonts w:ascii="Times New Roman" w:hAnsi="Times New Roman"/>
          <w:sz w:val="24"/>
          <w:szCs w:val="24"/>
        </w:rPr>
      </w:pPr>
      <w:sdt>
        <w:sdtPr>
          <w:rPr>
            <w:rFonts w:ascii="Times New Roman" w:eastAsia="MS Gothic" w:hAnsi="Times New Roman"/>
            <w:sz w:val="24"/>
            <w:szCs w:val="24"/>
          </w:rPr>
          <w:id w:val="439496995"/>
          <w14:checkbox>
            <w14:checked w14:val="0"/>
            <w14:checkedState w14:val="00FE" w14:font="Wingdings"/>
            <w14:uncheckedState w14:val="2610" w14:font="MS Gothic"/>
          </w14:checkbox>
        </w:sdtPr>
        <w:sdtEndPr/>
        <w:sdtContent>
          <w:r w:rsidR="005A0FF3" w:rsidRPr="00437B42">
            <w:rPr>
              <w:rFonts w:ascii="Segoe UI Symbol" w:eastAsia="MS Gothic" w:hAnsi="Segoe UI Symbol" w:cs="Segoe UI Symbol"/>
              <w:sz w:val="24"/>
              <w:szCs w:val="24"/>
            </w:rPr>
            <w:t>☐</w:t>
          </w:r>
        </w:sdtContent>
      </w:sdt>
      <w:r w:rsidR="005A0FF3" w:rsidRPr="00437B42">
        <w:rPr>
          <w:rFonts w:ascii="Times New Roman" w:hAnsi="Times New Roman"/>
          <w:sz w:val="24"/>
          <w:szCs w:val="24"/>
        </w:rPr>
        <w:t xml:space="preserve"> Xúc tiến bán hàng</w:t>
      </w:r>
    </w:p>
    <w:p w14:paraId="41F36353" w14:textId="77777777" w:rsidR="009B7C32" w:rsidRPr="009B7C32" w:rsidRDefault="00657781" w:rsidP="001B1E8A">
      <w:pPr>
        <w:pStyle w:val="ListParagraph"/>
        <w:jc w:val="both"/>
        <w:rPr>
          <w:rFonts w:ascii="Times New Roman" w:hAnsi="Times New Roman"/>
          <w:sz w:val="24"/>
          <w:szCs w:val="24"/>
        </w:rPr>
      </w:pPr>
      <w:sdt>
        <w:sdtPr>
          <w:rPr>
            <w:rFonts w:ascii="Times New Roman" w:eastAsia="MS Gothic" w:hAnsi="Times New Roman"/>
            <w:sz w:val="24"/>
            <w:szCs w:val="24"/>
          </w:rPr>
          <w:id w:val="-1103725064"/>
          <w14:checkbox>
            <w14:checked w14:val="0"/>
            <w14:checkedState w14:val="00FE" w14:font="Wingdings"/>
            <w14:uncheckedState w14:val="2610" w14:font="MS Gothic"/>
          </w14:checkbox>
        </w:sdtPr>
        <w:sdtEndPr/>
        <w:sdtContent>
          <w:r w:rsidR="009B7C32" w:rsidRPr="00437B42">
            <w:rPr>
              <w:rFonts w:ascii="Segoe UI Symbol" w:eastAsia="MS Gothic" w:hAnsi="Segoe UI Symbol" w:cs="Segoe UI Symbol"/>
              <w:sz w:val="24"/>
              <w:szCs w:val="24"/>
            </w:rPr>
            <w:t>☐</w:t>
          </w:r>
        </w:sdtContent>
      </w:sdt>
      <w:r w:rsidR="009B7C32" w:rsidRPr="00437B42">
        <w:rPr>
          <w:rFonts w:ascii="Times New Roman" w:hAnsi="Times New Roman"/>
          <w:sz w:val="24"/>
          <w:szCs w:val="24"/>
        </w:rPr>
        <w:t xml:space="preserve"> </w:t>
      </w:r>
      <w:r w:rsidR="009B7C32">
        <w:rPr>
          <w:rFonts w:ascii="Times New Roman" w:hAnsi="Times New Roman"/>
          <w:sz w:val="24"/>
          <w:szCs w:val="24"/>
        </w:rPr>
        <w:t>Ứng dụng chuyển đổi số trong sản xuất kinh doanh</w:t>
      </w:r>
    </w:p>
    <w:p w14:paraId="31365081" w14:textId="77777777" w:rsidR="000E04BA" w:rsidRPr="00437B42" w:rsidRDefault="00657781" w:rsidP="001B1E8A">
      <w:pPr>
        <w:pStyle w:val="ListParagraph"/>
        <w:tabs>
          <w:tab w:val="left" w:leader="dot" w:pos="9781"/>
        </w:tabs>
        <w:jc w:val="both"/>
        <w:rPr>
          <w:rFonts w:ascii="Times New Roman" w:hAnsi="Times New Roman"/>
          <w:sz w:val="24"/>
          <w:szCs w:val="24"/>
        </w:rPr>
      </w:pPr>
      <w:sdt>
        <w:sdtPr>
          <w:rPr>
            <w:rFonts w:ascii="Times New Roman" w:eastAsia="MS Gothic" w:hAnsi="Times New Roman"/>
            <w:sz w:val="24"/>
            <w:szCs w:val="24"/>
          </w:rPr>
          <w:id w:val="-2073723823"/>
          <w14:checkbox>
            <w14:checked w14:val="0"/>
            <w14:checkedState w14:val="00FE" w14:font="Wingdings"/>
            <w14:uncheckedState w14:val="2610" w14:font="MS Gothic"/>
          </w14:checkbox>
        </w:sdtPr>
        <w:sdtEndPr/>
        <w:sdtContent>
          <w:r w:rsidR="006A5688">
            <w:rPr>
              <w:rFonts w:ascii="MS Gothic" w:eastAsia="MS Gothic" w:hAnsi="MS Gothic" w:hint="eastAsia"/>
              <w:sz w:val="24"/>
              <w:szCs w:val="24"/>
            </w:rPr>
            <w:t>☐</w:t>
          </w:r>
        </w:sdtContent>
      </w:sdt>
      <w:r w:rsidR="00757A46" w:rsidRPr="00437B42">
        <w:rPr>
          <w:rFonts w:ascii="Times New Roman" w:hAnsi="Times New Roman"/>
          <w:sz w:val="24"/>
          <w:szCs w:val="24"/>
        </w:rPr>
        <w:t xml:space="preserve"> Khác (Vui lòng cho biết):</w:t>
      </w:r>
      <w:r w:rsidR="00757A46" w:rsidRPr="00437B42">
        <w:rPr>
          <w:rFonts w:ascii="Times New Roman" w:hAnsi="Times New Roman"/>
          <w:sz w:val="24"/>
          <w:szCs w:val="24"/>
        </w:rPr>
        <w:tab/>
      </w:r>
    </w:p>
    <w:p w14:paraId="0BBB272E" w14:textId="77777777" w:rsidR="000E04BA" w:rsidRPr="00437B42" w:rsidRDefault="000E04BA" w:rsidP="001B1E8A">
      <w:pPr>
        <w:spacing w:line="276" w:lineRule="auto"/>
        <w:jc w:val="both"/>
        <w:rPr>
          <w:b/>
        </w:rPr>
      </w:pP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2"/>
      </w:tblGrid>
      <w:tr w:rsidR="00633065" w:rsidRPr="00437B42" w14:paraId="5311CA88" w14:textId="77777777" w:rsidTr="00B27C64">
        <w:trPr>
          <w:trHeight w:val="720"/>
        </w:trPr>
        <w:tc>
          <w:tcPr>
            <w:tcW w:w="10122" w:type="dxa"/>
            <w:tcBorders>
              <w:top w:val="single" w:sz="4" w:space="0" w:color="002060"/>
              <w:left w:val="single" w:sz="4" w:space="0" w:color="002060"/>
              <w:bottom w:val="single" w:sz="4" w:space="0" w:color="002060"/>
              <w:right w:val="single" w:sz="4" w:space="0" w:color="002060"/>
            </w:tcBorders>
            <w:shd w:val="clear" w:color="auto" w:fill="002060"/>
            <w:vAlign w:val="center"/>
          </w:tcPr>
          <w:p w14:paraId="25DAB9AC" w14:textId="77777777" w:rsidR="00633065" w:rsidRPr="00437B42" w:rsidRDefault="00633065" w:rsidP="001B1E8A">
            <w:pPr>
              <w:spacing w:line="276" w:lineRule="auto"/>
              <w:jc w:val="center"/>
              <w:rPr>
                <w:b/>
                <w:color w:val="FFFFFF"/>
              </w:rPr>
            </w:pPr>
            <w:r w:rsidRPr="00437B42">
              <w:rPr>
                <w:b/>
                <w:color w:val="FFFFFF"/>
              </w:rPr>
              <w:t>PHẦN V: ĐỀ XUẤT CHÍNH SÁCH</w:t>
            </w:r>
          </w:p>
        </w:tc>
      </w:tr>
    </w:tbl>
    <w:p w14:paraId="6C93B572" w14:textId="77777777" w:rsidR="00633065" w:rsidRPr="00437B42" w:rsidRDefault="00633065" w:rsidP="001B1E8A">
      <w:pPr>
        <w:spacing w:line="276" w:lineRule="auto"/>
        <w:jc w:val="both"/>
        <w:rPr>
          <w:b/>
        </w:rPr>
      </w:pPr>
    </w:p>
    <w:p w14:paraId="79A4C1C8" w14:textId="77777777" w:rsidR="0028737D" w:rsidRPr="00437B42" w:rsidRDefault="00C808AC" w:rsidP="001B1E8A">
      <w:pPr>
        <w:pStyle w:val="ListParagraph"/>
        <w:numPr>
          <w:ilvl w:val="0"/>
          <w:numId w:val="43"/>
        </w:numPr>
        <w:ind w:left="426" w:hanging="426"/>
        <w:jc w:val="both"/>
        <w:rPr>
          <w:rFonts w:ascii="Times New Roman" w:hAnsi="Times New Roman"/>
          <w:b/>
          <w:sz w:val="24"/>
          <w:szCs w:val="24"/>
        </w:rPr>
      </w:pPr>
      <w:r>
        <w:rPr>
          <w:rFonts w:ascii="Times New Roman" w:hAnsi="Times New Roman"/>
          <w:b/>
          <w:sz w:val="24"/>
          <w:szCs w:val="24"/>
        </w:rPr>
        <w:t>Những khuyến nghị</w:t>
      </w:r>
      <w:r w:rsidR="00B57926" w:rsidRPr="00437B42">
        <w:rPr>
          <w:rFonts w:ascii="Times New Roman" w:hAnsi="Times New Roman"/>
          <w:b/>
          <w:sz w:val="24"/>
          <w:szCs w:val="24"/>
        </w:rPr>
        <w:t xml:space="preserve"> chính sách nào dưới đây </w:t>
      </w:r>
      <w:r>
        <w:rPr>
          <w:rFonts w:ascii="Times New Roman" w:hAnsi="Times New Roman"/>
          <w:b/>
          <w:sz w:val="24"/>
          <w:szCs w:val="24"/>
        </w:rPr>
        <w:t xml:space="preserve">Quý DN cho rằng </w:t>
      </w:r>
      <w:r w:rsidR="00B57926" w:rsidRPr="00437B42">
        <w:rPr>
          <w:rFonts w:ascii="Times New Roman" w:hAnsi="Times New Roman"/>
          <w:b/>
          <w:sz w:val="24"/>
          <w:szCs w:val="24"/>
        </w:rPr>
        <w:t xml:space="preserve">cần thực hiện trong thời gian tới để hỗ trợ tốt hơn cho hoạt động SXKD </w:t>
      </w:r>
      <w:r w:rsidR="005A7578" w:rsidRPr="00437B42">
        <w:rPr>
          <w:rFonts w:ascii="Times New Roman" w:hAnsi="Times New Roman"/>
          <w:b/>
          <w:sz w:val="24"/>
          <w:szCs w:val="24"/>
        </w:rPr>
        <w:t>và triển vọng tăng trưởng</w:t>
      </w:r>
      <w:r w:rsidR="0028737D" w:rsidRPr="00437B42">
        <w:rPr>
          <w:rFonts w:ascii="Times New Roman" w:hAnsi="Times New Roman"/>
          <w:b/>
          <w:sz w:val="24"/>
          <w:szCs w:val="24"/>
        </w:rPr>
        <w:t>?</w:t>
      </w:r>
    </w:p>
    <w:p w14:paraId="40AB2119" w14:textId="77777777" w:rsidR="00BF19F9" w:rsidRPr="00437B42" w:rsidRDefault="00657781" w:rsidP="001B1E8A">
      <w:pPr>
        <w:pStyle w:val="ListParagraph"/>
        <w:jc w:val="both"/>
        <w:rPr>
          <w:rFonts w:ascii="Times New Roman" w:hAnsi="Times New Roman"/>
          <w:sz w:val="24"/>
          <w:szCs w:val="24"/>
        </w:rPr>
      </w:pPr>
      <w:sdt>
        <w:sdtPr>
          <w:rPr>
            <w:rFonts w:ascii="Times New Roman" w:eastAsia="MS Gothic" w:hAnsi="Times New Roman"/>
            <w:sz w:val="24"/>
            <w:szCs w:val="24"/>
          </w:rPr>
          <w:id w:val="1078173220"/>
          <w14:checkbox>
            <w14:checked w14:val="0"/>
            <w14:checkedState w14:val="00FE" w14:font="Wingdings"/>
            <w14:uncheckedState w14:val="2610" w14:font="MS Gothic"/>
          </w14:checkbox>
        </w:sdtPr>
        <w:sdtEndPr/>
        <w:sdtContent>
          <w:r w:rsidR="0028737D" w:rsidRPr="00437B42">
            <w:rPr>
              <w:rFonts w:ascii="Segoe UI Symbol" w:eastAsia="MS Gothic" w:hAnsi="Segoe UI Symbol" w:cs="Segoe UI Symbol"/>
              <w:sz w:val="24"/>
              <w:szCs w:val="24"/>
            </w:rPr>
            <w:t>☐</w:t>
          </w:r>
        </w:sdtContent>
      </w:sdt>
      <w:r w:rsidR="0028737D" w:rsidRPr="00437B42">
        <w:rPr>
          <w:rFonts w:ascii="Times New Roman" w:hAnsi="Times New Roman"/>
          <w:sz w:val="24"/>
          <w:szCs w:val="24"/>
        </w:rPr>
        <w:t xml:space="preserve"> </w:t>
      </w:r>
      <w:r w:rsidR="00BF19F9" w:rsidRPr="00437B42">
        <w:rPr>
          <w:rFonts w:ascii="Times New Roman" w:hAnsi="Times New Roman"/>
          <w:sz w:val="24"/>
          <w:szCs w:val="24"/>
        </w:rPr>
        <w:t>Tăng cường các gói hỗ trợ cho DN gặp khó khăn do dịch bệnh</w:t>
      </w:r>
    </w:p>
    <w:p w14:paraId="00219746" w14:textId="77777777" w:rsidR="0028737D" w:rsidRPr="00437B42" w:rsidRDefault="00657781" w:rsidP="001B1E8A">
      <w:pPr>
        <w:pStyle w:val="ListParagraph"/>
        <w:jc w:val="both"/>
        <w:rPr>
          <w:rFonts w:ascii="Times New Roman" w:hAnsi="Times New Roman"/>
          <w:sz w:val="24"/>
          <w:szCs w:val="24"/>
        </w:rPr>
      </w:pPr>
      <w:sdt>
        <w:sdtPr>
          <w:rPr>
            <w:rFonts w:ascii="Times New Roman" w:eastAsia="MS Gothic" w:hAnsi="Times New Roman"/>
            <w:sz w:val="24"/>
            <w:szCs w:val="24"/>
          </w:rPr>
          <w:id w:val="571162591"/>
          <w14:checkbox>
            <w14:checked w14:val="0"/>
            <w14:checkedState w14:val="00FE" w14:font="Wingdings"/>
            <w14:uncheckedState w14:val="2610" w14:font="MS Gothic"/>
          </w14:checkbox>
        </w:sdtPr>
        <w:sdtEndPr/>
        <w:sdtContent>
          <w:r w:rsidR="0028737D" w:rsidRPr="00437B42">
            <w:rPr>
              <w:rFonts w:ascii="Segoe UI Symbol" w:eastAsia="MS Gothic" w:hAnsi="Segoe UI Symbol" w:cs="Segoe UI Symbol"/>
              <w:sz w:val="24"/>
              <w:szCs w:val="24"/>
            </w:rPr>
            <w:t>☐</w:t>
          </w:r>
        </w:sdtContent>
      </w:sdt>
      <w:r w:rsidR="0028737D" w:rsidRPr="00437B42">
        <w:rPr>
          <w:rFonts w:ascii="Times New Roman" w:hAnsi="Times New Roman"/>
          <w:sz w:val="24"/>
          <w:szCs w:val="24"/>
        </w:rPr>
        <w:t xml:space="preserve"> Giảm lãi suất tín dụng</w:t>
      </w:r>
    </w:p>
    <w:p w14:paraId="23B50E15" w14:textId="77777777" w:rsidR="0028737D" w:rsidRPr="00437B42" w:rsidRDefault="00657781" w:rsidP="001B1E8A">
      <w:pPr>
        <w:pStyle w:val="ListParagraph"/>
        <w:jc w:val="both"/>
        <w:rPr>
          <w:rFonts w:ascii="Times New Roman" w:hAnsi="Times New Roman"/>
          <w:sz w:val="24"/>
          <w:szCs w:val="24"/>
        </w:rPr>
      </w:pPr>
      <w:sdt>
        <w:sdtPr>
          <w:rPr>
            <w:rFonts w:ascii="Times New Roman" w:eastAsia="MS Gothic" w:hAnsi="Times New Roman"/>
            <w:sz w:val="24"/>
            <w:szCs w:val="24"/>
          </w:rPr>
          <w:id w:val="-1764764690"/>
          <w14:checkbox>
            <w14:checked w14:val="0"/>
            <w14:checkedState w14:val="00FE" w14:font="Wingdings"/>
            <w14:uncheckedState w14:val="2610" w14:font="MS Gothic"/>
          </w14:checkbox>
        </w:sdtPr>
        <w:sdtEndPr/>
        <w:sdtContent>
          <w:r w:rsidR="0028737D" w:rsidRPr="00437B42">
            <w:rPr>
              <w:rFonts w:ascii="Segoe UI Symbol" w:eastAsia="MS Gothic" w:hAnsi="Segoe UI Symbol" w:cs="Segoe UI Symbol"/>
              <w:sz w:val="24"/>
              <w:szCs w:val="24"/>
            </w:rPr>
            <w:t>☐</w:t>
          </w:r>
        </w:sdtContent>
      </w:sdt>
      <w:r w:rsidR="0028737D" w:rsidRPr="00437B42">
        <w:rPr>
          <w:rFonts w:ascii="Times New Roman" w:hAnsi="Times New Roman"/>
          <w:sz w:val="24"/>
          <w:szCs w:val="24"/>
        </w:rPr>
        <w:t xml:space="preserve"> Tiếp tục điều chỉnh giảm thuế</w:t>
      </w:r>
    </w:p>
    <w:p w14:paraId="73E9F134" w14:textId="77777777" w:rsidR="0028737D" w:rsidRPr="00437B42" w:rsidRDefault="00657781" w:rsidP="001B1E8A">
      <w:pPr>
        <w:pStyle w:val="ListParagraph"/>
        <w:jc w:val="both"/>
        <w:rPr>
          <w:rFonts w:ascii="Times New Roman" w:hAnsi="Times New Roman"/>
          <w:sz w:val="24"/>
          <w:szCs w:val="24"/>
        </w:rPr>
      </w:pPr>
      <w:sdt>
        <w:sdtPr>
          <w:rPr>
            <w:rFonts w:ascii="Times New Roman" w:eastAsia="MS Gothic" w:hAnsi="Times New Roman"/>
            <w:sz w:val="24"/>
            <w:szCs w:val="24"/>
          </w:rPr>
          <w:id w:val="-1110590703"/>
          <w14:checkbox>
            <w14:checked w14:val="0"/>
            <w14:checkedState w14:val="00FE" w14:font="Wingdings"/>
            <w14:uncheckedState w14:val="2610" w14:font="MS Gothic"/>
          </w14:checkbox>
        </w:sdtPr>
        <w:sdtEndPr/>
        <w:sdtContent>
          <w:r w:rsidR="0028737D" w:rsidRPr="00437B42">
            <w:rPr>
              <w:rFonts w:ascii="Segoe UI Symbol" w:eastAsia="MS Gothic" w:hAnsi="Segoe UI Symbol" w:cs="Segoe UI Symbol"/>
              <w:sz w:val="24"/>
              <w:szCs w:val="24"/>
            </w:rPr>
            <w:t>☐</w:t>
          </w:r>
        </w:sdtContent>
      </w:sdt>
      <w:r w:rsidR="0028737D" w:rsidRPr="00437B42">
        <w:rPr>
          <w:rFonts w:ascii="Times New Roman" w:hAnsi="Times New Roman"/>
          <w:sz w:val="24"/>
          <w:szCs w:val="24"/>
        </w:rPr>
        <w:t xml:space="preserve"> Cải thiện môi trường pháp lý</w:t>
      </w:r>
    </w:p>
    <w:p w14:paraId="70D73B3E" w14:textId="77777777" w:rsidR="0028737D" w:rsidRPr="00437B42" w:rsidRDefault="00657781" w:rsidP="001B1E8A">
      <w:pPr>
        <w:pStyle w:val="ListParagraph"/>
        <w:jc w:val="both"/>
        <w:rPr>
          <w:rFonts w:ascii="Times New Roman" w:hAnsi="Times New Roman"/>
          <w:sz w:val="24"/>
          <w:szCs w:val="24"/>
        </w:rPr>
      </w:pPr>
      <w:sdt>
        <w:sdtPr>
          <w:rPr>
            <w:rFonts w:ascii="Times New Roman" w:eastAsia="MS Gothic" w:hAnsi="Times New Roman"/>
            <w:sz w:val="24"/>
            <w:szCs w:val="24"/>
          </w:rPr>
          <w:id w:val="-237166159"/>
          <w14:checkbox>
            <w14:checked w14:val="0"/>
            <w14:checkedState w14:val="00FE" w14:font="Wingdings"/>
            <w14:uncheckedState w14:val="2610" w14:font="MS Gothic"/>
          </w14:checkbox>
        </w:sdtPr>
        <w:sdtEndPr/>
        <w:sdtContent>
          <w:r w:rsidR="0028737D" w:rsidRPr="00437B42">
            <w:rPr>
              <w:rFonts w:ascii="Segoe UI Symbol" w:eastAsia="MS Gothic" w:hAnsi="Segoe UI Symbol" w:cs="Segoe UI Symbol"/>
              <w:sz w:val="24"/>
              <w:szCs w:val="24"/>
            </w:rPr>
            <w:t>☐</w:t>
          </w:r>
        </w:sdtContent>
      </w:sdt>
      <w:r w:rsidR="0028737D" w:rsidRPr="00437B42">
        <w:rPr>
          <w:rFonts w:ascii="Times New Roman" w:hAnsi="Times New Roman"/>
          <w:sz w:val="24"/>
          <w:szCs w:val="24"/>
        </w:rPr>
        <w:t xml:space="preserve"> Hỗ trợ có hiệu quả các sản phẩm chủ lực, các sản phẩm mới của ngành</w:t>
      </w:r>
    </w:p>
    <w:p w14:paraId="0C08B456" w14:textId="77777777" w:rsidR="0028737D" w:rsidRPr="00437B42" w:rsidRDefault="00657781" w:rsidP="001B1E8A">
      <w:pPr>
        <w:pStyle w:val="ListParagraph"/>
        <w:jc w:val="both"/>
        <w:rPr>
          <w:rFonts w:ascii="Times New Roman" w:hAnsi="Times New Roman"/>
          <w:sz w:val="24"/>
          <w:szCs w:val="24"/>
        </w:rPr>
      </w:pPr>
      <w:sdt>
        <w:sdtPr>
          <w:rPr>
            <w:rFonts w:ascii="Times New Roman" w:eastAsia="MS Gothic" w:hAnsi="Times New Roman"/>
            <w:sz w:val="24"/>
            <w:szCs w:val="24"/>
          </w:rPr>
          <w:id w:val="-717205388"/>
          <w14:checkbox>
            <w14:checked w14:val="0"/>
            <w14:checkedState w14:val="00FE" w14:font="Wingdings"/>
            <w14:uncheckedState w14:val="2610" w14:font="MS Gothic"/>
          </w14:checkbox>
        </w:sdtPr>
        <w:sdtEndPr/>
        <w:sdtContent>
          <w:r w:rsidR="0028737D" w:rsidRPr="00437B42">
            <w:rPr>
              <w:rFonts w:ascii="Segoe UI Symbol" w:eastAsia="MS Gothic" w:hAnsi="Segoe UI Symbol" w:cs="Segoe UI Symbol"/>
              <w:sz w:val="24"/>
              <w:szCs w:val="24"/>
            </w:rPr>
            <w:t>☐</w:t>
          </w:r>
        </w:sdtContent>
      </w:sdt>
      <w:r w:rsidR="0028737D" w:rsidRPr="00437B42">
        <w:rPr>
          <w:rFonts w:ascii="Times New Roman" w:hAnsi="Times New Roman"/>
          <w:sz w:val="24"/>
          <w:szCs w:val="24"/>
        </w:rPr>
        <w:t xml:space="preserve"> Hoàn thiện hệ thống pháp luật về đầu tư để tạo điều kiện phát triển DNTN và SMEs</w:t>
      </w:r>
    </w:p>
    <w:p w14:paraId="44FAEFA1" w14:textId="77777777" w:rsidR="0028737D" w:rsidRPr="00437B42" w:rsidRDefault="00657781" w:rsidP="001B1E8A">
      <w:pPr>
        <w:pStyle w:val="ListParagraph"/>
        <w:jc w:val="both"/>
        <w:rPr>
          <w:rFonts w:ascii="Times New Roman" w:hAnsi="Times New Roman"/>
          <w:sz w:val="24"/>
          <w:szCs w:val="24"/>
        </w:rPr>
      </w:pPr>
      <w:sdt>
        <w:sdtPr>
          <w:rPr>
            <w:rFonts w:ascii="Times New Roman" w:eastAsia="MS Gothic" w:hAnsi="Times New Roman"/>
            <w:sz w:val="24"/>
            <w:szCs w:val="24"/>
          </w:rPr>
          <w:id w:val="-783261455"/>
          <w14:checkbox>
            <w14:checked w14:val="0"/>
            <w14:checkedState w14:val="00FE" w14:font="Wingdings"/>
            <w14:uncheckedState w14:val="2610" w14:font="MS Gothic"/>
          </w14:checkbox>
        </w:sdtPr>
        <w:sdtEndPr/>
        <w:sdtContent>
          <w:r w:rsidR="0028737D" w:rsidRPr="00437B42">
            <w:rPr>
              <w:rFonts w:ascii="Segoe UI Symbol" w:eastAsia="MS Gothic" w:hAnsi="Segoe UI Symbol" w:cs="Segoe UI Symbol"/>
              <w:sz w:val="24"/>
              <w:szCs w:val="24"/>
            </w:rPr>
            <w:t>☐</w:t>
          </w:r>
        </w:sdtContent>
      </w:sdt>
      <w:r w:rsidR="0028737D" w:rsidRPr="00437B42">
        <w:rPr>
          <w:rFonts w:ascii="Times New Roman" w:hAnsi="Times New Roman"/>
          <w:sz w:val="24"/>
          <w:szCs w:val="24"/>
        </w:rPr>
        <w:t xml:space="preserve"> Điều chỉnh cơ chế tỷ giá</w:t>
      </w:r>
    </w:p>
    <w:p w14:paraId="69C7C9A7" w14:textId="77777777" w:rsidR="0028737D" w:rsidRPr="00437B42" w:rsidRDefault="00657781" w:rsidP="001B1E8A">
      <w:pPr>
        <w:pStyle w:val="ListParagraph"/>
        <w:jc w:val="both"/>
        <w:rPr>
          <w:rFonts w:ascii="Times New Roman" w:hAnsi="Times New Roman"/>
          <w:sz w:val="24"/>
          <w:szCs w:val="24"/>
        </w:rPr>
      </w:pPr>
      <w:sdt>
        <w:sdtPr>
          <w:rPr>
            <w:rFonts w:ascii="Times New Roman" w:eastAsia="MS Gothic" w:hAnsi="Times New Roman"/>
            <w:sz w:val="24"/>
            <w:szCs w:val="24"/>
          </w:rPr>
          <w:id w:val="97760803"/>
          <w14:checkbox>
            <w14:checked w14:val="0"/>
            <w14:checkedState w14:val="00FE" w14:font="Wingdings"/>
            <w14:uncheckedState w14:val="2610" w14:font="MS Gothic"/>
          </w14:checkbox>
        </w:sdtPr>
        <w:sdtEndPr/>
        <w:sdtContent>
          <w:r w:rsidR="0028737D" w:rsidRPr="00437B42">
            <w:rPr>
              <w:rFonts w:ascii="Segoe UI Symbol" w:eastAsia="MS Gothic" w:hAnsi="Segoe UI Symbol" w:cs="Segoe UI Symbol"/>
              <w:sz w:val="24"/>
              <w:szCs w:val="24"/>
            </w:rPr>
            <w:t>☐</w:t>
          </w:r>
        </w:sdtContent>
      </w:sdt>
      <w:r w:rsidR="0028737D" w:rsidRPr="00437B42">
        <w:rPr>
          <w:rFonts w:ascii="Times New Roman" w:hAnsi="Times New Roman"/>
          <w:sz w:val="24"/>
          <w:szCs w:val="24"/>
        </w:rPr>
        <w:t xml:space="preserve"> Đẩy mạnh tái cơ cấu các doanh nghiệp nhà nước</w:t>
      </w:r>
    </w:p>
    <w:p w14:paraId="30900787" w14:textId="77777777" w:rsidR="0028737D" w:rsidRPr="00437B42" w:rsidRDefault="00657781" w:rsidP="001B1E8A">
      <w:pPr>
        <w:pStyle w:val="ListParagraph"/>
        <w:jc w:val="both"/>
        <w:rPr>
          <w:rFonts w:ascii="Times New Roman" w:hAnsi="Times New Roman"/>
          <w:sz w:val="24"/>
          <w:szCs w:val="24"/>
        </w:rPr>
      </w:pPr>
      <w:sdt>
        <w:sdtPr>
          <w:rPr>
            <w:rFonts w:ascii="Times New Roman" w:eastAsia="MS Gothic" w:hAnsi="Times New Roman"/>
            <w:sz w:val="24"/>
            <w:szCs w:val="24"/>
          </w:rPr>
          <w:id w:val="-972907789"/>
          <w14:checkbox>
            <w14:checked w14:val="0"/>
            <w14:checkedState w14:val="00FE" w14:font="Wingdings"/>
            <w14:uncheckedState w14:val="2610" w14:font="MS Gothic"/>
          </w14:checkbox>
        </w:sdtPr>
        <w:sdtEndPr/>
        <w:sdtContent>
          <w:r w:rsidR="0028737D" w:rsidRPr="00437B42">
            <w:rPr>
              <w:rFonts w:ascii="Segoe UI Symbol" w:eastAsia="MS Gothic" w:hAnsi="Segoe UI Symbol" w:cs="Segoe UI Symbol"/>
              <w:sz w:val="24"/>
              <w:szCs w:val="24"/>
            </w:rPr>
            <w:t>☐</w:t>
          </w:r>
        </w:sdtContent>
      </w:sdt>
      <w:r w:rsidR="0028737D" w:rsidRPr="00437B42">
        <w:rPr>
          <w:rFonts w:ascii="Times New Roman" w:hAnsi="Times New Roman"/>
          <w:sz w:val="24"/>
          <w:szCs w:val="24"/>
        </w:rPr>
        <w:t xml:space="preserve"> Cải thiện cơ sở hạ tầng</w:t>
      </w:r>
    </w:p>
    <w:p w14:paraId="207D8330" w14:textId="77777777" w:rsidR="0028737D" w:rsidRPr="00437B42" w:rsidRDefault="00657781" w:rsidP="001B1E8A">
      <w:pPr>
        <w:pStyle w:val="ListParagraph"/>
        <w:jc w:val="both"/>
        <w:rPr>
          <w:rFonts w:ascii="Times New Roman" w:hAnsi="Times New Roman"/>
          <w:sz w:val="24"/>
          <w:szCs w:val="24"/>
        </w:rPr>
      </w:pPr>
      <w:sdt>
        <w:sdtPr>
          <w:rPr>
            <w:rFonts w:ascii="Times New Roman" w:eastAsia="MS Gothic" w:hAnsi="Times New Roman"/>
            <w:sz w:val="24"/>
            <w:szCs w:val="24"/>
          </w:rPr>
          <w:id w:val="-814798098"/>
          <w14:checkbox>
            <w14:checked w14:val="0"/>
            <w14:checkedState w14:val="00FE" w14:font="Wingdings"/>
            <w14:uncheckedState w14:val="2610" w14:font="MS Gothic"/>
          </w14:checkbox>
        </w:sdtPr>
        <w:sdtEndPr/>
        <w:sdtContent>
          <w:r w:rsidR="0028737D" w:rsidRPr="00437B42">
            <w:rPr>
              <w:rFonts w:ascii="Segoe UI Symbol" w:eastAsia="MS Gothic" w:hAnsi="Segoe UI Symbol" w:cs="Segoe UI Symbol"/>
              <w:sz w:val="24"/>
              <w:szCs w:val="24"/>
            </w:rPr>
            <w:t>☐</w:t>
          </w:r>
        </w:sdtContent>
      </w:sdt>
      <w:r w:rsidR="0028737D" w:rsidRPr="00437B42">
        <w:rPr>
          <w:rFonts w:ascii="Times New Roman" w:hAnsi="Times New Roman"/>
          <w:sz w:val="24"/>
          <w:szCs w:val="24"/>
        </w:rPr>
        <w:t xml:space="preserve"> Tiếp tục đẩy mạnh cải cách thủ tục hành chính</w:t>
      </w:r>
    </w:p>
    <w:p w14:paraId="0A1E844F" w14:textId="77777777" w:rsidR="005A0FF3" w:rsidRDefault="00657781" w:rsidP="001B1E8A">
      <w:pPr>
        <w:pStyle w:val="ListParagraph"/>
        <w:jc w:val="both"/>
        <w:rPr>
          <w:rFonts w:ascii="Times New Roman" w:hAnsi="Times New Roman"/>
          <w:sz w:val="24"/>
          <w:szCs w:val="24"/>
        </w:rPr>
      </w:pPr>
      <w:sdt>
        <w:sdtPr>
          <w:rPr>
            <w:rFonts w:ascii="Times New Roman" w:eastAsia="MS Gothic" w:hAnsi="Times New Roman"/>
            <w:sz w:val="24"/>
            <w:szCs w:val="24"/>
          </w:rPr>
          <w:id w:val="1314905950"/>
          <w14:checkbox>
            <w14:checked w14:val="0"/>
            <w14:checkedState w14:val="00FE" w14:font="Wingdings"/>
            <w14:uncheckedState w14:val="2610" w14:font="MS Gothic"/>
          </w14:checkbox>
        </w:sdtPr>
        <w:sdtEndPr/>
        <w:sdtContent>
          <w:r w:rsidR="0028737D" w:rsidRPr="00437B42">
            <w:rPr>
              <w:rFonts w:ascii="Segoe UI Symbol" w:eastAsia="MS Gothic" w:hAnsi="Segoe UI Symbol" w:cs="Segoe UI Symbol"/>
              <w:sz w:val="24"/>
              <w:szCs w:val="24"/>
            </w:rPr>
            <w:t>☐</w:t>
          </w:r>
        </w:sdtContent>
      </w:sdt>
      <w:r w:rsidR="0028737D" w:rsidRPr="00437B42">
        <w:rPr>
          <w:rFonts w:ascii="Times New Roman" w:hAnsi="Times New Roman"/>
          <w:sz w:val="24"/>
          <w:szCs w:val="24"/>
        </w:rPr>
        <w:t xml:space="preserve"> Xúc tiế</w:t>
      </w:r>
      <w:r w:rsidR="00437B42">
        <w:rPr>
          <w:rFonts w:ascii="Times New Roman" w:hAnsi="Times New Roman"/>
          <w:sz w:val="24"/>
          <w:szCs w:val="24"/>
        </w:rPr>
        <w:t>n bán hàng</w:t>
      </w:r>
    </w:p>
    <w:p w14:paraId="4FC68332" w14:textId="77777777" w:rsidR="005A0FF3" w:rsidRDefault="00657781" w:rsidP="001B1E8A">
      <w:pPr>
        <w:pStyle w:val="ListParagraph"/>
        <w:tabs>
          <w:tab w:val="left" w:leader="dot" w:pos="9781"/>
        </w:tabs>
        <w:jc w:val="both"/>
        <w:rPr>
          <w:rFonts w:ascii="Times New Roman" w:hAnsi="Times New Roman"/>
          <w:sz w:val="24"/>
          <w:szCs w:val="24"/>
        </w:rPr>
      </w:pPr>
      <w:sdt>
        <w:sdtPr>
          <w:rPr>
            <w:rFonts w:ascii="Times New Roman" w:eastAsia="MS Gothic" w:hAnsi="Times New Roman"/>
            <w:sz w:val="24"/>
            <w:szCs w:val="24"/>
          </w:rPr>
          <w:id w:val="1917518664"/>
          <w14:checkbox>
            <w14:checked w14:val="0"/>
            <w14:checkedState w14:val="00FE" w14:font="Wingdings"/>
            <w14:uncheckedState w14:val="2610" w14:font="MS Gothic"/>
          </w14:checkbox>
        </w:sdtPr>
        <w:sdtEndPr/>
        <w:sdtContent>
          <w:r w:rsidR="006A5688" w:rsidRPr="00437B42">
            <w:rPr>
              <w:rFonts w:ascii="Segoe UI Symbol" w:eastAsia="MS Gothic" w:hAnsi="Segoe UI Symbol" w:cs="Segoe UI Symbol"/>
              <w:sz w:val="24"/>
              <w:szCs w:val="24"/>
            </w:rPr>
            <w:t>☐</w:t>
          </w:r>
        </w:sdtContent>
      </w:sdt>
      <w:r w:rsidR="006A5688" w:rsidRPr="00437B42">
        <w:rPr>
          <w:rFonts w:ascii="Times New Roman" w:hAnsi="Times New Roman"/>
          <w:sz w:val="24"/>
          <w:szCs w:val="24"/>
        </w:rPr>
        <w:t xml:space="preserve"> </w:t>
      </w:r>
      <w:r w:rsidR="006A5688">
        <w:rPr>
          <w:rFonts w:ascii="Times New Roman" w:hAnsi="Times New Roman"/>
          <w:sz w:val="24"/>
          <w:szCs w:val="24"/>
        </w:rPr>
        <w:t>Khác (Vui lòng cho biết):</w:t>
      </w:r>
      <w:r w:rsidR="006A5688">
        <w:rPr>
          <w:rFonts w:ascii="Times New Roman" w:hAnsi="Times New Roman"/>
          <w:sz w:val="24"/>
          <w:szCs w:val="24"/>
        </w:rPr>
        <w:tab/>
      </w:r>
    </w:p>
    <w:p w14:paraId="0DA3ED5C" w14:textId="77777777" w:rsidR="006A5688" w:rsidRPr="006A5688" w:rsidRDefault="006A5688" w:rsidP="001B1E8A">
      <w:pPr>
        <w:pStyle w:val="ListParagraph"/>
        <w:tabs>
          <w:tab w:val="left" w:leader="dot" w:pos="9781"/>
        </w:tabs>
        <w:jc w:val="both"/>
        <w:rPr>
          <w:rFonts w:ascii="Times New Roman" w:hAnsi="Times New Roman"/>
          <w:sz w:val="24"/>
          <w:szCs w:val="24"/>
        </w:rPr>
      </w:pPr>
    </w:p>
    <w:p w14:paraId="64D58DE1" w14:textId="77777777" w:rsidR="00B57926" w:rsidRPr="00437B42" w:rsidRDefault="00B57926" w:rsidP="001B1E8A">
      <w:pPr>
        <w:spacing w:line="276" w:lineRule="auto"/>
        <w:jc w:val="both"/>
        <w:rPr>
          <w:b/>
        </w:rPr>
      </w:pPr>
      <w:r w:rsidRPr="00437B42">
        <w:rPr>
          <w:b/>
        </w:rPr>
        <w:t xml:space="preserve">Quý DN vui lòng cung cấp </w:t>
      </w:r>
      <w:r w:rsidR="00025444" w:rsidRPr="00437B42">
        <w:rPr>
          <w:b/>
        </w:rPr>
        <w:t>địa chỉ để nhận Báo cáo</w:t>
      </w:r>
      <w:r w:rsidR="006769BC" w:rsidRPr="00437B42">
        <w:rPr>
          <w:b/>
        </w:rPr>
        <w:t xml:space="preserve"> Tăng trưởng Việt Nam 202</w:t>
      </w:r>
      <w:r w:rsidR="008163BA">
        <w:rPr>
          <w:b/>
        </w:rPr>
        <w:t>1</w:t>
      </w:r>
      <w:r w:rsidRPr="00437B42">
        <w:rPr>
          <w:b/>
        </w:rPr>
        <w:t>:</w:t>
      </w:r>
    </w:p>
    <w:p w14:paraId="6FB0D810" w14:textId="77777777" w:rsidR="00B57926" w:rsidRPr="00437B42" w:rsidRDefault="00B57926" w:rsidP="001B1E8A">
      <w:pPr>
        <w:tabs>
          <w:tab w:val="left" w:leader="dot" w:pos="9781"/>
        </w:tabs>
        <w:spacing w:line="360" w:lineRule="auto"/>
        <w:jc w:val="both"/>
      </w:pPr>
      <w:r w:rsidRPr="00437B42">
        <w:t>Địa chỉ nhận báo cáo:</w:t>
      </w:r>
      <w:r w:rsidR="00FA7B31" w:rsidRPr="00437B42">
        <w:t xml:space="preserve"> </w:t>
      </w:r>
      <w:r w:rsidR="00531878" w:rsidRPr="00437B42">
        <w:tab/>
      </w:r>
    </w:p>
    <w:p w14:paraId="6E5DCA28" w14:textId="77777777" w:rsidR="00351D16" w:rsidRPr="00437B42" w:rsidRDefault="00B57926" w:rsidP="001B1E8A">
      <w:pPr>
        <w:tabs>
          <w:tab w:val="left" w:leader="dot" w:pos="9781"/>
        </w:tabs>
        <w:spacing w:line="360" w:lineRule="auto"/>
        <w:jc w:val="both"/>
      </w:pPr>
      <w:r w:rsidRPr="00437B42">
        <w:t>Tên người nhận:</w:t>
      </w:r>
      <w:r w:rsidR="00531878" w:rsidRPr="00437B42">
        <w:tab/>
      </w:r>
    </w:p>
    <w:p w14:paraId="1F21538C" w14:textId="77777777" w:rsidR="00B57926" w:rsidRPr="00437B42" w:rsidRDefault="00B57926" w:rsidP="001B1E8A">
      <w:pPr>
        <w:tabs>
          <w:tab w:val="left" w:leader="dot" w:pos="9781"/>
        </w:tabs>
        <w:spacing w:line="360" w:lineRule="auto"/>
        <w:jc w:val="both"/>
      </w:pPr>
      <w:r w:rsidRPr="00437B42">
        <w:t>Điện thoại:</w:t>
      </w:r>
      <w:r w:rsidR="00FA7B31" w:rsidRPr="00437B42">
        <w:t xml:space="preserve"> </w:t>
      </w:r>
      <w:r w:rsidR="00531878" w:rsidRPr="00437B42">
        <w:tab/>
      </w:r>
    </w:p>
    <w:p w14:paraId="5C8EF4CE" w14:textId="77777777" w:rsidR="00B57926" w:rsidRPr="00437B42" w:rsidRDefault="00B57926" w:rsidP="001B1E8A">
      <w:pPr>
        <w:tabs>
          <w:tab w:val="left" w:leader="dot" w:pos="9781"/>
        </w:tabs>
        <w:spacing w:line="360" w:lineRule="auto"/>
        <w:jc w:val="both"/>
      </w:pPr>
      <w:r w:rsidRPr="00437B42">
        <w:t>Email:</w:t>
      </w:r>
      <w:r w:rsidR="00FA7B31" w:rsidRPr="00437B42">
        <w:t xml:space="preserve"> </w:t>
      </w:r>
      <w:r w:rsidR="00531878" w:rsidRPr="00437B42">
        <w:tab/>
      </w:r>
    </w:p>
    <w:p w14:paraId="73525F98" w14:textId="77777777" w:rsidR="00531878" w:rsidRPr="00437B42" w:rsidRDefault="00531878" w:rsidP="001B1E8A">
      <w:pPr>
        <w:pStyle w:val="ListParagraph"/>
        <w:spacing w:after="0" w:line="360" w:lineRule="auto"/>
        <w:ind w:left="0"/>
        <w:jc w:val="both"/>
        <w:rPr>
          <w:rFonts w:ascii="Times New Roman" w:hAnsi="Times New Roman"/>
          <w:i/>
          <w:sz w:val="24"/>
          <w:szCs w:val="24"/>
          <w:lang w:val="vi-VN"/>
        </w:rPr>
      </w:pPr>
    </w:p>
    <w:p w14:paraId="3A2A457A" w14:textId="77777777" w:rsidR="00B57926" w:rsidRPr="00437B42" w:rsidRDefault="007C23B0" w:rsidP="00217E7A">
      <w:pPr>
        <w:pStyle w:val="ListParagraph"/>
        <w:spacing w:after="0"/>
        <w:ind w:left="0"/>
        <w:jc w:val="center"/>
        <w:rPr>
          <w:rFonts w:ascii="Times New Roman" w:hAnsi="Times New Roman"/>
          <w:i/>
          <w:sz w:val="24"/>
          <w:szCs w:val="24"/>
          <w:lang w:val="vi-VN"/>
        </w:rPr>
      </w:pPr>
      <w:r w:rsidRPr="00437B42">
        <w:rPr>
          <w:rFonts w:ascii="Times New Roman" w:hAnsi="Times New Roman"/>
          <w:i/>
          <w:sz w:val="24"/>
          <w:szCs w:val="24"/>
          <w:lang w:val="vi-VN"/>
        </w:rPr>
        <w:t>Trân trọng cảm ơn sự hợp tác của Quý Doanh nghiệp!</w:t>
      </w:r>
    </w:p>
    <w:sectPr w:rsidR="00B57926" w:rsidRPr="00437B42" w:rsidSect="00054F4D">
      <w:footerReference w:type="even" r:id="rId9"/>
      <w:footerReference w:type="default" r:id="rId10"/>
      <w:pgSz w:w="11907" w:h="16840" w:code="9"/>
      <w:pgMar w:top="907" w:right="850" w:bottom="907" w:left="1151" w:header="709"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4C737" w14:textId="77777777" w:rsidR="00657781" w:rsidRDefault="00657781">
      <w:r>
        <w:separator/>
      </w:r>
    </w:p>
  </w:endnote>
  <w:endnote w:type="continuationSeparator" w:id="0">
    <w:p w14:paraId="45557B3D" w14:textId="77777777" w:rsidR="00657781" w:rsidRDefault="00657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8290D" w14:textId="77777777" w:rsidR="007C4F07" w:rsidRDefault="007C4F07" w:rsidP="00F84B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9BC1E5" w14:textId="77777777" w:rsidR="007C4F07" w:rsidRDefault="007C4F07" w:rsidP="00F84BF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07319" w14:textId="3CAE84C2" w:rsidR="007C4F07" w:rsidRPr="00054F4D" w:rsidRDefault="007C4F07">
    <w:pPr>
      <w:pStyle w:val="Footer"/>
      <w:jc w:val="right"/>
      <w:rPr>
        <w:rFonts w:ascii="Calibri" w:hAnsi="Calibri" w:cs="Calibri"/>
        <w:sz w:val="20"/>
      </w:rPr>
    </w:pPr>
    <w:r w:rsidRPr="00054F4D">
      <w:rPr>
        <w:rFonts w:ascii="Calibri" w:hAnsi="Calibri" w:cs="Calibri"/>
        <w:sz w:val="20"/>
      </w:rPr>
      <w:t xml:space="preserve">Trang </w:t>
    </w:r>
    <w:r w:rsidRPr="00054F4D">
      <w:rPr>
        <w:rFonts w:ascii="Calibri" w:hAnsi="Calibri" w:cs="Calibri"/>
        <w:b/>
        <w:bCs/>
        <w:sz w:val="20"/>
      </w:rPr>
      <w:fldChar w:fldCharType="begin"/>
    </w:r>
    <w:r w:rsidRPr="00054F4D">
      <w:rPr>
        <w:rFonts w:ascii="Calibri" w:hAnsi="Calibri" w:cs="Calibri"/>
        <w:b/>
        <w:bCs/>
        <w:sz w:val="20"/>
      </w:rPr>
      <w:instrText xml:space="preserve"> PAGE </w:instrText>
    </w:r>
    <w:r w:rsidRPr="00054F4D">
      <w:rPr>
        <w:rFonts w:ascii="Calibri" w:hAnsi="Calibri" w:cs="Calibri"/>
        <w:b/>
        <w:bCs/>
        <w:sz w:val="20"/>
      </w:rPr>
      <w:fldChar w:fldCharType="separate"/>
    </w:r>
    <w:r w:rsidR="003E2EF5">
      <w:rPr>
        <w:rFonts w:ascii="Calibri" w:hAnsi="Calibri" w:cs="Calibri"/>
        <w:b/>
        <w:bCs/>
        <w:noProof/>
        <w:sz w:val="20"/>
      </w:rPr>
      <w:t>7</w:t>
    </w:r>
    <w:r w:rsidRPr="00054F4D">
      <w:rPr>
        <w:rFonts w:ascii="Calibri" w:hAnsi="Calibri" w:cs="Calibri"/>
        <w:b/>
        <w:bCs/>
        <w:sz w:val="20"/>
      </w:rPr>
      <w:fldChar w:fldCharType="end"/>
    </w:r>
    <w:r w:rsidRPr="00054F4D">
      <w:rPr>
        <w:rFonts w:ascii="Calibri" w:hAnsi="Calibri" w:cs="Calibri"/>
        <w:sz w:val="20"/>
      </w:rPr>
      <w:t>/</w:t>
    </w:r>
    <w:r w:rsidRPr="00054F4D">
      <w:rPr>
        <w:rFonts w:ascii="Calibri" w:hAnsi="Calibri" w:cs="Calibri"/>
        <w:b/>
        <w:bCs/>
        <w:sz w:val="20"/>
      </w:rPr>
      <w:fldChar w:fldCharType="begin"/>
    </w:r>
    <w:r w:rsidRPr="00054F4D">
      <w:rPr>
        <w:rFonts w:ascii="Calibri" w:hAnsi="Calibri" w:cs="Calibri"/>
        <w:b/>
        <w:bCs/>
        <w:sz w:val="20"/>
      </w:rPr>
      <w:instrText xml:space="preserve"> NUMPAGES  </w:instrText>
    </w:r>
    <w:r w:rsidRPr="00054F4D">
      <w:rPr>
        <w:rFonts w:ascii="Calibri" w:hAnsi="Calibri" w:cs="Calibri"/>
        <w:b/>
        <w:bCs/>
        <w:sz w:val="20"/>
      </w:rPr>
      <w:fldChar w:fldCharType="separate"/>
    </w:r>
    <w:r w:rsidR="003E2EF5">
      <w:rPr>
        <w:rFonts w:ascii="Calibri" w:hAnsi="Calibri" w:cs="Calibri"/>
        <w:b/>
        <w:bCs/>
        <w:noProof/>
        <w:sz w:val="20"/>
      </w:rPr>
      <w:t>7</w:t>
    </w:r>
    <w:r w:rsidRPr="00054F4D">
      <w:rPr>
        <w:rFonts w:ascii="Calibri" w:hAnsi="Calibri" w:cs="Calibri"/>
        <w:b/>
        <w:bCs/>
        <w:sz w:val="20"/>
      </w:rPr>
      <w:fldChar w:fldCharType="end"/>
    </w:r>
  </w:p>
  <w:p w14:paraId="659C7FB0" w14:textId="77777777" w:rsidR="007C4F07" w:rsidRPr="00700A77" w:rsidRDefault="007C4F07" w:rsidP="00F84BFF">
    <w:pPr>
      <w:pStyle w:val="Footer"/>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65A3D" w14:textId="77777777" w:rsidR="00657781" w:rsidRDefault="00657781">
      <w:r>
        <w:separator/>
      </w:r>
    </w:p>
  </w:footnote>
  <w:footnote w:type="continuationSeparator" w:id="0">
    <w:p w14:paraId="1759DBA7" w14:textId="77777777" w:rsidR="00657781" w:rsidRDefault="00657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B13C9"/>
    <w:multiLevelType w:val="hybridMultilevel"/>
    <w:tmpl w:val="C8E47A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13419"/>
    <w:multiLevelType w:val="hybridMultilevel"/>
    <w:tmpl w:val="D452D4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FB2FAD"/>
    <w:multiLevelType w:val="hybridMultilevel"/>
    <w:tmpl w:val="969E9E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963922"/>
    <w:multiLevelType w:val="hybridMultilevel"/>
    <w:tmpl w:val="D65AEA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055C3D"/>
    <w:multiLevelType w:val="hybridMultilevel"/>
    <w:tmpl w:val="3C3AF7E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3302C1"/>
    <w:multiLevelType w:val="hybridMultilevel"/>
    <w:tmpl w:val="E8F47B9A"/>
    <w:lvl w:ilvl="0" w:tplc="F52430D2">
      <w:start w:val="1"/>
      <w:numFmt w:val="bullet"/>
      <w:pStyle w:val="Answers"/>
      <w:lvlText w:val="□"/>
      <w:lvlJc w:val="left"/>
      <w:pPr>
        <w:tabs>
          <w:tab w:val="num" w:pos="900"/>
        </w:tabs>
        <w:ind w:left="900" w:hanging="360"/>
      </w:pPr>
      <w:rPr>
        <w:rFonts w:ascii="Courier New" w:hAnsi="Courier New" w:hint="default"/>
        <w:sz w:val="28"/>
        <w:szCs w:val="28"/>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nsid w:val="128A5B12"/>
    <w:multiLevelType w:val="hybridMultilevel"/>
    <w:tmpl w:val="1E2255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812875"/>
    <w:multiLevelType w:val="hybridMultilevel"/>
    <w:tmpl w:val="844E4B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1D04BB"/>
    <w:multiLevelType w:val="hybridMultilevel"/>
    <w:tmpl w:val="3C3AF7E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D2C69C4"/>
    <w:multiLevelType w:val="hybridMultilevel"/>
    <w:tmpl w:val="BAFAA394"/>
    <w:lvl w:ilvl="0" w:tplc="F54AD1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D9E5AD8"/>
    <w:multiLevelType w:val="hybridMultilevel"/>
    <w:tmpl w:val="AF166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C400EA"/>
    <w:multiLevelType w:val="hybridMultilevel"/>
    <w:tmpl w:val="9FBA351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2A96DB0"/>
    <w:multiLevelType w:val="hybridMultilevel"/>
    <w:tmpl w:val="AC1A01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6C1F29"/>
    <w:multiLevelType w:val="hybridMultilevel"/>
    <w:tmpl w:val="484608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7911E7"/>
    <w:multiLevelType w:val="hybridMultilevel"/>
    <w:tmpl w:val="A1968C08"/>
    <w:lvl w:ilvl="0" w:tplc="A280AC2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941C32"/>
    <w:multiLevelType w:val="hybridMultilevel"/>
    <w:tmpl w:val="1EEA6DBE"/>
    <w:lvl w:ilvl="0" w:tplc="7E8C6850">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F34F1B"/>
    <w:multiLevelType w:val="hybridMultilevel"/>
    <w:tmpl w:val="08341612"/>
    <w:lvl w:ilvl="0" w:tplc="CF42B1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D927BF6"/>
    <w:multiLevelType w:val="hybridMultilevel"/>
    <w:tmpl w:val="95AEB6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0F35DF"/>
    <w:multiLevelType w:val="hybridMultilevel"/>
    <w:tmpl w:val="B8EAA1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932719"/>
    <w:multiLevelType w:val="hybridMultilevel"/>
    <w:tmpl w:val="33768C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D63DBF"/>
    <w:multiLevelType w:val="hybridMultilevel"/>
    <w:tmpl w:val="95AEB6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7E60AA"/>
    <w:multiLevelType w:val="hybridMultilevel"/>
    <w:tmpl w:val="45E4AC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C761CD"/>
    <w:multiLevelType w:val="hybridMultilevel"/>
    <w:tmpl w:val="5F86014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9541667"/>
    <w:multiLevelType w:val="hybridMultilevel"/>
    <w:tmpl w:val="48EA9A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E03072"/>
    <w:multiLevelType w:val="hybridMultilevel"/>
    <w:tmpl w:val="8188E4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5D7185"/>
    <w:multiLevelType w:val="hybridMultilevel"/>
    <w:tmpl w:val="95AEB6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1513DA"/>
    <w:multiLevelType w:val="hybridMultilevel"/>
    <w:tmpl w:val="CF6AB088"/>
    <w:lvl w:ilvl="0" w:tplc="24900B3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1B036F3"/>
    <w:multiLevelType w:val="hybridMultilevel"/>
    <w:tmpl w:val="E392FAA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26E49D5"/>
    <w:multiLevelType w:val="hybridMultilevel"/>
    <w:tmpl w:val="95AEB6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984FC5"/>
    <w:multiLevelType w:val="hybridMultilevel"/>
    <w:tmpl w:val="95AEB6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126F73"/>
    <w:multiLevelType w:val="hybridMultilevel"/>
    <w:tmpl w:val="95AEB6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2C4ACF"/>
    <w:multiLevelType w:val="hybridMultilevel"/>
    <w:tmpl w:val="3E9E92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F5408F"/>
    <w:multiLevelType w:val="hybridMultilevel"/>
    <w:tmpl w:val="C7A6C9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3505B66"/>
    <w:multiLevelType w:val="hybridMultilevel"/>
    <w:tmpl w:val="68BC80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5E86A67"/>
    <w:multiLevelType w:val="hybridMultilevel"/>
    <w:tmpl w:val="95AEB6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8766BA3"/>
    <w:multiLevelType w:val="hybridMultilevel"/>
    <w:tmpl w:val="95AEB6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4F3340"/>
    <w:multiLevelType w:val="hybridMultilevel"/>
    <w:tmpl w:val="AEA0E096"/>
    <w:lvl w:ilvl="0" w:tplc="2D66EF52">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D775E7C"/>
    <w:multiLevelType w:val="hybridMultilevel"/>
    <w:tmpl w:val="F4EC9F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DFF5441"/>
    <w:multiLevelType w:val="multilevel"/>
    <w:tmpl w:val="E93EAAB0"/>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5F504D21"/>
    <w:multiLevelType w:val="hybridMultilevel"/>
    <w:tmpl w:val="27E6F4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926C7C"/>
    <w:multiLevelType w:val="hybridMultilevel"/>
    <w:tmpl w:val="7C4E4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E15750"/>
    <w:multiLevelType w:val="hybridMultilevel"/>
    <w:tmpl w:val="22D6C4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E053C4"/>
    <w:multiLevelType w:val="multilevel"/>
    <w:tmpl w:val="E93EAAB0"/>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7C324EBD"/>
    <w:multiLevelType w:val="hybridMultilevel"/>
    <w:tmpl w:val="95AEB6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5276AB"/>
    <w:multiLevelType w:val="hybridMultilevel"/>
    <w:tmpl w:val="B8726FB8"/>
    <w:lvl w:ilvl="0" w:tplc="2D66EF52">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7C5670"/>
    <w:multiLevelType w:val="hybridMultilevel"/>
    <w:tmpl w:val="2E12E8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2"/>
  </w:num>
  <w:num w:numId="3">
    <w:abstractNumId w:val="44"/>
  </w:num>
  <w:num w:numId="4">
    <w:abstractNumId w:val="36"/>
  </w:num>
  <w:num w:numId="5">
    <w:abstractNumId w:val="38"/>
  </w:num>
  <w:num w:numId="6">
    <w:abstractNumId w:val="7"/>
  </w:num>
  <w:num w:numId="7">
    <w:abstractNumId w:val="37"/>
  </w:num>
  <w:num w:numId="8">
    <w:abstractNumId w:val="19"/>
  </w:num>
  <w:num w:numId="9">
    <w:abstractNumId w:val="24"/>
  </w:num>
  <w:num w:numId="10">
    <w:abstractNumId w:val="0"/>
  </w:num>
  <w:num w:numId="11">
    <w:abstractNumId w:val="16"/>
  </w:num>
  <w:num w:numId="12">
    <w:abstractNumId w:val="41"/>
  </w:num>
  <w:num w:numId="13">
    <w:abstractNumId w:val="2"/>
  </w:num>
  <w:num w:numId="14">
    <w:abstractNumId w:val="33"/>
  </w:num>
  <w:num w:numId="15">
    <w:abstractNumId w:val="18"/>
  </w:num>
  <w:num w:numId="16">
    <w:abstractNumId w:val="32"/>
  </w:num>
  <w:num w:numId="17">
    <w:abstractNumId w:val="9"/>
  </w:num>
  <w:num w:numId="18">
    <w:abstractNumId w:val="39"/>
  </w:num>
  <w:num w:numId="19">
    <w:abstractNumId w:val="22"/>
  </w:num>
  <w:num w:numId="20">
    <w:abstractNumId w:val="3"/>
  </w:num>
  <w:num w:numId="21">
    <w:abstractNumId w:val="6"/>
  </w:num>
  <w:num w:numId="22">
    <w:abstractNumId w:val="12"/>
  </w:num>
  <w:num w:numId="23">
    <w:abstractNumId w:val="35"/>
  </w:num>
  <w:num w:numId="24">
    <w:abstractNumId w:val="45"/>
  </w:num>
  <w:num w:numId="25">
    <w:abstractNumId w:val="23"/>
  </w:num>
  <w:num w:numId="26">
    <w:abstractNumId w:val="13"/>
  </w:num>
  <w:num w:numId="27">
    <w:abstractNumId w:val="31"/>
  </w:num>
  <w:num w:numId="28">
    <w:abstractNumId w:val="21"/>
  </w:num>
  <w:num w:numId="29">
    <w:abstractNumId w:val="1"/>
  </w:num>
  <w:num w:numId="30">
    <w:abstractNumId w:val="14"/>
  </w:num>
  <w:num w:numId="31">
    <w:abstractNumId w:val="34"/>
  </w:num>
  <w:num w:numId="32">
    <w:abstractNumId w:val="17"/>
  </w:num>
  <w:num w:numId="33">
    <w:abstractNumId w:val="43"/>
  </w:num>
  <w:num w:numId="34">
    <w:abstractNumId w:val="29"/>
  </w:num>
  <w:num w:numId="35">
    <w:abstractNumId w:val="25"/>
  </w:num>
  <w:num w:numId="36">
    <w:abstractNumId w:val="28"/>
  </w:num>
  <w:num w:numId="37">
    <w:abstractNumId w:val="20"/>
  </w:num>
  <w:num w:numId="38">
    <w:abstractNumId w:val="30"/>
  </w:num>
  <w:num w:numId="39">
    <w:abstractNumId w:val="11"/>
  </w:num>
  <w:num w:numId="40">
    <w:abstractNumId w:val="40"/>
  </w:num>
  <w:num w:numId="41">
    <w:abstractNumId w:val="15"/>
  </w:num>
  <w:num w:numId="42">
    <w:abstractNumId w:val="26"/>
  </w:num>
  <w:num w:numId="43">
    <w:abstractNumId w:val="10"/>
  </w:num>
  <w:num w:numId="44">
    <w:abstractNumId w:val="27"/>
  </w:num>
  <w:num w:numId="45">
    <w:abstractNumId w:val="4"/>
  </w:num>
  <w:num w:numId="46">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4BB"/>
    <w:rsid w:val="000038A1"/>
    <w:rsid w:val="00007E40"/>
    <w:rsid w:val="00017961"/>
    <w:rsid w:val="00021526"/>
    <w:rsid w:val="00025444"/>
    <w:rsid w:val="0003546E"/>
    <w:rsid w:val="00037578"/>
    <w:rsid w:val="000445E1"/>
    <w:rsid w:val="00044774"/>
    <w:rsid w:val="0005011C"/>
    <w:rsid w:val="00054F4D"/>
    <w:rsid w:val="00057600"/>
    <w:rsid w:val="000601A8"/>
    <w:rsid w:val="000630ED"/>
    <w:rsid w:val="000657F1"/>
    <w:rsid w:val="000746D5"/>
    <w:rsid w:val="00085BA8"/>
    <w:rsid w:val="000936A0"/>
    <w:rsid w:val="00094AC7"/>
    <w:rsid w:val="00096458"/>
    <w:rsid w:val="00097A21"/>
    <w:rsid w:val="000A008A"/>
    <w:rsid w:val="000A026F"/>
    <w:rsid w:val="000A4415"/>
    <w:rsid w:val="000B435D"/>
    <w:rsid w:val="000C2597"/>
    <w:rsid w:val="000D7195"/>
    <w:rsid w:val="000E04BA"/>
    <w:rsid w:val="000E4FC6"/>
    <w:rsid w:val="000E5CE5"/>
    <w:rsid w:val="000F6FD4"/>
    <w:rsid w:val="001036D0"/>
    <w:rsid w:val="00104665"/>
    <w:rsid w:val="00105E77"/>
    <w:rsid w:val="00111220"/>
    <w:rsid w:val="001115EB"/>
    <w:rsid w:val="001169AF"/>
    <w:rsid w:val="001262F7"/>
    <w:rsid w:val="00131349"/>
    <w:rsid w:val="00131597"/>
    <w:rsid w:val="00133996"/>
    <w:rsid w:val="00134778"/>
    <w:rsid w:val="00161C25"/>
    <w:rsid w:val="0016319F"/>
    <w:rsid w:val="00163674"/>
    <w:rsid w:val="00164EF4"/>
    <w:rsid w:val="00171B43"/>
    <w:rsid w:val="00172E75"/>
    <w:rsid w:val="00176755"/>
    <w:rsid w:val="00192327"/>
    <w:rsid w:val="00192C66"/>
    <w:rsid w:val="0019300C"/>
    <w:rsid w:val="001A7A22"/>
    <w:rsid w:val="001B1E8A"/>
    <w:rsid w:val="001B28B5"/>
    <w:rsid w:val="001B365C"/>
    <w:rsid w:val="001B6A0B"/>
    <w:rsid w:val="001D64C3"/>
    <w:rsid w:val="00217E7A"/>
    <w:rsid w:val="00217EC1"/>
    <w:rsid w:val="00217F47"/>
    <w:rsid w:val="00222083"/>
    <w:rsid w:val="00223068"/>
    <w:rsid w:val="00223235"/>
    <w:rsid w:val="00224551"/>
    <w:rsid w:val="002263B9"/>
    <w:rsid w:val="0023026A"/>
    <w:rsid w:val="00254BFF"/>
    <w:rsid w:val="00255E81"/>
    <w:rsid w:val="00263749"/>
    <w:rsid w:val="0027691B"/>
    <w:rsid w:val="00277341"/>
    <w:rsid w:val="00281288"/>
    <w:rsid w:val="00281A8B"/>
    <w:rsid w:val="002866DA"/>
    <w:rsid w:val="0028737D"/>
    <w:rsid w:val="002948C7"/>
    <w:rsid w:val="002A66E9"/>
    <w:rsid w:val="002A7866"/>
    <w:rsid w:val="002B0C4C"/>
    <w:rsid w:val="002B2501"/>
    <w:rsid w:val="002C562A"/>
    <w:rsid w:val="002D0F1F"/>
    <w:rsid w:val="002D263A"/>
    <w:rsid w:val="002D3FED"/>
    <w:rsid w:val="002D7176"/>
    <w:rsid w:val="002E0C7F"/>
    <w:rsid w:val="002E1611"/>
    <w:rsid w:val="002E7937"/>
    <w:rsid w:val="002F0331"/>
    <w:rsid w:val="002F153F"/>
    <w:rsid w:val="00303F28"/>
    <w:rsid w:val="00307350"/>
    <w:rsid w:val="00315677"/>
    <w:rsid w:val="0033131D"/>
    <w:rsid w:val="00336685"/>
    <w:rsid w:val="00341FC9"/>
    <w:rsid w:val="00343CFF"/>
    <w:rsid w:val="00346679"/>
    <w:rsid w:val="00350E4B"/>
    <w:rsid w:val="00351D16"/>
    <w:rsid w:val="003532ED"/>
    <w:rsid w:val="003556FC"/>
    <w:rsid w:val="00361C6A"/>
    <w:rsid w:val="003647D4"/>
    <w:rsid w:val="00375B91"/>
    <w:rsid w:val="00377300"/>
    <w:rsid w:val="00380572"/>
    <w:rsid w:val="003832F8"/>
    <w:rsid w:val="003844F7"/>
    <w:rsid w:val="003A7D49"/>
    <w:rsid w:val="003B20BF"/>
    <w:rsid w:val="003B5E5D"/>
    <w:rsid w:val="003C36F6"/>
    <w:rsid w:val="003C4B17"/>
    <w:rsid w:val="003C5162"/>
    <w:rsid w:val="003D4061"/>
    <w:rsid w:val="003E0F80"/>
    <w:rsid w:val="003E261D"/>
    <w:rsid w:val="003E2EF5"/>
    <w:rsid w:val="003E3BAB"/>
    <w:rsid w:val="003F4F8E"/>
    <w:rsid w:val="003F7436"/>
    <w:rsid w:val="00400F78"/>
    <w:rsid w:val="00404A69"/>
    <w:rsid w:val="00412098"/>
    <w:rsid w:val="0041281B"/>
    <w:rsid w:val="0041313B"/>
    <w:rsid w:val="00413963"/>
    <w:rsid w:val="0042119A"/>
    <w:rsid w:val="00424601"/>
    <w:rsid w:val="0042525F"/>
    <w:rsid w:val="00435E02"/>
    <w:rsid w:val="00437B42"/>
    <w:rsid w:val="00437F2D"/>
    <w:rsid w:val="00454B1D"/>
    <w:rsid w:val="00460D0B"/>
    <w:rsid w:val="00463063"/>
    <w:rsid w:val="00470204"/>
    <w:rsid w:val="00471F4B"/>
    <w:rsid w:val="00475AD4"/>
    <w:rsid w:val="00475E62"/>
    <w:rsid w:val="00476886"/>
    <w:rsid w:val="00490F7B"/>
    <w:rsid w:val="00491CE8"/>
    <w:rsid w:val="0049598A"/>
    <w:rsid w:val="004A06E2"/>
    <w:rsid w:val="004A29D9"/>
    <w:rsid w:val="004B4882"/>
    <w:rsid w:val="004B4FB4"/>
    <w:rsid w:val="004B5913"/>
    <w:rsid w:val="004C03FC"/>
    <w:rsid w:val="004D25BA"/>
    <w:rsid w:val="004E0A1C"/>
    <w:rsid w:val="004F4AD4"/>
    <w:rsid w:val="00501F1B"/>
    <w:rsid w:val="00504895"/>
    <w:rsid w:val="00512417"/>
    <w:rsid w:val="005221D0"/>
    <w:rsid w:val="00522CB7"/>
    <w:rsid w:val="00530056"/>
    <w:rsid w:val="00531878"/>
    <w:rsid w:val="0053203F"/>
    <w:rsid w:val="005411D4"/>
    <w:rsid w:val="00546661"/>
    <w:rsid w:val="005572BB"/>
    <w:rsid w:val="00580411"/>
    <w:rsid w:val="0058094A"/>
    <w:rsid w:val="00581FB2"/>
    <w:rsid w:val="00585D7F"/>
    <w:rsid w:val="005865A9"/>
    <w:rsid w:val="00586697"/>
    <w:rsid w:val="00591FA7"/>
    <w:rsid w:val="00597AD4"/>
    <w:rsid w:val="005A0FF3"/>
    <w:rsid w:val="005A7578"/>
    <w:rsid w:val="005A79D9"/>
    <w:rsid w:val="005B13FB"/>
    <w:rsid w:val="005B288B"/>
    <w:rsid w:val="005B57C2"/>
    <w:rsid w:val="005B6E89"/>
    <w:rsid w:val="005D2775"/>
    <w:rsid w:val="005D58DA"/>
    <w:rsid w:val="005E1B12"/>
    <w:rsid w:val="005E3BAD"/>
    <w:rsid w:val="005F3F65"/>
    <w:rsid w:val="005F4FD7"/>
    <w:rsid w:val="00600235"/>
    <w:rsid w:val="00606C90"/>
    <w:rsid w:val="00620F20"/>
    <w:rsid w:val="006321F0"/>
    <w:rsid w:val="00633065"/>
    <w:rsid w:val="006441E8"/>
    <w:rsid w:val="00645887"/>
    <w:rsid w:val="00646991"/>
    <w:rsid w:val="006502B3"/>
    <w:rsid w:val="006563B2"/>
    <w:rsid w:val="00657781"/>
    <w:rsid w:val="00660F50"/>
    <w:rsid w:val="006671F8"/>
    <w:rsid w:val="006710D6"/>
    <w:rsid w:val="006769BC"/>
    <w:rsid w:val="00690735"/>
    <w:rsid w:val="006A5688"/>
    <w:rsid w:val="006A723E"/>
    <w:rsid w:val="006B01BB"/>
    <w:rsid w:val="006B4407"/>
    <w:rsid w:val="006B5E93"/>
    <w:rsid w:val="006D188B"/>
    <w:rsid w:val="006D23D4"/>
    <w:rsid w:val="006E7517"/>
    <w:rsid w:val="006E7676"/>
    <w:rsid w:val="00700A77"/>
    <w:rsid w:val="007179C8"/>
    <w:rsid w:val="007247C3"/>
    <w:rsid w:val="0073044F"/>
    <w:rsid w:val="00734647"/>
    <w:rsid w:val="00743E23"/>
    <w:rsid w:val="00750FB2"/>
    <w:rsid w:val="00757A46"/>
    <w:rsid w:val="007668B6"/>
    <w:rsid w:val="007702D2"/>
    <w:rsid w:val="00776590"/>
    <w:rsid w:val="00780F92"/>
    <w:rsid w:val="00782805"/>
    <w:rsid w:val="00796D95"/>
    <w:rsid w:val="007A04A7"/>
    <w:rsid w:val="007A16A8"/>
    <w:rsid w:val="007B3C69"/>
    <w:rsid w:val="007B5398"/>
    <w:rsid w:val="007B68C8"/>
    <w:rsid w:val="007B73F5"/>
    <w:rsid w:val="007B799D"/>
    <w:rsid w:val="007C0138"/>
    <w:rsid w:val="007C23B0"/>
    <w:rsid w:val="007C4B91"/>
    <w:rsid w:val="007C4F07"/>
    <w:rsid w:val="007C52BD"/>
    <w:rsid w:val="007D3510"/>
    <w:rsid w:val="007D51B2"/>
    <w:rsid w:val="007D59D2"/>
    <w:rsid w:val="007D7705"/>
    <w:rsid w:val="007D77C6"/>
    <w:rsid w:val="007F03D5"/>
    <w:rsid w:val="007F1A53"/>
    <w:rsid w:val="00800568"/>
    <w:rsid w:val="00803404"/>
    <w:rsid w:val="008059B3"/>
    <w:rsid w:val="00812971"/>
    <w:rsid w:val="008163BA"/>
    <w:rsid w:val="00820DD5"/>
    <w:rsid w:val="00822EFC"/>
    <w:rsid w:val="00823B55"/>
    <w:rsid w:val="008251A6"/>
    <w:rsid w:val="00831D62"/>
    <w:rsid w:val="00831E3C"/>
    <w:rsid w:val="00843294"/>
    <w:rsid w:val="00845EA7"/>
    <w:rsid w:val="00855D8A"/>
    <w:rsid w:val="00860CFC"/>
    <w:rsid w:val="00863EB8"/>
    <w:rsid w:val="00866915"/>
    <w:rsid w:val="0087688B"/>
    <w:rsid w:val="00881A9D"/>
    <w:rsid w:val="008921EB"/>
    <w:rsid w:val="00896212"/>
    <w:rsid w:val="008A4E2A"/>
    <w:rsid w:val="008B0722"/>
    <w:rsid w:val="008B508B"/>
    <w:rsid w:val="008C2B21"/>
    <w:rsid w:val="008C6A1F"/>
    <w:rsid w:val="008D0249"/>
    <w:rsid w:val="008D2643"/>
    <w:rsid w:val="008D6802"/>
    <w:rsid w:val="008F245E"/>
    <w:rsid w:val="009028F6"/>
    <w:rsid w:val="009053FC"/>
    <w:rsid w:val="0093156F"/>
    <w:rsid w:val="009424AB"/>
    <w:rsid w:val="00944B17"/>
    <w:rsid w:val="00947ABE"/>
    <w:rsid w:val="009541F0"/>
    <w:rsid w:val="00955A58"/>
    <w:rsid w:val="0098456C"/>
    <w:rsid w:val="00992DA4"/>
    <w:rsid w:val="00994E61"/>
    <w:rsid w:val="009A03A4"/>
    <w:rsid w:val="009A3F78"/>
    <w:rsid w:val="009B12B0"/>
    <w:rsid w:val="009B1D62"/>
    <w:rsid w:val="009B7C32"/>
    <w:rsid w:val="009C0A9B"/>
    <w:rsid w:val="009D0313"/>
    <w:rsid w:val="009E2FAF"/>
    <w:rsid w:val="009E3A00"/>
    <w:rsid w:val="00A029BA"/>
    <w:rsid w:val="00A0473E"/>
    <w:rsid w:val="00A070D7"/>
    <w:rsid w:val="00A1562B"/>
    <w:rsid w:val="00A15F67"/>
    <w:rsid w:val="00A35051"/>
    <w:rsid w:val="00A4436B"/>
    <w:rsid w:val="00A46C1F"/>
    <w:rsid w:val="00A47001"/>
    <w:rsid w:val="00A55DFD"/>
    <w:rsid w:val="00A707E4"/>
    <w:rsid w:val="00A82128"/>
    <w:rsid w:val="00A848A1"/>
    <w:rsid w:val="00A84DBC"/>
    <w:rsid w:val="00AB23AB"/>
    <w:rsid w:val="00AB2B45"/>
    <w:rsid w:val="00AB3925"/>
    <w:rsid w:val="00AB393A"/>
    <w:rsid w:val="00AB4603"/>
    <w:rsid w:val="00AB7990"/>
    <w:rsid w:val="00AC454A"/>
    <w:rsid w:val="00AD105F"/>
    <w:rsid w:val="00AD38CD"/>
    <w:rsid w:val="00AE1F4A"/>
    <w:rsid w:val="00AE6B06"/>
    <w:rsid w:val="00B043AA"/>
    <w:rsid w:val="00B062D8"/>
    <w:rsid w:val="00B134C8"/>
    <w:rsid w:val="00B1463C"/>
    <w:rsid w:val="00B17081"/>
    <w:rsid w:val="00B24597"/>
    <w:rsid w:val="00B27C64"/>
    <w:rsid w:val="00B30D79"/>
    <w:rsid w:val="00B3498C"/>
    <w:rsid w:val="00B517A5"/>
    <w:rsid w:val="00B554A6"/>
    <w:rsid w:val="00B57926"/>
    <w:rsid w:val="00B64353"/>
    <w:rsid w:val="00B77152"/>
    <w:rsid w:val="00B84244"/>
    <w:rsid w:val="00B85267"/>
    <w:rsid w:val="00B90426"/>
    <w:rsid w:val="00B964BB"/>
    <w:rsid w:val="00B96BDB"/>
    <w:rsid w:val="00BB1A73"/>
    <w:rsid w:val="00BC1B4B"/>
    <w:rsid w:val="00BD0137"/>
    <w:rsid w:val="00BD63F6"/>
    <w:rsid w:val="00BD6DC6"/>
    <w:rsid w:val="00BE0DB4"/>
    <w:rsid w:val="00BE0F5F"/>
    <w:rsid w:val="00BF19F9"/>
    <w:rsid w:val="00C03621"/>
    <w:rsid w:val="00C10B40"/>
    <w:rsid w:val="00C1265B"/>
    <w:rsid w:val="00C14A0F"/>
    <w:rsid w:val="00C24B13"/>
    <w:rsid w:val="00C25C9B"/>
    <w:rsid w:val="00C32001"/>
    <w:rsid w:val="00C40D08"/>
    <w:rsid w:val="00C44AC3"/>
    <w:rsid w:val="00C47182"/>
    <w:rsid w:val="00C47763"/>
    <w:rsid w:val="00C500FC"/>
    <w:rsid w:val="00C516D1"/>
    <w:rsid w:val="00C542FC"/>
    <w:rsid w:val="00C56C8D"/>
    <w:rsid w:val="00C6631A"/>
    <w:rsid w:val="00C7195D"/>
    <w:rsid w:val="00C808AC"/>
    <w:rsid w:val="00C8376D"/>
    <w:rsid w:val="00C8770D"/>
    <w:rsid w:val="00C9122C"/>
    <w:rsid w:val="00C921A3"/>
    <w:rsid w:val="00C96FE7"/>
    <w:rsid w:val="00C979CD"/>
    <w:rsid w:val="00CA4782"/>
    <w:rsid w:val="00CB1B63"/>
    <w:rsid w:val="00CC13FC"/>
    <w:rsid w:val="00CC332A"/>
    <w:rsid w:val="00CD002E"/>
    <w:rsid w:val="00CD5DAF"/>
    <w:rsid w:val="00CE0735"/>
    <w:rsid w:val="00CE5A35"/>
    <w:rsid w:val="00CE5D59"/>
    <w:rsid w:val="00CE7609"/>
    <w:rsid w:val="00CF5396"/>
    <w:rsid w:val="00D000BD"/>
    <w:rsid w:val="00D17D77"/>
    <w:rsid w:val="00D32B23"/>
    <w:rsid w:val="00D34142"/>
    <w:rsid w:val="00D3518A"/>
    <w:rsid w:val="00D565E5"/>
    <w:rsid w:val="00D72A6E"/>
    <w:rsid w:val="00D779F1"/>
    <w:rsid w:val="00D8341E"/>
    <w:rsid w:val="00DA16B2"/>
    <w:rsid w:val="00DC3C9D"/>
    <w:rsid w:val="00DE4571"/>
    <w:rsid w:val="00DE6922"/>
    <w:rsid w:val="00DF54CB"/>
    <w:rsid w:val="00DF6AA6"/>
    <w:rsid w:val="00E02E14"/>
    <w:rsid w:val="00E040CB"/>
    <w:rsid w:val="00E04345"/>
    <w:rsid w:val="00E045E3"/>
    <w:rsid w:val="00E07C0D"/>
    <w:rsid w:val="00E10A4C"/>
    <w:rsid w:val="00E14E6A"/>
    <w:rsid w:val="00E154CF"/>
    <w:rsid w:val="00E208A8"/>
    <w:rsid w:val="00E20F2F"/>
    <w:rsid w:val="00E24804"/>
    <w:rsid w:val="00E3079B"/>
    <w:rsid w:val="00E322DD"/>
    <w:rsid w:val="00E456B1"/>
    <w:rsid w:val="00E5445C"/>
    <w:rsid w:val="00E54DF2"/>
    <w:rsid w:val="00E575A6"/>
    <w:rsid w:val="00E627C8"/>
    <w:rsid w:val="00E8090A"/>
    <w:rsid w:val="00E86F36"/>
    <w:rsid w:val="00E91429"/>
    <w:rsid w:val="00EA3F1B"/>
    <w:rsid w:val="00EB3256"/>
    <w:rsid w:val="00EC1DD2"/>
    <w:rsid w:val="00EE77E7"/>
    <w:rsid w:val="00EF066B"/>
    <w:rsid w:val="00EF106F"/>
    <w:rsid w:val="00EF436D"/>
    <w:rsid w:val="00F07969"/>
    <w:rsid w:val="00F120A5"/>
    <w:rsid w:val="00F15861"/>
    <w:rsid w:val="00F16DCC"/>
    <w:rsid w:val="00F21356"/>
    <w:rsid w:val="00F27939"/>
    <w:rsid w:val="00F3234A"/>
    <w:rsid w:val="00F33DAF"/>
    <w:rsid w:val="00F41537"/>
    <w:rsid w:val="00F55C7B"/>
    <w:rsid w:val="00F82466"/>
    <w:rsid w:val="00F84BFF"/>
    <w:rsid w:val="00F90480"/>
    <w:rsid w:val="00FA10A2"/>
    <w:rsid w:val="00FA7B31"/>
    <w:rsid w:val="00FB1E94"/>
    <w:rsid w:val="00FC4D89"/>
    <w:rsid w:val="00FC7C4A"/>
    <w:rsid w:val="00FD4349"/>
    <w:rsid w:val="00FE3341"/>
    <w:rsid w:val="00FE65CF"/>
    <w:rsid w:val="00FF0CE6"/>
    <w:rsid w:val="00FF3E9E"/>
    <w:rsid w:val="00FF7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AD221"/>
  <w15:docId w15:val="{01F40236-A3B0-451D-B901-5B6399C10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19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edeliste">
    <w:name w:val="Paragraphe de liste"/>
    <w:basedOn w:val="Normal"/>
    <w:qFormat/>
    <w:rsid w:val="00B964BB"/>
    <w:pPr>
      <w:spacing w:after="200" w:line="276" w:lineRule="auto"/>
      <w:ind w:left="720"/>
      <w:contextualSpacing/>
    </w:pPr>
    <w:rPr>
      <w:rFonts w:ascii="Calibri" w:eastAsia="Calibri" w:hAnsi="Calibri"/>
      <w:sz w:val="22"/>
      <w:szCs w:val="22"/>
    </w:rPr>
  </w:style>
  <w:style w:type="character" w:styleId="Hyperlink">
    <w:name w:val="Hyperlink"/>
    <w:rsid w:val="00B964BB"/>
    <w:rPr>
      <w:color w:val="0000FF"/>
      <w:u w:val="single"/>
    </w:rPr>
  </w:style>
  <w:style w:type="paragraph" w:styleId="ListParagraph">
    <w:name w:val="List Paragraph"/>
    <w:basedOn w:val="Normal"/>
    <w:uiPriority w:val="34"/>
    <w:qFormat/>
    <w:rsid w:val="00B964BB"/>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rsid w:val="00B964BB"/>
    <w:pPr>
      <w:tabs>
        <w:tab w:val="center" w:pos="4320"/>
        <w:tab w:val="right" w:pos="8640"/>
      </w:tabs>
    </w:pPr>
  </w:style>
  <w:style w:type="character" w:customStyle="1" w:styleId="FooterChar">
    <w:name w:val="Footer Char"/>
    <w:link w:val="Footer"/>
    <w:uiPriority w:val="99"/>
    <w:rsid w:val="00B964BB"/>
    <w:rPr>
      <w:rFonts w:ascii="Times New Roman" w:eastAsia="Times New Roman" w:hAnsi="Times New Roman" w:cs="Times New Roman"/>
      <w:sz w:val="24"/>
      <w:szCs w:val="24"/>
    </w:rPr>
  </w:style>
  <w:style w:type="character" w:styleId="PageNumber">
    <w:name w:val="page number"/>
    <w:basedOn w:val="DefaultParagraphFont"/>
    <w:rsid w:val="00B964BB"/>
  </w:style>
  <w:style w:type="paragraph" w:customStyle="1" w:styleId="Answers">
    <w:name w:val="Answers"/>
    <w:basedOn w:val="Normal"/>
    <w:link w:val="AnswersChar"/>
    <w:rsid w:val="00F84BFF"/>
    <w:pPr>
      <w:numPr>
        <w:numId w:val="1"/>
      </w:numPr>
    </w:pPr>
    <w:rPr>
      <w:rFonts w:ascii="Tahoma" w:hAnsi="Tahoma"/>
      <w:sz w:val="18"/>
      <w:szCs w:val="18"/>
    </w:rPr>
  </w:style>
  <w:style w:type="character" w:customStyle="1" w:styleId="AnswersChar">
    <w:name w:val="Answers Char"/>
    <w:link w:val="Answers"/>
    <w:rsid w:val="00F84BFF"/>
    <w:rPr>
      <w:rFonts w:ascii="Tahoma" w:eastAsia="Times New Roman" w:hAnsi="Tahoma" w:cs="Times New Roman"/>
      <w:sz w:val="18"/>
      <w:szCs w:val="18"/>
    </w:rPr>
  </w:style>
  <w:style w:type="table" w:styleId="TableGrid">
    <w:name w:val="Table Grid"/>
    <w:basedOn w:val="TableNormal"/>
    <w:uiPriority w:val="59"/>
    <w:rsid w:val="00DC3C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2-Accent3">
    <w:name w:val="Grid Table 2 Accent 3"/>
    <w:basedOn w:val="TableNormal"/>
    <w:uiPriority w:val="47"/>
    <w:rsid w:val="00734647"/>
    <w:tblPr>
      <w:tblStyleRowBandSize w:val="1"/>
      <w:tblStyleColBandSize w:val="1"/>
      <w:tblInd w:w="0" w:type="dxa"/>
      <w:tblBorders>
        <w:top w:val="single" w:sz="2" w:space="0" w:color="C2D69B"/>
        <w:bottom w:val="single" w:sz="2" w:space="0" w:color="C2D69B"/>
        <w:insideH w:val="single" w:sz="2" w:space="0" w:color="C2D69B"/>
        <w:insideV w:val="single" w:sz="2" w:space="0" w:color="C2D69B"/>
      </w:tblBorders>
      <w:tblCellMar>
        <w:top w:w="0" w:type="dxa"/>
        <w:left w:w="108" w:type="dxa"/>
        <w:bottom w:w="0" w:type="dxa"/>
        <w:right w:w="108" w:type="dxa"/>
      </w:tblCellMar>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styleId="GridTable3">
    <w:name w:val="Grid Table 3"/>
    <w:basedOn w:val="TableNormal"/>
    <w:uiPriority w:val="48"/>
    <w:rsid w:val="00734647"/>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paragraph" w:styleId="BalloonText">
    <w:name w:val="Balloon Text"/>
    <w:basedOn w:val="Normal"/>
    <w:link w:val="BalloonTextChar"/>
    <w:uiPriority w:val="99"/>
    <w:semiHidden/>
    <w:unhideWhenUsed/>
    <w:rsid w:val="00CE5A35"/>
    <w:rPr>
      <w:rFonts w:ascii="Segoe UI" w:hAnsi="Segoe UI" w:cs="Segoe UI"/>
      <w:sz w:val="18"/>
      <w:szCs w:val="18"/>
    </w:rPr>
  </w:style>
  <w:style w:type="character" w:customStyle="1" w:styleId="BalloonTextChar">
    <w:name w:val="Balloon Text Char"/>
    <w:link w:val="BalloonText"/>
    <w:uiPriority w:val="99"/>
    <w:semiHidden/>
    <w:rsid w:val="00CE5A35"/>
    <w:rPr>
      <w:rFonts w:ascii="Segoe UI" w:eastAsia="Times New Roman" w:hAnsi="Segoe UI" w:cs="Segoe UI"/>
      <w:sz w:val="18"/>
      <w:szCs w:val="18"/>
    </w:rPr>
  </w:style>
  <w:style w:type="paragraph" w:styleId="Header">
    <w:name w:val="header"/>
    <w:basedOn w:val="Normal"/>
    <w:link w:val="HeaderChar"/>
    <w:uiPriority w:val="99"/>
    <w:unhideWhenUsed/>
    <w:rsid w:val="00D000BD"/>
    <w:pPr>
      <w:tabs>
        <w:tab w:val="center" w:pos="4680"/>
        <w:tab w:val="right" w:pos="9360"/>
      </w:tabs>
    </w:pPr>
  </w:style>
  <w:style w:type="character" w:customStyle="1" w:styleId="HeaderChar">
    <w:name w:val="Header Char"/>
    <w:link w:val="Header"/>
    <w:uiPriority w:val="99"/>
    <w:rsid w:val="00D000BD"/>
    <w:rPr>
      <w:rFonts w:ascii="Times New Roman" w:eastAsia="Times New Roman" w:hAnsi="Times New Roman" w:cs="Times New Roman"/>
      <w:sz w:val="24"/>
      <w:szCs w:val="24"/>
    </w:rPr>
  </w:style>
  <w:style w:type="character" w:customStyle="1" w:styleId="apple-converted-space">
    <w:name w:val="apple-converted-space"/>
    <w:basedOn w:val="DefaultParagraphFont"/>
    <w:rsid w:val="00A47001"/>
  </w:style>
  <w:style w:type="character" w:styleId="Emphasis">
    <w:name w:val="Emphasis"/>
    <w:uiPriority w:val="20"/>
    <w:qFormat/>
    <w:rsid w:val="00A47001"/>
    <w:rPr>
      <w:i/>
      <w:iCs/>
    </w:rPr>
  </w:style>
  <w:style w:type="character" w:styleId="CommentReference">
    <w:name w:val="annotation reference"/>
    <w:basedOn w:val="DefaultParagraphFont"/>
    <w:uiPriority w:val="99"/>
    <w:semiHidden/>
    <w:unhideWhenUsed/>
    <w:rsid w:val="007C4F07"/>
    <w:rPr>
      <w:sz w:val="16"/>
      <w:szCs w:val="16"/>
    </w:rPr>
  </w:style>
  <w:style w:type="paragraph" w:styleId="CommentText">
    <w:name w:val="annotation text"/>
    <w:basedOn w:val="Normal"/>
    <w:link w:val="CommentTextChar"/>
    <w:uiPriority w:val="99"/>
    <w:semiHidden/>
    <w:unhideWhenUsed/>
    <w:rsid w:val="007C4F07"/>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7C4F07"/>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73E90-0EED-4D5D-8AFA-0C70964A0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7</Pages>
  <Words>1773</Words>
  <Characters>10107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ducle80</dc:creator>
  <cp:keywords/>
  <cp:lastModifiedBy>Microsoft account</cp:lastModifiedBy>
  <cp:revision>39</cp:revision>
  <cp:lastPrinted>2021-02-06T03:16:00Z</cp:lastPrinted>
  <dcterms:created xsi:type="dcterms:W3CDTF">2021-01-28T03:22:00Z</dcterms:created>
  <dcterms:modified xsi:type="dcterms:W3CDTF">2021-02-17T04:42:00Z</dcterms:modified>
</cp:coreProperties>
</file>